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2527" w14:textId="3F11C62A" w:rsidR="00790D71" w:rsidRPr="00D10332" w:rsidRDefault="00790D71" w:rsidP="00790D71">
      <w:pPr>
        <w:spacing w:after="0" w:line="240" w:lineRule="auto"/>
        <w:jc w:val="center"/>
        <w:rPr>
          <w:rFonts w:asciiTheme="minorBidi" w:hAnsiTheme="minorBidi"/>
          <w:b/>
          <w:bCs/>
          <w:color w:val="2F5496" w:themeColor="accent5" w:themeShade="BF"/>
        </w:rPr>
      </w:pPr>
      <w:r w:rsidRPr="00D10332">
        <w:rPr>
          <w:rFonts w:asciiTheme="minorBidi" w:hAnsiTheme="minorBidi"/>
          <w:b/>
          <w:bCs/>
          <w:color w:val="2F5496" w:themeColor="accent5" w:themeShade="BF"/>
        </w:rPr>
        <w:t>American University of Beirut</w:t>
      </w:r>
    </w:p>
    <w:p w14:paraId="36472528" w14:textId="332C9524" w:rsidR="00790D71" w:rsidRPr="00D10332" w:rsidRDefault="00790D71" w:rsidP="00790D71">
      <w:pPr>
        <w:spacing w:after="0" w:line="240" w:lineRule="auto"/>
        <w:jc w:val="center"/>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Faculty of Medicine </w:t>
      </w:r>
    </w:p>
    <w:p w14:paraId="36472529" w14:textId="7D1589B7" w:rsidR="00790D71" w:rsidRPr="00D10332" w:rsidRDefault="00790D71" w:rsidP="00790D71">
      <w:pPr>
        <w:spacing w:after="0" w:line="240" w:lineRule="auto"/>
        <w:jc w:val="center"/>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Department of </w:t>
      </w:r>
      <w:r w:rsidR="00CB3578" w:rsidRPr="00D10332">
        <w:rPr>
          <w:rFonts w:asciiTheme="minorBidi" w:hAnsiTheme="minorBidi"/>
          <w:b/>
          <w:bCs/>
          <w:color w:val="2F5496" w:themeColor="accent5" w:themeShade="BF"/>
        </w:rPr>
        <w:t xml:space="preserve">Biochemistry &amp; Molecular Genetics </w:t>
      </w:r>
    </w:p>
    <w:p w14:paraId="3647252A" w14:textId="2DC23792" w:rsidR="00663ED8" w:rsidRPr="00D10332" w:rsidRDefault="00790D71" w:rsidP="00790D71">
      <w:pPr>
        <w:spacing w:after="0" w:line="240" w:lineRule="auto"/>
        <w:jc w:val="center"/>
        <w:rPr>
          <w:rFonts w:asciiTheme="minorBidi" w:hAnsiTheme="minorBidi"/>
          <w:b/>
          <w:bCs/>
          <w:color w:val="2F5496" w:themeColor="accent5" w:themeShade="BF"/>
        </w:rPr>
      </w:pPr>
      <w:r w:rsidRPr="00D10332">
        <w:rPr>
          <w:rFonts w:asciiTheme="minorBidi" w:hAnsiTheme="minorBidi"/>
          <w:b/>
          <w:bCs/>
          <w:color w:val="2F5496" w:themeColor="accent5" w:themeShade="BF"/>
        </w:rPr>
        <w:t>Cou</w:t>
      </w:r>
      <w:r w:rsidR="000A1654" w:rsidRPr="00D10332">
        <w:rPr>
          <w:rFonts w:asciiTheme="minorBidi" w:hAnsiTheme="minorBidi"/>
          <w:b/>
          <w:bCs/>
          <w:color w:val="2F5496" w:themeColor="accent5" w:themeShade="BF"/>
        </w:rPr>
        <w:t>r</w:t>
      </w:r>
      <w:r w:rsidRPr="00D10332">
        <w:rPr>
          <w:rFonts w:asciiTheme="minorBidi" w:hAnsiTheme="minorBidi"/>
          <w:b/>
          <w:bCs/>
          <w:color w:val="2F5496" w:themeColor="accent5" w:themeShade="BF"/>
        </w:rPr>
        <w:t xml:space="preserve">se </w:t>
      </w:r>
      <w:r w:rsidR="000A1654" w:rsidRPr="00D10332">
        <w:rPr>
          <w:rFonts w:asciiTheme="minorBidi" w:hAnsiTheme="minorBidi"/>
          <w:b/>
          <w:bCs/>
          <w:color w:val="2F5496" w:themeColor="accent5" w:themeShade="BF"/>
        </w:rPr>
        <w:t xml:space="preserve">Syllabus: </w:t>
      </w:r>
      <w:r w:rsidRPr="00D10332">
        <w:rPr>
          <w:rFonts w:asciiTheme="minorBidi" w:hAnsiTheme="minorBidi"/>
          <w:b/>
          <w:bCs/>
          <w:color w:val="2F5496" w:themeColor="accent5" w:themeShade="BF"/>
        </w:rPr>
        <w:t xml:space="preserve"> </w:t>
      </w:r>
      <w:r w:rsidR="00CB3578" w:rsidRPr="00D10332">
        <w:rPr>
          <w:rFonts w:asciiTheme="minorBidi" w:hAnsiTheme="minorBidi"/>
          <w:b/>
          <w:bCs/>
          <w:color w:val="2F5496" w:themeColor="accent5" w:themeShade="BF"/>
        </w:rPr>
        <w:t>BIOC</w:t>
      </w:r>
      <w:r w:rsidR="000A1654" w:rsidRPr="00D10332">
        <w:rPr>
          <w:rFonts w:asciiTheme="minorBidi" w:hAnsiTheme="minorBidi"/>
          <w:b/>
          <w:bCs/>
          <w:color w:val="2F5496" w:themeColor="accent5" w:themeShade="BF"/>
        </w:rPr>
        <w:t xml:space="preserve"> </w:t>
      </w:r>
      <w:r w:rsidR="00CB3578" w:rsidRPr="00D10332">
        <w:rPr>
          <w:rFonts w:asciiTheme="minorBidi" w:hAnsiTheme="minorBidi"/>
          <w:b/>
          <w:bCs/>
          <w:color w:val="2F5496" w:themeColor="accent5" w:themeShade="BF"/>
        </w:rPr>
        <w:t>246</w:t>
      </w:r>
      <w:r w:rsidRPr="00D10332">
        <w:rPr>
          <w:rFonts w:asciiTheme="minorBidi" w:hAnsiTheme="minorBidi"/>
          <w:b/>
          <w:bCs/>
          <w:color w:val="2F5496" w:themeColor="accent5" w:themeShade="BF"/>
        </w:rPr>
        <w:t xml:space="preserve"> </w:t>
      </w:r>
      <w:r w:rsidR="00CB3578" w:rsidRPr="00D10332">
        <w:rPr>
          <w:rFonts w:asciiTheme="minorBidi" w:hAnsiTheme="minorBidi"/>
          <w:b/>
          <w:bCs/>
          <w:color w:val="2F5496" w:themeColor="accent5" w:themeShade="BF"/>
        </w:rPr>
        <w:t>–</w:t>
      </w:r>
      <w:r w:rsidRPr="00D10332">
        <w:rPr>
          <w:rFonts w:asciiTheme="minorBidi" w:hAnsiTheme="minorBidi"/>
          <w:b/>
          <w:bCs/>
          <w:color w:val="2F5496" w:themeColor="accent5" w:themeShade="BF"/>
        </w:rPr>
        <w:t xml:space="preserve"> </w:t>
      </w:r>
      <w:r w:rsidR="00CB3578" w:rsidRPr="00D10332">
        <w:rPr>
          <w:rFonts w:asciiTheme="minorBidi" w:hAnsiTheme="minorBidi"/>
          <w:b/>
          <w:bCs/>
          <w:color w:val="2F5496" w:themeColor="accent5" w:themeShade="BF"/>
        </w:rPr>
        <w:t xml:space="preserve">Biochemistry for Nursing </w:t>
      </w:r>
    </w:p>
    <w:p w14:paraId="3647252B" w14:textId="331630AA" w:rsidR="00790D71" w:rsidRPr="00D10332" w:rsidRDefault="00790D71" w:rsidP="00790D71">
      <w:pPr>
        <w:spacing w:after="0" w:line="240" w:lineRule="auto"/>
        <w:jc w:val="center"/>
        <w:rPr>
          <w:rFonts w:asciiTheme="minorBidi" w:hAnsiTheme="minorBidi"/>
          <w:b/>
          <w:bCs/>
          <w:color w:val="2F5496" w:themeColor="accent5" w:themeShade="BF"/>
        </w:rPr>
      </w:pPr>
      <w:r w:rsidRPr="00D10332">
        <w:rPr>
          <w:rFonts w:asciiTheme="minorBidi" w:hAnsiTheme="minorBidi"/>
          <w:b/>
          <w:bCs/>
          <w:color w:val="2F5496" w:themeColor="accent5" w:themeShade="BF"/>
        </w:rPr>
        <w:t>Semester</w:t>
      </w:r>
      <w:r w:rsidR="000A1654" w:rsidRPr="00D10332">
        <w:rPr>
          <w:rFonts w:asciiTheme="minorBidi" w:hAnsiTheme="minorBidi"/>
          <w:b/>
          <w:bCs/>
          <w:color w:val="2F5496" w:themeColor="accent5" w:themeShade="BF"/>
        </w:rPr>
        <w:t xml:space="preserve">: </w:t>
      </w:r>
      <w:r w:rsidR="00CB3578" w:rsidRPr="00D10332">
        <w:rPr>
          <w:rFonts w:asciiTheme="minorBidi" w:hAnsiTheme="minorBidi"/>
          <w:b/>
          <w:bCs/>
          <w:color w:val="2F5496" w:themeColor="accent5" w:themeShade="BF"/>
        </w:rPr>
        <w:t>F</w:t>
      </w:r>
      <w:r w:rsidR="007311BC">
        <w:rPr>
          <w:rFonts w:asciiTheme="minorBidi" w:hAnsiTheme="minorBidi"/>
          <w:b/>
          <w:bCs/>
          <w:color w:val="2F5496" w:themeColor="accent5" w:themeShade="BF"/>
        </w:rPr>
        <w:t>all</w:t>
      </w:r>
    </w:p>
    <w:p w14:paraId="3647252D" w14:textId="66E6F20D" w:rsidR="00821C8A" w:rsidRPr="00D10332" w:rsidRDefault="00821C8A" w:rsidP="00EB5E13">
      <w:pPr>
        <w:spacing w:after="0" w:line="240" w:lineRule="auto"/>
        <w:rPr>
          <w:rFonts w:asciiTheme="minorBidi" w:hAnsiTheme="minorBidi"/>
          <w:b/>
          <w:bCs/>
          <w:color w:val="2F5496" w:themeColor="accent5" w:themeShade="BF"/>
        </w:rPr>
      </w:pPr>
    </w:p>
    <w:p w14:paraId="3647252E" w14:textId="77777777" w:rsidR="00710EE5" w:rsidRPr="00D10332" w:rsidRDefault="00710EE5" w:rsidP="00790D71">
      <w:pPr>
        <w:spacing w:after="0" w:line="240" w:lineRule="auto"/>
        <w:jc w:val="center"/>
        <w:rPr>
          <w:rFonts w:asciiTheme="minorBidi" w:hAnsiTheme="minorBidi"/>
          <w:b/>
          <w:bCs/>
        </w:rPr>
      </w:pPr>
    </w:p>
    <w:p w14:paraId="3647252F" w14:textId="671B423A" w:rsidR="00790D71" w:rsidRPr="00D10332" w:rsidRDefault="00790D71" w:rsidP="00271BF8">
      <w:pPr>
        <w:pBdr>
          <w:top w:val="single" w:sz="4" w:space="1" w:color="auto"/>
          <w:left w:val="single" w:sz="4" w:space="4" w:color="auto"/>
          <w:bottom w:val="single" w:sz="4" w:space="1" w:color="auto"/>
          <w:right w:val="single" w:sz="4" w:space="6"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Course</w:t>
      </w:r>
      <w:r w:rsidR="00271BF8" w:rsidRPr="00D10332">
        <w:rPr>
          <w:rFonts w:asciiTheme="minorBidi" w:hAnsiTheme="minorBidi"/>
          <w:b/>
          <w:bCs/>
          <w:color w:val="2F5496" w:themeColor="accent5" w:themeShade="BF"/>
        </w:rPr>
        <w:t xml:space="preserve"> Director and lecturer </w:t>
      </w:r>
    </w:p>
    <w:p w14:paraId="36472530" w14:textId="3C024A29" w:rsidR="00790D71" w:rsidRPr="00D10332" w:rsidRDefault="00790D71" w:rsidP="00790D71">
      <w:pPr>
        <w:spacing w:after="0" w:line="240" w:lineRule="auto"/>
        <w:jc w:val="both"/>
        <w:rPr>
          <w:rFonts w:asciiTheme="minorBidi" w:hAnsiTheme="minorBidi"/>
        </w:rPr>
      </w:pPr>
    </w:p>
    <w:p w14:paraId="36472531" w14:textId="5B9FDDE8" w:rsidR="00790D71" w:rsidRPr="00D10332" w:rsidRDefault="00790D71" w:rsidP="00790D71">
      <w:pPr>
        <w:spacing w:after="0" w:line="240" w:lineRule="auto"/>
        <w:jc w:val="both"/>
        <w:rPr>
          <w:rFonts w:asciiTheme="minorBidi" w:hAnsiTheme="minorBidi"/>
        </w:rPr>
      </w:pPr>
      <w:r w:rsidRPr="00D10332">
        <w:rPr>
          <w:rFonts w:asciiTheme="minorBidi" w:hAnsiTheme="minorBidi"/>
          <w:b/>
        </w:rPr>
        <w:t>Name</w:t>
      </w:r>
      <w:r w:rsidR="00CB3578" w:rsidRPr="00D10332">
        <w:rPr>
          <w:rFonts w:asciiTheme="minorBidi" w:hAnsiTheme="minorBidi"/>
          <w:b/>
        </w:rPr>
        <w:tab/>
      </w:r>
      <w:r w:rsidR="00CB3578" w:rsidRPr="00D10332">
        <w:rPr>
          <w:rFonts w:asciiTheme="minorBidi" w:hAnsiTheme="minorBidi"/>
        </w:rPr>
        <w:tab/>
      </w:r>
      <w:r w:rsidR="000825F2" w:rsidRPr="00D10332">
        <w:rPr>
          <w:rFonts w:asciiTheme="minorBidi" w:hAnsiTheme="minorBidi"/>
        </w:rPr>
        <w:t xml:space="preserve">           </w:t>
      </w:r>
      <w:r w:rsidR="00CB3578" w:rsidRPr="00D10332">
        <w:rPr>
          <w:rFonts w:asciiTheme="minorBidi" w:hAnsiTheme="minorBidi"/>
        </w:rPr>
        <w:t xml:space="preserve">:  </w:t>
      </w:r>
      <w:r w:rsidR="00CB3578" w:rsidRPr="00D10332">
        <w:rPr>
          <w:rFonts w:asciiTheme="minorBidi" w:hAnsiTheme="minorBidi"/>
          <w:b/>
        </w:rPr>
        <w:t xml:space="preserve">JULNAR USTA </w:t>
      </w:r>
      <w:r w:rsidR="000A1654" w:rsidRPr="00D10332">
        <w:rPr>
          <w:rFonts w:asciiTheme="minorBidi" w:hAnsiTheme="minorBidi"/>
          <w:b/>
        </w:rPr>
        <w:t>; PhD</w:t>
      </w:r>
      <w:r w:rsidR="000A1654" w:rsidRPr="00D10332">
        <w:rPr>
          <w:rFonts w:asciiTheme="minorBidi" w:hAnsiTheme="minorBidi"/>
        </w:rPr>
        <w:t xml:space="preserve">   </w:t>
      </w:r>
    </w:p>
    <w:p w14:paraId="36472532" w14:textId="56807E24" w:rsidR="000B5514" w:rsidRPr="00D10332" w:rsidRDefault="000B5514" w:rsidP="00790D71">
      <w:pPr>
        <w:spacing w:after="0" w:line="240" w:lineRule="auto"/>
        <w:jc w:val="both"/>
        <w:rPr>
          <w:rFonts w:asciiTheme="minorBidi" w:hAnsiTheme="minorBidi"/>
        </w:rPr>
      </w:pPr>
      <w:r w:rsidRPr="00D10332">
        <w:rPr>
          <w:rFonts w:asciiTheme="minorBidi" w:hAnsiTheme="minorBidi"/>
        </w:rPr>
        <w:t xml:space="preserve">Academic Title </w:t>
      </w:r>
      <w:r w:rsidR="000825F2" w:rsidRPr="00D10332">
        <w:rPr>
          <w:rFonts w:asciiTheme="minorBidi" w:hAnsiTheme="minorBidi"/>
        </w:rPr>
        <w:t xml:space="preserve">           </w:t>
      </w:r>
      <w:r w:rsidR="00CB3578" w:rsidRPr="00D10332">
        <w:rPr>
          <w:rFonts w:asciiTheme="minorBidi" w:hAnsiTheme="minorBidi"/>
        </w:rPr>
        <w:t xml:space="preserve">: Professor </w:t>
      </w:r>
      <w:r w:rsidR="000A1654" w:rsidRPr="00D10332">
        <w:rPr>
          <w:rFonts w:asciiTheme="minorBidi" w:hAnsiTheme="minorBidi"/>
        </w:rPr>
        <w:t xml:space="preserve">and </w:t>
      </w:r>
      <w:r w:rsidR="000A1654" w:rsidRPr="00D10332">
        <w:rPr>
          <w:rFonts w:asciiTheme="minorBidi" w:hAnsiTheme="minorBidi"/>
          <w:b/>
        </w:rPr>
        <w:t>Course Coordinator</w:t>
      </w:r>
    </w:p>
    <w:p w14:paraId="36472533" w14:textId="7351D33B" w:rsidR="000B5514" w:rsidRPr="00D10332" w:rsidRDefault="000B5514" w:rsidP="00790D71">
      <w:pPr>
        <w:spacing w:after="0" w:line="240" w:lineRule="auto"/>
        <w:jc w:val="both"/>
        <w:rPr>
          <w:rFonts w:asciiTheme="minorBidi" w:hAnsiTheme="minorBidi"/>
        </w:rPr>
      </w:pPr>
      <w:r w:rsidRPr="00D10332">
        <w:rPr>
          <w:rFonts w:asciiTheme="minorBidi" w:hAnsiTheme="minorBidi"/>
        </w:rPr>
        <w:t xml:space="preserve">Department </w:t>
      </w:r>
      <w:r w:rsidR="00CB3578" w:rsidRPr="00D10332">
        <w:rPr>
          <w:rFonts w:asciiTheme="minorBidi" w:hAnsiTheme="minorBidi"/>
        </w:rPr>
        <w:tab/>
      </w:r>
      <w:r w:rsidR="000825F2" w:rsidRPr="00D10332">
        <w:rPr>
          <w:rFonts w:asciiTheme="minorBidi" w:hAnsiTheme="minorBidi"/>
        </w:rPr>
        <w:t xml:space="preserve">           </w:t>
      </w:r>
      <w:r w:rsidR="00CB3578" w:rsidRPr="00D10332">
        <w:rPr>
          <w:rFonts w:asciiTheme="minorBidi" w:hAnsiTheme="minorBidi"/>
        </w:rPr>
        <w:t xml:space="preserve">: Biochemistry &amp; Molecular Genetics </w:t>
      </w:r>
    </w:p>
    <w:p w14:paraId="36472534" w14:textId="0B49C399" w:rsidR="00790D71" w:rsidRPr="00D10332" w:rsidRDefault="00790D71" w:rsidP="00C72781">
      <w:pPr>
        <w:spacing w:after="0" w:line="240" w:lineRule="auto"/>
        <w:jc w:val="both"/>
        <w:rPr>
          <w:rFonts w:asciiTheme="minorBidi" w:hAnsiTheme="minorBidi"/>
        </w:rPr>
      </w:pPr>
      <w:r w:rsidRPr="00D10332">
        <w:rPr>
          <w:rFonts w:asciiTheme="minorBidi" w:hAnsiTheme="minorBidi"/>
        </w:rPr>
        <w:t xml:space="preserve">Office Hours </w:t>
      </w:r>
      <w:r w:rsidR="00CB3578" w:rsidRPr="00D10332">
        <w:rPr>
          <w:rFonts w:asciiTheme="minorBidi" w:hAnsiTheme="minorBidi"/>
        </w:rPr>
        <w:tab/>
      </w:r>
      <w:r w:rsidR="000825F2" w:rsidRPr="00D10332">
        <w:rPr>
          <w:rFonts w:asciiTheme="minorBidi" w:hAnsiTheme="minorBidi"/>
        </w:rPr>
        <w:t xml:space="preserve">           </w:t>
      </w:r>
      <w:r w:rsidR="003509CA" w:rsidRPr="00D10332">
        <w:rPr>
          <w:rFonts w:asciiTheme="minorBidi" w:hAnsiTheme="minorBidi"/>
        </w:rPr>
        <w:t xml:space="preserve">: </w:t>
      </w:r>
      <w:r w:rsidR="00C72781" w:rsidRPr="00D10332">
        <w:rPr>
          <w:rFonts w:asciiTheme="minorBidi" w:hAnsiTheme="minorBidi"/>
        </w:rPr>
        <w:t xml:space="preserve">To Be Announced or by appointment </w:t>
      </w:r>
    </w:p>
    <w:p w14:paraId="36472535" w14:textId="578117CD" w:rsidR="00790D71" w:rsidRPr="00D10332" w:rsidRDefault="00790D71" w:rsidP="00790D71">
      <w:pPr>
        <w:spacing w:after="0" w:line="240" w:lineRule="auto"/>
        <w:jc w:val="both"/>
        <w:rPr>
          <w:rFonts w:asciiTheme="minorBidi" w:hAnsiTheme="minorBidi"/>
        </w:rPr>
      </w:pPr>
      <w:r w:rsidRPr="00D10332">
        <w:rPr>
          <w:rFonts w:asciiTheme="minorBidi" w:hAnsiTheme="minorBidi"/>
        </w:rPr>
        <w:t xml:space="preserve">Office Location </w:t>
      </w:r>
      <w:r w:rsidR="000825F2" w:rsidRPr="00D10332">
        <w:rPr>
          <w:rFonts w:asciiTheme="minorBidi" w:hAnsiTheme="minorBidi"/>
        </w:rPr>
        <w:t xml:space="preserve">          </w:t>
      </w:r>
      <w:r w:rsidR="00CB3578" w:rsidRPr="00D10332">
        <w:rPr>
          <w:rFonts w:asciiTheme="minorBidi" w:hAnsiTheme="minorBidi"/>
        </w:rPr>
        <w:t>: DTS , 4</w:t>
      </w:r>
      <w:r w:rsidR="00CB3578" w:rsidRPr="00D10332">
        <w:rPr>
          <w:rFonts w:asciiTheme="minorBidi" w:hAnsiTheme="minorBidi"/>
          <w:vertAlign w:val="superscript"/>
        </w:rPr>
        <w:t>th</w:t>
      </w:r>
      <w:r w:rsidR="00CB3578" w:rsidRPr="00D10332">
        <w:rPr>
          <w:rFonts w:asciiTheme="minorBidi" w:hAnsiTheme="minorBidi"/>
        </w:rPr>
        <w:t xml:space="preserve"> floor , Room 4</w:t>
      </w:r>
      <w:r w:rsidR="0065780E" w:rsidRPr="00D10332">
        <w:rPr>
          <w:rFonts w:asciiTheme="minorBidi" w:hAnsiTheme="minorBidi"/>
        </w:rPr>
        <w:t>34</w:t>
      </w:r>
      <w:r w:rsidR="00CB3578" w:rsidRPr="00D10332">
        <w:rPr>
          <w:rFonts w:asciiTheme="minorBidi" w:hAnsiTheme="minorBidi"/>
        </w:rPr>
        <w:t>-</w:t>
      </w:r>
      <w:r w:rsidR="0065780E" w:rsidRPr="00D10332">
        <w:rPr>
          <w:rFonts w:asciiTheme="minorBidi" w:hAnsiTheme="minorBidi"/>
        </w:rPr>
        <w:t>b</w:t>
      </w:r>
    </w:p>
    <w:p w14:paraId="36472536" w14:textId="654D2E6A" w:rsidR="00790D71" w:rsidRPr="00D10332" w:rsidRDefault="00790D71" w:rsidP="00790D71">
      <w:pPr>
        <w:spacing w:after="0" w:line="240" w:lineRule="auto"/>
        <w:jc w:val="both"/>
        <w:rPr>
          <w:rFonts w:asciiTheme="minorBidi" w:hAnsiTheme="minorBidi"/>
        </w:rPr>
      </w:pPr>
      <w:r w:rsidRPr="00D10332">
        <w:rPr>
          <w:rFonts w:asciiTheme="minorBidi" w:hAnsiTheme="minorBidi"/>
        </w:rPr>
        <w:t xml:space="preserve">Extension Number </w:t>
      </w:r>
      <w:r w:rsidR="000825F2" w:rsidRPr="00D10332">
        <w:rPr>
          <w:rFonts w:asciiTheme="minorBidi" w:hAnsiTheme="minorBidi"/>
        </w:rPr>
        <w:t xml:space="preserve">    </w:t>
      </w:r>
      <w:r w:rsidR="00CB3578" w:rsidRPr="00D10332">
        <w:rPr>
          <w:rFonts w:asciiTheme="minorBidi" w:hAnsiTheme="minorBidi"/>
        </w:rPr>
        <w:t>:  48</w:t>
      </w:r>
      <w:r w:rsidR="0065780E" w:rsidRPr="00D10332">
        <w:rPr>
          <w:rFonts w:asciiTheme="minorBidi" w:hAnsiTheme="minorBidi"/>
        </w:rPr>
        <w:t>74</w:t>
      </w:r>
    </w:p>
    <w:p w14:paraId="36472537" w14:textId="50B529DC" w:rsidR="00790D71" w:rsidRPr="00D10332" w:rsidRDefault="00790D71" w:rsidP="00790D71">
      <w:pPr>
        <w:spacing w:after="0" w:line="240" w:lineRule="auto"/>
        <w:jc w:val="both"/>
        <w:rPr>
          <w:rFonts w:asciiTheme="minorBidi" w:hAnsiTheme="minorBidi"/>
        </w:rPr>
      </w:pPr>
      <w:r w:rsidRPr="00D10332">
        <w:rPr>
          <w:rFonts w:asciiTheme="minorBidi" w:hAnsiTheme="minorBidi"/>
        </w:rPr>
        <w:t>E-mail</w:t>
      </w:r>
      <w:r w:rsidR="00CB3578" w:rsidRPr="00D10332">
        <w:rPr>
          <w:rFonts w:asciiTheme="minorBidi" w:hAnsiTheme="minorBidi"/>
        </w:rPr>
        <w:tab/>
      </w:r>
      <w:r w:rsidR="00CB3578" w:rsidRPr="00D10332">
        <w:rPr>
          <w:rFonts w:asciiTheme="minorBidi" w:hAnsiTheme="minorBidi"/>
        </w:rPr>
        <w:tab/>
      </w:r>
      <w:r w:rsidR="000825F2" w:rsidRPr="00D10332">
        <w:rPr>
          <w:rFonts w:asciiTheme="minorBidi" w:hAnsiTheme="minorBidi"/>
        </w:rPr>
        <w:t xml:space="preserve">           </w:t>
      </w:r>
      <w:r w:rsidR="00CB3578" w:rsidRPr="00D10332">
        <w:rPr>
          <w:rFonts w:asciiTheme="minorBidi" w:hAnsiTheme="minorBidi"/>
        </w:rPr>
        <w:t xml:space="preserve">: </w:t>
      </w:r>
      <w:hyperlink r:id="rId11" w:history="1">
        <w:r w:rsidR="00CB3578" w:rsidRPr="00D10332">
          <w:rPr>
            <w:rStyle w:val="Hyperlink"/>
            <w:rFonts w:asciiTheme="minorBidi" w:hAnsiTheme="minorBidi"/>
          </w:rPr>
          <w:t>justa@aub.edu.lb</w:t>
        </w:r>
      </w:hyperlink>
      <w:r w:rsidR="00CB3578" w:rsidRPr="00D10332">
        <w:rPr>
          <w:rFonts w:asciiTheme="minorBidi" w:hAnsiTheme="minorBidi"/>
        </w:rPr>
        <w:t xml:space="preserve"> </w:t>
      </w:r>
    </w:p>
    <w:p w14:paraId="36472538" w14:textId="55EA87D4" w:rsidR="00790D71" w:rsidRPr="00D10332" w:rsidRDefault="00790D71" w:rsidP="00790D71">
      <w:pPr>
        <w:spacing w:after="0" w:line="240" w:lineRule="auto"/>
        <w:jc w:val="center"/>
        <w:rPr>
          <w:rFonts w:asciiTheme="minorBidi" w:hAnsiTheme="minorBidi"/>
          <w:b/>
          <w:bCs/>
        </w:rPr>
      </w:pPr>
    </w:p>
    <w:p w14:paraId="2169BED6" w14:textId="77777777" w:rsidR="00271BF8" w:rsidRPr="00D10332" w:rsidRDefault="00271BF8" w:rsidP="00790D71">
      <w:pPr>
        <w:spacing w:after="0" w:line="240" w:lineRule="auto"/>
        <w:jc w:val="center"/>
        <w:rPr>
          <w:rFonts w:asciiTheme="minorBidi" w:hAnsiTheme="minorBidi"/>
          <w:b/>
          <w:bCs/>
        </w:rPr>
      </w:pPr>
    </w:p>
    <w:p w14:paraId="67ADED3C" w14:textId="16730744" w:rsidR="00271BF8" w:rsidRPr="00D10332" w:rsidRDefault="00271BF8" w:rsidP="00271BF8">
      <w:pPr>
        <w:pBdr>
          <w:top w:val="single" w:sz="4" w:space="1" w:color="auto"/>
          <w:left w:val="single" w:sz="4" w:space="4" w:color="auto"/>
          <w:bottom w:val="single" w:sz="4" w:space="1" w:color="auto"/>
          <w:right w:val="single" w:sz="4" w:space="6"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Course lecturer </w:t>
      </w:r>
    </w:p>
    <w:p w14:paraId="3647253A" w14:textId="134C8917" w:rsidR="00CB3578" w:rsidRPr="00D10332" w:rsidRDefault="00CB3578" w:rsidP="00CB3578">
      <w:pPr>
        <w:spacing w:after="0" w:line="240" w:lineRule="auto"/>
        <w:jc w:val="both"/>
        <w:rPr>
          <w:rFonts w:asciiTheme="minorBidi" w:hAnsiTheme="minorBidi"/>
        </w:rPr>
      </w:pPr>
      <w:r w:rsidRPr="00D10332">
        <w:rPr>
          <w:rFonts w:asciiTheme="minorBidi" w:hAnsiTheme="minorBidi"/>
          <w:b/>
        </w:rPr>
        <w:t>Name</w:t>
      </w:r>
      <w:r w:rsidRPr="00D10332">
        <w:rPr>
          <w:rFonts w:asciiTheme="minorBidi" w:hAnsiTheme="minorBidi"/>
          <w:b/>
        </w:rPr>
        <w:tab/>
      </w:r>
      <w:r w:rsidRPr="00D10332">
        <w:rPr>
          <w:rFonts w:asciiTheme="minorBidi" w:hAnsiTheme="minorBidi"/>
        </w:rPr>
        <w:tab/>
      </w:r>
      <w:r w:rsidR="000825F2" w:rsidRPr="00D10332">
        <w:rPr>
          <w:rFonts w:asciiTheme="minorBidi" w:hAnsiTheme="minorBidi"/>
        </w:rPr>
        <w:t xml:space="preserve">            </w:t>
      </w:r>
      <w:r w:rsidRPr="00D10332">
        <w:rPr>
          <w:rFonts w:asciiTheme="minorBidi" w:hAnsiTheme="minorBidi"/>
        </w:rPr>
        <w:t xml:space="preserve">: </w:t>
      </w:r>
      <w:r w:rsidR="000A1654" w:rsidRPr="00D10332">
        <w:rPr>
          <w:rFonts w:asciiTheme="minorBidi" w:hAnsiTheme="minorBidi"/>
          <w:b/>
        </w:rPr>
        <w:t>NADINE DARWICHE; PhD</w:t>
      </w:r>
      <w:r w:rsidR="000A1654" w:rsidRPr="00D10332">
        <w:rPr>
          <w:rFonts w:asciiTheme="minorBidi" w:hAnsiTheme="minorBidi"/>
        </w:rPr>
        <w:t xml:space="preserve"> </w:t>
      </w:r>
    </w:p>
    <w:p w14:paraId="3647253B" w14:textId="5CDD8A18" w:rsidR="00CB3578" w:rsidRPr="00D10332" w:rsidRDefault="00CB3578" w:rsidP="00CB3578">
      <w:pPr>
        <w:spacing w:after="0" w:line="240" w:lineRule="auto"/>
        <w:jc w:val="both"/>
        <w:rPr>
          <w:rFonts w:asciiTheme="minorBidi" w:hAnsiTheme="minorBidi"/>
        </w:rPr>
      </w:pPr>
      <w:r w:rsidRPr="00D10332">
        <w:rPr>
          <w:rFonts w:asciiTheme="minorBidi" w:hAnsiTheme="minorBidi"/>
        </w:rPr>
        <w:t xml:space="preserve">Academic Title </w:t>
      </w:r>
      <w:r w:rsidR="000825F2" w:rsidRPr="00D10332">
        <w:rPr>
          <w:rFonts w:asciiTheme="minorBidi" w:hAnsiTheme="minorBidi"/>
        </w:rPr>
        <w:t xml:space="preserve">            </w:t>
      </w:r>
      <w:r w:rsidRPr="00D10332">
        <w:rPr>
          <w:rFonts w:asciiTheme="minorBidi" w:hAnsiTheme="minorBidi"/>
        </w:rPr>
        <w:t xml:space="preserve">: Professor </w:t>
      </w:r>
    </w:p>
    <w:p w14:paraId="3647253C" w14:textId="06053F76" w:rsidR="00CB3578" w:rsidRPr="00D10332" w:rsidRDefault="00CB3578" w:rsidP="00CB3578">
      <w:pPr>
        <w:spacing w:after="0" w:line="240" w:lineRule="auto"/>
        <w:jc w:val="both"/>
        <w:rPr>
          <w:rFonts w:asciiTheme="minorBidi" w:hAnsiTheme="minorBidi"/>
        </w:rPr>
      </w:pPr>
      <w:r w:rsidRPr="00D10332">
        <w:rPr>
          <w:rFonts w:asciiTheme="minorBidi" w:hAnsiTheme="minorBidi"/>
        </w:rPr>
        <w:t xml:space="preserve">Department </w:t>
      </w:r>
      <w:r w:rsidRPr="00D10332">
        <w:rPr>
          <w:rFonts w:asciiTheme="minorBidi" w:hAnsiTheme="minorBidi"/>
        </w:rPr>
        <w:tab/>
      </w:r>
      <w:r w:rsidR="000825F2" w:rsidRPr="00D10332">
        <w:rPr>
          <w:rFonts w:asciiTheme="minorBidi" w:hAnsiTheme="minorBidi"/>
        </w:rPr>
        <w:t xml:space="preserve">            </w:t>
      </w:r>
      <w:r w:rsidRPr="00D10332">
        <w:rPr>
          <w:rFonts w:asciiTheme="minorBidi" w:hAnsiTheme="minorBidi"/>
        </w:rPr>
        <w:t xml:space="preserve">: Biochemistry &amp; Molecular Genetics </w:t>
      </w:r>
    </w:p>
    <w:p w14:paraId="3647253D" w14:textId="4686E9F7" w:rsidR="00CB3578" w:rsidRPr="00D10332" w:rsidRDefault="00CB3578" w:rsidP="00CB3578">
      <w:pPr>
        <w:spacing w:after="0" w:line="240" w:lineRule="auto"/>
        <w:jc w:val="both"/>
        <w:rPr>
          <w:rFonts w:asciiTheme="minorBidi" w:hAnsiTheme="minorBidi"/>
        </w:rPr>
      </w:pPr>
      <w:r w:rsidRPr="00D10332">
        <w:rPr>
          <w:rFonts w:asciiTheme="minorBidi" w:hAnsiTheme="minorBidi"/>
        </w:rPr>
        <w:t xml:space="preserve">Office Hours </w:t>
      </w:r>
      <w:r w:rsidRPr="00D10332">
        <w:rPr>
          <w:rFonts w:asciiTheme="minorBidi" w:hAnsiTheme="minorBidi"/>
        </w:rPr>
        <w:tab/>
      </w:r>
      <w:r w:rsidR="000825F2" w:rsidRPr="00D10332">
        <w:rPr>
          <w:rFonts w:asciiTheme="minorBidi" w:hAnsiTheme="minorBidi"/>
        </w:rPr>
        <w:t xml:space="preserve">            </w:t>
      </w:r>
      <w:r w:rsidRPr="00D10332">
        <w:rPr>
          <w:rFonts w:asciiTheme="minorBidi" w:hAnsiTheme="minorBidi"/>
        </w:rPr>
        <w:t xml:space="preserve">: </w:t>
      </w:r>
      <w:r w:rsidR="00193877" w:rsidRPr="00D10332">
        <w:rPr>
          <w:rFonts w:asciiTheme="minorBidi" w:hAnsiTheme="minorBidi"/>
        </w:rPr>
        <w:t xml:space="preserve">To Be Announced or by appointment </w:t>
      </w:r>
    </w:p>
    <w:p w14:paraId="3647253E" w14:textId="0E7AFACD" w:rsidR="00CB3578" w:rsidRPr="00D10332" w:rsidRDefault="00CB3578" w:rsidP="00CB3578">
      <w:pPr>
        <w:spacing w:after="0" w:line="240" w:lineRule="auto"/>
        <w:jc w:val="both"/>
        <w:rPr>
          <w:rFonts w:asciiTheme="minorBidi" w:hAnsiTheme="minorBidi"/>
        </w:rPr>
      </w:pPr>
      <w:r w:rsidRPr="00D10332">
        <w:rPr>
          <w:rFonts w:asciiTheme="minorBidi" w:hAnsiTheme="minorBidi"/>
        </w:rPr>
        <w:t xml:space="preserve">Office Location </w:t>
      </w:r>
      <w:r w:rsidR="000825F2" w:rsidRPr="00D10332">
        <w:rPr>
          <w:rFonts w:asciiTheme="minorBidi" w:hAnsiTheme="minorBidi"/>
        </w:rPr>
        <w:t xml:space="preserve">           </w:t>
      </w:r>
      <w:r w:rsidRPr="00D10332">
        <w:rPr>
          <w:rFonts w:asciiTheme="minorBidi" w:hAnsiTheme="minorBidi"/>
        </w:rPr>
        <w:t>: DTS, 4</w:t>
      </w:r>
      <w:r w:rsidRPr="00D10332">
        <w:rPr>
          <w:rFonts w:asciiTheme="minorBidi" w:hAnsiTheme="minorBidi"/>
          <w:vertAlign w:val="superscript"/>
        </w:rPr>
        <w:t>th</w:t>
      </w:r>
      <w:r w:rsidRPr="00D10332">
        <w:rPr>
          <w:rFonts w:asciiTheme="minorBidi" w:hAnsiTheme="minorBidi"/>
        </w:rPr>
        <w:t xml:space="preserve"> floor, Room 419-e</w:t>
      </w:r>
    </w:p>
    <w:p w14:paraId="3647253F" w14:textId="5B929A36" w:rsidR="00CB3578" w:rsidRPr="00D10332" w:rsidRDefault="00CB3578" w:rsidP="00CB3578">
      <w:pPr>
        <w:spacing w:after="0" w:line="240" w:lineRule="auto"/>
        <w:jc w:val="both"/>
        <w:rPr>
          <w:rFonts w:asciiTheme="minorBidi" w:hAnsiTheme="minorBidi"/>
        </w:rPr>
      </w:pPr>
      <w:r w:rsidRPr="00D10332">
        <w:rPr>
          <w:rFonts w:asciiTheme="minorBidi" w:hAnsiTheme="minorBidi"/>
        </w:rPr>
        <w:t xml:space="preserve">Extension Number </w:t>
      </w:r>
      <w:r w:rsidR="000825F2" w:rsidRPr="00D10332">
        <w:rPr>
          <w:rFonts w:asciiTheme="minorBidi" w:hAnsiTheme="minorBidi"/>
        </w:rPr>
        <w:t xml:space="preserve">     </w:t>
      </w:r>
      <w:r w:rsidRPr="00D10332">
        <w:rPr>
          <w:rFonts w:asciiTheme="minorBidi" w:hAnsiTheme="minorBidi"/>
        </w:rPr>
        <w:t>: 4803</w:t>
      </w:r>
    </w:p>
    <w:p w14:paraId="36472540" w14:textId="38264A94" w:rsidR="00CB3578" w:rsidRPr="00D10332" w:rsidRDefault="00CB3578" w:rsidP="00CB3578">
      <w:pPr>
        <w:spacing w:after="0" w:line="240" w:lineRule="auto"/>
        <w:jc w:val="both"/>
        <w:rPr>
          <w:rFonts w:asciiTheme="minorBidi" w:hAnsiTheme="minorBidi"/>
        </w:rPr>
      </w:pPr>
      <w:r w:rsidRPr="00D10332">
        <w:rPr>
          <w:rFonts w:asciiTheme="minorBidi" w:hAnsiTheme="minorBidi"/>
        </w:rPr>
        <w:t>E-mail</w:t>
      </w:r>
      <w:r w:rsidRPr="00D10332">
        <w:rPr>
          <w:rFonts w:asciiTheme="minorBidi" w:hAnsiTheme="minorBidi"/>
        </w:rPr>
        <w:tab/>
      </w:r>
      <w:r w:rsidRPr="00D10332">
        <w:rPr>
          <w:rFonts w:asciiTheme="minorBidi" w:hAnsiTheme="minorBidi"/>
        </w:rPr>
        <w:tab/>
      </w:r>
      <w:r w:rsidR="000825F2" w:rsidRPr="00D10332">
        <w:rPr>
          <w:rFonts w:asciiTheme="minorBidi" w:hAnsiTheme="minorBidi"/>
        </w:rPr>
        <w:t xml:space="preserve">             </w:t>
      </w:r>
      <w:r w:rsidRPr="00D10332">
        <w:rPr>
          <w:rFonts w:asciiTheme="minorBidi" w:hAnsiTheme="minorBidi"/>
        </w:rPr>
        <w:t xml:space="preserve">: </w:t>
      </w:r>
      <w:hyperlink r:id="rId12" w:history="1">
        <w:r w:rsidR="000A1654" w:rsidRPr="00D10332">
          <w:rPr>
            <w:rStyle w:val="Hyperlink"/>
            <w:rFonts w:asciiTheme="minorBidi" w:hAnsiTheme="minorBidi"/>
          </w:rPr>
          <w:t>nd03@aub.edu.lb</w:t>
        </w:r>
      </w:hyperlink>
    </w:p>
    <w:p w14:paraId="36472541" w14:textId="77777777" w:rsidR="000A1654" w:rsidRPr="00D10332" w:rsidRDefault="000A1654" w:rsidP="00CB3578">
      <w:pPr>
        <w:spacing w:after="0" w:line="240" w:lineRule="auto"/>
        <w:jc w:val="both"/>
        <w:rPr>
          <w:rFonts w:asciiTheme="minorBidi" w:hAnsiTheme="minorBidi"/>
        </w:rPr>
      </w:pPr>
    </w:p>
    <w:p w14:paraId="36472542" w14:textId="77777777" w:rsidR="00CB3578" w:rsidRPr="00D10332" w:rsidRDefault="00CB3578" w:rsidP="00790D71">
      <w:pPr>
        <w:spacing w:after="0" w:line="240" w:lineRule="auto"/>
        <w:jc w:val="center"/>
        <w:rPr>
          <w:rFonts w:asciiTheme="minorBidi" w:hAnsiTheme="minorBidi"/>
          <w:b/>
          <w:bCs/>
        </w:rPr>
      </w:pPr>
    </w:p>
    <w:p w14:paraId="36472543" w14:textId="77777777" w:rsidR="00CB3578" w:rsidRPr="00D10332" w:rsidRDefault="00CB3578" w:rsidP="00790D71">
      <w:pPr>
        <w:spacing w:after="0" w:line="240" w:lineRule="auto"/>
        <w:jc w:val="center"/>
        <w:rPr>
          <w:rFonts w:asciiTheme="minorBidi" w:hAnsiTheme="minorBidi"/>
          <w:b/>
          <w:bCs/>
        </w:rPr>
      </w:pPr>
    </w:p>
    <w:p w14:paraId="36472544" w14:textId="77777777" w:rsidR="00790D71" w:rsidRPr="00D10332"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Course Details </w:t>
      </w:r>
    </w:p>
    <w:p w14:paraId="36472545" w14:textId="77777777" w:rsidR="00790D71" w:rsidRPr="00D10332" w:rsidRDefault="00790D71" w:rsidP="00790D71">
      <w:pPr>
        <w:spacing w:after="0" w:line="240" w:lineRule="auto"/>
        <w:jc w:val="both"/>
        <w:rPr>
          <w:rFonts w:asciiTheme="minorBidi" w:hAnsiTheme="minorBidi"/>
        </w:rPr>
      </w:pPr>
    </w:p>
    <w:p w14:paraId="36472546" w14:textId="449772E6" w:rsidR="00790D71" w:rsidRPr="00D10332" w:rsidRDefault="00790D71" w:rsidP="00790D71">
      <w:pPr>
        <w:spacing w:after="0" w:line="240" w:lineRule="auto"/>
        <w:jc w:val="both"/>
        <w:rPr>
          <w:rFonts w:asciiTheme="minorBidi" w:hAnsiTheme="minorBidi"/>
        </w:rPr>
      </w:pPr>
      <w:r w:rsidRPr="00D10332">
        <w:rPr>
          <w:rFonts w:asciiTheme="minorBidi" w:hAnsiTheme="minorBidi"/>
        </w:rPr>
        <w:t>Course Number</w:t>
      </w:r>
      <w:r w:rsidR="000825F2" w:rsidRPr="00D10332">
        <w:rPr>
          <w:rFonts w:asciiTheme="minorBidi" w:hAnsiTheme="minorBidi"/>
        </w:rPr>
        <w:t xml:space="preserve">            </w:t>
      </w:r>
      <w:r w:rsidR="00D10332">
        <w:rPr>
          <w:rFonts w:asciiTheme="minorBidi" w:hAnsiTheme="minorBidi"/>
        </w:rPr>
        <w:t xml:space="preserve"> </w:t>
      </w:r>
      <w:r w:rsidR="000A1654" w:rsidRPr="00D10332">
        <w:rPr>
          <w:rFonts w:asciiTheme="minorBidi" w:hAnsiTheme="minorBidi"/>
        </w:rPr>
        <w:t>: BIOC 246</w:t>
      </w:r>
    </w:p>
    <w:p w14:paraId="36472547" w14:textId="3ABDD3D8" w:rsidR="00790D71" w:rsidRPr="00D10332" w:rsidRDefault="00790D71" w:rsidP="00790D71">
      <w:pPr>
        <w:spacing w:after="0" w:line="240" w:lineRule="auto"/>
        <w:jc w:val="both"/>
        <w:rPr>
          <w:rFonts w:asciiTheme="minorBidi" w:hAnsiTheme="minorBidi"/>
        </w:rPr>
      </w:pPr>
      <w:r w:rsidRPr="00D10332">
        <w:rPr>
          <w:rFonts w:asciiTheme="minorBidi" w:hAnsiTheme="minorBidi"/>
        </w:rPr>
        <w:t xml:space="preserve">Course Title </w:t>
      </w:r>
      <w:r w:rsidR="000A1654" w:rsidRPr="00D10332">
        <w:rPr>
          <w:rFonts w:asciiTheme="minorBidi" w:hAnsiTheme="minorBidi"/>
        </w:rPr>
        <w:tab/>
      </w:r>
      <w:r w:rsidR="000825F2" w:rsidRPr="00D10332">
        <w:rPr>
          <w:rFonts w:asciiTheme="minorBidi" w:hAnsiTheme="minorBidi"/>
        </w:rPr>
        <w:t xml:space="preserve">            </w:t>
      </w:r>
      <w:r w:rsidR="00D10332">
        <w:rPr>
          <w:rFonts w:asciiTheme="minorBidi" w:hAnsiTheme="minorBidi"/>
        </w:rPr>
        <w:t xml:space="preserve">  </w:t>
      </w:r>
      <w:r w:rsidR="000825F2" w:rsidRPr="00D10332">
        <w:rPr>
          <w:rFonts w:asciiTheme="minorBidi" w:hAnsiTheme="minorBidi"/>
        </w:rPr>
        <w:t xml:space="preserve"> </w:t>
      </w:r>
      <w:r w:rsidR="000A1654" w:rsidRPr="00D10332">
        <w:rPr>
          <w:rFonts w:asciiTheme="minorBidi" w:hAnsiTheme="minorBidi"/>
        </w:rPr>
        <w:t xml:space="preserve">: Biochemistry for Nursing </w:t>
      </w:r>
    </w:p>
    <w:p w14:paraId="36472548" w14:textId="1105438E" w:rsidR="00916325" w:rsidRPr="00D10332" w:rsidRDefault="00916325" w:rsidP="00790D71">
      <w:pPr>
        <w:spacing w:after="0" w:line="240" w:lineRule="auto"/>
        <w:jc w:val="both"/>
        <w:rPr>
          <w:rFonts w:asciiTheme="minorBidi" w:hAnsiTheme="minorBidi"/>
        </w:rPr>
      </w:pPr>
      <w:r w:rsidRPr="00D10332">
        <w:rPr>
          <w:rFonts w:asciiTheme="minorBidi" w:hAnsiTheme="minorBidi"/>
        </w:rPr>
        <w:t xml:space="preserve">Number of Credits </w:t>
      </w:r>
      <w:r w:rsidR="000825F2" w:rsidRPr="00D10332">
        <w:rPr>
          <w:rFonts w:asciiTheme="minorBidi" w:hAnsiTheme="minorBidi"/>
        </w:rPr>
        <w:t xml:space="preserve">      </w:t>
      </w:r>
      <w:r w:rsidR="00D10332">
        <w:rPr>
          <w:rFonts w:asciiTheme="minorBidi" w:hAnsiTheme="minorBidi"/>
        </w:rPr>
        <w:t xml:space="preserve">  </w:t>
      </w:r>
      <w:r w:rsidR="000A1654" w:rsidRPr="00D10332">
        <w:rPr>
          <w:rFonts w:asciiTheme="minorBidi" w:hAnsiTheme="minorBidi"/>
        </w:rPr>
        <w:t xml:space="preserve">: 4 credits </w:t>
      </w:r>
    </w:p>
    <w:p w14:paraId="36472549" w14:textId="41587DEC" w:rsidR="00790D71" w:rsidRPr="00D10332" w:rsidRDefault="00790D71" w:rsidP="00790D71">
      <w:pPr>
        <w:spacing w:after="0" w:line="240" w:lineRule="auto"/>
        <w:jc w:val="both"/>
        <w:rPr>
          <w:rFonts w:asciiTheme="minorBidi" w:hAnsiTheme="minorBidi"/>
        </w:rPr>
      </w:pPr>
      <w:r w:rsidRPr="00D10332">
        <w:rPr>
          <w:rFonts w:asciiTheme="minorBidi" w:hAnsiTheme="minorBidi"/>
        </w:rPr>
        <w:t xml:space="preserve">Course Venue </w:t>
      </w:r>
      <w:r w:rsidR="000A1654" w:rsidRPr="00D10332">
        <w:rPr>
          <w:rFonts w:asciiTheme="minorBidi" w:hAnsiTheme="minorBidi"/>
        </w:rPr>
        <w:tab/>
      </w:r>
      <w:r w:rsidR="000825F2" w:rsidRPr="00D10332">
        <w:rPr>
          <w:rFonts w:asciiTheme="minorBidi" w:hAnsiTheme="minorBidi"/>
        </w:rPr>
        <w:t xml:space="preserve"> </w:t>
      </w:r>
      <w:r w:rsidR="00D10332">
        <w:rPr>
          <w:rFonts w:asciiTheme="minorBidi" w:hAnsiTheme="minorBidi"/>
        </w:rPr>
        <w:t xml:space="preserve">  </w:t>
      </w:r>
      <w:r w:rsidR="000A1654" w:rsidRPr="00D10332">
        <w:rPr>
          <w:rFonts w:asciiTheme="minorBidi" w:hAnsiTheme="minorBidi"/>
        </w:rPr>
        <w:t>: DTS building; Med-1 Room</w:t>
      </w:r>
      <w:r w:rsidR="0065780E" w:rsidRPr="00D10332">
        <w:rPr>
          <w:rFonts w:asciiTheme="minorBidi" w:hAnsiTheme="minorBidi"/>
        </w:rPr>
        <w:t>, Floor B</w:t>
      </w:r>
    </w:p>
    <w:p w14:paraId="20F10744" w14:textId="77777777" w:rsidR="00FF2DEE" w:rsidRDefault="00790D71" w:rsidP="00790D71">
      <w:pPr>
        <w:spacing w:after="0" w:line="240" w:lineRule="auto"/>
        <w:jc w:val="both"/>
        <w:rPr>
          <w:rFonts w:asciiTheme="minorBidi" w:hAnsiTheme="minorBidi"/>
        </w:rPr>
      </w:pPr>
      <w:r w:rsidRPr="00D10332">
        <w:rPr>
          <w:rFonts w:asciiTheme="minorBidi" w:hAnsiTheme="minorBidi"/>
        </w:rPr>
        <w:t xml:space="preserve">Course Scheduled </w:t>
      </w:r>
      <w:r w:rsidR="000A1654" w:rsidRPr="00D10332">
        <w:rPr>
          <w:rFonts w:asciiTheme="minorBidi" w:hAnsiTheme="minorBidi"/>
        </w:rPr>
        <w:t>on</w:t>
      </w:r>
      <w:r w:rsidR="000825F2" w:rsidRPr="00D10332">
        <w:rPr>
          <w:rFonts w:asciiTheme="minorBidi" w:hAnsiTheme="minorBidi"/>
        </w:rPr>
        <w:t xml:space="preserve"> </w:t>
      </w:r>
      <w:r w:rsidR="000A1654" w:rsidRPr="00D10332">
        <w:rPr>
          <w:rFonts w:asciiTheme="minorBidi" w:hAnsiTheme="minorBidi"/>
        </w:rPr>
        <w:t>:Tuesdays</w:t>
      </w:r>
      <w:r w:rsidR="000825F2" w:rsidRPr="00D10332">
        <w:rPr>
          <w:rFonts w:asciiTheme="minorBidi" w:hAnsiTheme="minorBidi"/>
        </w:rPr>
        <w:t xml:space="preserve"> </w:t>
      </w:r>
      <w:r w:rsidR="000A1654" w:rsidRPr="00D10332">
        <w:rPr>
          <w:rFonts w:asciiTheme="minorBidi" w:hAnsiTheme="minorBidi"/>
        </w:rPr>
        <w:t>(2-</w:t>
      </w:r>
      <w:r w:rsidR="00074E02" w:rsidRPr="00D10332">
        <w:rPr>
          <w:rFonts w:asciiTheme="minorBidi" w:hAnsiTheme="minorBidi"/>
        </w:rPr>
        <w:t>2:50/3-3:50pm</w:t>
      </w:r>
      <w:r w:rsidR="000A1654" w:rsidRPr="00D10332">
        <w:rPr>
          <w:rFonts w:asciiTheme="minorBidi" w:hAnsiTheme="minorBidi"/>
        </w:rPr>
        <w:t>);</w:t>
      </w:r>
      <w:r w:rsidR="000825F2" w:rsidRPr="00D10332">
        <w:rPr>
          <w:rFonts w:asciiTheme="minorBidi" w:hAnsiTheme="minorBidi"/>
        </w:rPr>
        <w:t xml:space="preserve"> </w:t>
      </w:r>
      <w:r w:rsidR="000A1654" w:rsidRPr="00D10332">
        <w:rPr>
          <w:rFonts w:asciiTheme="minorBidi" w:hAnsiTheme="minorBidi"/>
        </w:rPr>
        <w:t>Thursdays (2-</w:t>
      </w:r>
      <w:r w:rsidR="000825F2" w:rsidRPr="00D10332">
        <w:rPr>
          <w:rFonts w:asciiTheme="minorBidi" w:hAnsiTheme="minorBidi"/>
        </w:rPr>
        <w:t>2:50</w:t>
      </w:r>
      <w:r w:rsidR="000A1654" w:rsidRPr="00D10332">
        <w:rPr>
          <w:rFonts w:asciiTheme="minorBidi" w:hAnsiTheme="minorBidi"/>
        </w:rPr>
        <w:t xml:space="preserve">pm) and </w:t>
      </w:r>
    </w:p>
    <w:p w14:paraId="3647254A" w14:textId="31659424" w:rsidR="00790D71" w:rsidRPr="00D10332" w:rsidRDefault="000A1654" w:rsidP="00790D71">
      <w:pPr>
        <w:spacing w:after="0" w:line="240" w:lineRule="auto"/>
        <w:jc w:val="both"/>
        <w:rPr>
          <w:rFonts w:asciiTheme="minorBidi" w:hAnsiTheme="minorBidi"/>
        </w:rPr>
      </w:pPr>
      <w:r w:rsidRPr="00D10332">
        <w:rPr>
          <w:rFonts w:asciiTheme="minorBidi" w:hAnsiTheme="minorBidi"/>
        </w:rPr>
        <w:t xml:space="preserve">Fridays (10-11am) </w:t>
      </w:r>
    </w:p>
    <w:p w14:paraId="3647254B" w14:textId="77777777" w:rsidR="00821C8A" w:rsidRPr="00D10332" w:rsidRDefault="00821C8A" w:rsidP="00790D71">
      <w:pPr>
        <w:spacing w:after="0" w:line="240" w:lineRule="auto"/>
        <w:jc w:val="both"/>
        <w:rPr>
          <w:rFonts w:asciiTheme="minorBidi" w:hAnsiTheme="minorBidi"/>
        </w:rPr>
      </w:pPr>
    </w:p>
    <w:p w14:paraId="26EF054A" w14:textId="77777777" w:rsidR="00EB5E13" w:rsidRPr="00D10332" w:rsidRDefault="00EB5E13" w:rsidP="00EB5E13">
      <w:pPr>
        <w:spacing w:after="0" w:line="240" w:lineRule="auto"/>
        <w:jc w:val="center"/>
        <w:rPr>
          <w:rFonts w:asciiTheme="minorBidi" w:hAnsiTheme="minorBidi"/>
          <w:b/>
          <w:bCs/>
        </w:rPr>
      </w:pPr>
    </w:p>
    <w:p w14:paraId="3AAAA7B9" w14:textId="77777777" w:rsidR="00EB5E13" w:rsidRPr="00D10332" w:rsidRDefault="00EB5E13" w:rsidP="00EB5E1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Bidi" w:hAnsiTheme="minorBidi"/>
          <w:b/>
          <w:bCs/>
          <w:color w:val="2F5496" w:themeColor="accent5" w:themeShade="BF"/>
        </w:rPr>
      </w:pPr>
      <w:r w:rsidRPr="00D10332">
        <w:rPr>
          <w:rFonts w:asciiTheme="minorBidi" w:hAnsiTheme="minorBidi"/>
          <w:b/>
          <w:bCs/>
          <w:color w:val="2F5496" w:themeColor="accent5" w:themeShade="BF"/>
        </w:rPr>
        <w:t>Teaching Assistant</w:t>
      </w:r>
    </w:p>
    <w:p w14:paraId="3FF134C1" w14:textId="77777777" w:rsidR="00EB5E13" w:rsidRPr="00D10332" w:rsidRDefault="00EB5E13" w:rsidP="00EB5E13">
      <w:pPr>
        <w:spacing w:after="0" w:line="240" w:lineRule="auto"/>
        <w:jc w:val="center"/>
        <w:rPr>
          <w:rFonts w:asciiTheme="minorBidi" w:hAnsiTheme="minorBidi"/>
          <w:b/>
          <w:bCs/>
        </w:rPr>
      </w:pPr>
    </w:p>
    <w:tbl>
      <w:tblPr>
        <w:tblStyle w:val="TableGridLight"/>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530"/>
        <w:gridCol w:w="3330"/>
        <w:gridCol w:w="2970"/>
      </w:tblGrid>
      <w:tr w:rsidR="00EB5E13" w:rsidRPr="00D10332" w14:paraId="5FE2CDB7" w14:textId="77777777" w:rsidTr="00BF0377">
        <w:tc>
          <w:tcPr>
            <w:tcW w:w="1890" w:type="dxa"/>
          </w:tcPr>
          <w:p w14:paraId="2381B412" w14:textId="77777777" w:rsidR="00EB5E13" w:rsidRPr="00D10332" w:rsidRDefault="00EB5E13" w:rsidP="00432AD7">
            <w:pPr>
              <w:jc w:val="both"/>
              <w:rPr>
                <w:rFonts w:asciiTheme="minorBidi" w:hAnsiTheme="minorBidi"/>
                <w:b/>
                <w:bCs/>
              </w:rPr>
            </w:pPr>
            <w:r w:rsidRPr="00D10332">
              <w:rPr>
                <w:rFonts w:asciiTheme="minorBidi" w:hAnsiTheme="minorBidi"/>
                <w:b/>
                <w:bCs/>
              </w:rPr>
              <w:t>Name</w:t>
            </w:r>
          </w:p>
        </w:tc>
        <w:tc>
          <w:tcPr>
            <w:tcW w:w="1530" w:type="dxa"/>
          </w:tcPr>
          <w:p w14:paraId="41E5D5DB" w14:textId="77777777" w:rsidR="00EB5E13" w:rsidRPr="00D10332" w:rsidRDefault="00EB5E13" w:rsidP="00432AD7">
            <w:pPr>
              <w:jc w:val="both"/>
              <w:rPr>
                <w:rFonts w:asciiTheme="minorBidi" w:hAnsiTheme="minorBidi"/>
                <w:b/>
                <w:bCs/>
              </w:rPr>
            </w:pPr>
            <w:r w:rsidRPr="00D10332">
              <w:rPr>
                <w:rFonts w:asciiTheme="minorBidi" w:hAnsiTheme="minorBidi"/>
                <w:b/>
                <w:bCs/>
              </w:rPr>
              <w:t>Rank</w:t>
            </w:r>
          </w:p>
        </w:tc>
        <w:tc>
          <w:tcPr>
            <w:tcW w:w="3330" w:type="dxa"/>
          </w:tcPr>
          <w:p w14:paraId="2949F8B1" w14:textId="77777777" w:rsidR="00EB5E13" w:rsidRPr="00D10332" w:rsidRDefault="00EB5E13" w:rsidP="00432AD7">
            <w:pPr>
              <w:jc w:val="both"/>
              <w:rPr>
                <w:rFonts w:asciiTheme="minorBidi" w:hAnsiTheme="minorBidi"/>
                <w:b/>
                <w:bCs/>
              </w:rPr>
            </w:pPr>
            <w:r w:rsidRPr="00D10332">
              <w:rPr>
                <w:rFonts w:asciiTheme="minorBidi" w:hAnsiTheme="minorBidi"/>
                <w:b/>
                <w:bCs/>
              </w:rPr>
              <w:t>Department</w:t>
            </w:r>
          </w:p>
        </w:tc>
        <w:tc>
          <w:tcPr>
            <w:tcW w:w="2970" w:type="dxa"/>
          </w:tcPr>
          <w:p w14:paraId="15D678BE" w14:textId="77777777" w:rsidR="00EB5E13" w:rsidRPr="00D10332" w:rsidRDefault="00EB5E13" w:rsidP="00432AD7">
            <w:pPr>
              <w:jc w:val="both"/>
              <w:rPr>
                <w:rFonts w:asciiTheme="minorBidi" w:hAnsiTheme="minorBidi"/>
                <w:b/>
                <w:bCs/>
              </w:rPr>
            </w:pPr>
            <w:r w:rsidRPr="00D10332">
              <w:rPr>
                <w:rFonts w:asciiTheme="minorBidi" w:hAnsiTheme="minorBidi"/>
                <w:b/>
                <w:bCs/>
              </w:rPr>
              <w:t>E-mail</w:t>
            </w:r>
          </w:p>
        </w:tc>
      </w:tr>
      <w:tr w:rsidR="00EB5E13" w:rsidRPr="00D10332" w14:paraId="02BC0500" w14:textId="77777777" w:rsidTr="00BF0377">
        <w:tc>
          <w:tcPr>
            <w:tcW w:w="1890" w:type="dxa"/>
            <w:vAlign w:val="center"/>
          </w:tcPr>
          <w:p w14:paraId="1AFAC444" w14:textId="72BD1695" w:rsidR="00EB5E13" w:rsidRPr="00D10332" w:rsidRDefault="00EB5E13" w:rsidP="00432AD7">
            <w:pPr>
              <w:rPr>
                <w:rFonts w:asciiTheme="minorBidi" w:hAnsiTheme="minorBidi"/>
              </w:rPr>
            </w:pPr>
          </w:p>
        </w:tc>
        <w:tc>
          <w:tcPr>
            <w:tcW w:w="1530" w:type="dxa"/>
            <w:vAlign w:val="center"/>
          </w:tcPr>
          <w:p w14:paraId="214835ED" w14:textId="55615D87" w:rsidR="00EB5E13" w:rsidRPr="00D10332" w:rsidRDefault="00EB5E13" w:rsidP="00432AD7">
            <w:pPr>
              <w:rPr>
                <w:rFonts w:asciiTheme="minorBidi" w:hAnsiTheme="minorBidi"/>
              </w:rPr>
            </w:pPr>
          </w:p>
        </w:tc>
        <w:tc>
          <w:tcPr>
            <w:tcW w:w="3330" w:type="dxa"/>
            <w:vAlign w:val="center"/>
          </w:tcPr>
          <w:p w14:paraId="6A499B0A" w14:textId="67AF0363" w:rsidR="00EB5E13" w:rsidRPr="00D10332" w:rsidRDefault="00EB5E13" w:rsidP="00432AD7">
            <w:pPr>
              <w:rPr>
                <w:rFonts w:asciiTheme="minorBidi" w:hAnsiTheme="minorBidi"/>
              </w:rPr>
            </w:pPr>
          </w:p>
        </w:tc>
        <w:tc>
          <w:tcPr>
            <w:tcW w:w="2970" w:type="dxa"/>
            <w:vAlign w:val="center"/>
          </w:tcPr>
          <w:p w14:paraId="24CDB596" w14:textId="2A433FB7" w:rsidR="00EB5E13" w:rsidRPr="00D10332" w:rsidRDefault="00EB5E13" w:rsidP="00432AD7">
            <w:pPr>
              <w:rPr>
                <w:rFonts w:asciiTheme="minorBidi" w:hAnsiTheme="minorBidi"/>
              </w:rPr>
            </w:pPr>
          </w:p>
        </w:tc>
      </w:tr>
    </w:tbl>
    <w:p w14:paraId="3647254C" w14:textId="02188BBF" w:rsidR="00821C8A" w:rsidRPr="00D10332" w:rsidRDefault="00821C8A" w:rsidP="00790D71">
      <w:pPr>
        <w:spacing w:after="0" w:line="240" w:lineRule="auto"/>
        <w:jc w:val="both"/>
        <w:rPr>
          <w:rFonts w:asciiTheme="minorBidi" w:hAnsiTheme="minorBidi"/>
        </w:rPr>
      </w:pPr>
    </w:p>
    <w:p w14:paraId="02B5E174" w14:textId="2E1C0AF0" w:rsidR="00EB5E13" w:rsidRPr="00D10332" w:rsidRDefault="00EB5E13" w:rsidP="00790D71">
      <w:pPr>
        <w:spacing w:after="0" w:line="240" w:lineRule="auto"/>
        <w:jc w:val="both"/>
        <w:rPr>
          <w:rFonts w:asciiTheme="minorBidi" w:hAnsiTheme="minorBidi"/>
        </w:rPr>
      </w:pPr>
    </w:p>
    <w:p w14:paraId="04DC6BB0" w14:textId="24F01850" w:rsidR="00EB5E13" w:rsidRDefault="00EB5E13" w:rsidP="00790D71">
      <w:pPr>
        <w:spacing w:after="0" w:line="240" w:lineRule="auto"/>
        <w:jc w:val="both"/>
        <w:rPr>
          <w:rFonts w:asciiTheme="minorBidi" w:hAnsiTheme="minorBidi"/>
        </w:rPr>
      </w:pPr>
    </w:p>
    <w:p w14:paraId="29E16CF6" w14:textId="481DE02D" w:rsidR="00D10332" w:rsidRDefault="00D10332" w:rsidP="00790D71">
      <w:pPr>
        <w:spacing w:after="0" w:line="240" w:lineRule="auto"/>
        <w:jc w:val="both"/>
        <w:rPr>
          <w:rFonts w:asciiTheme="minorBidi" w:hAnsiTheme="minorBidi"/>
        </w:rPr>
      </w:pPr>
    </w:p>
    <w:p w14:paraId="3D2DEAC6" w14:textId="77777777" w:rsidR="00D10332" w:rsidRPr="00D10332" w:rsidRDefault="00D10332" w:rsidP="00790D71">
      <w:pPr>
        <w:spacing w:after="0" w:line="240" w:lineRule="auto"/>
        <w:jc w:val="both"/>
        <w:rPr>
          <w:rFonts w:asciiTheme="minorBidi" w:hAnsiTheme="minorBidi"/>
        </w:rPr>
      </w:pPr>
    </w:p>
    <w:p w14:paraId="3647254D" w14:textId="77777777" w:rsidR="00790D71" w:rsidRPr="00D10332" w:rsidRDefault="00790D71" w:rsidP="00790D71">
      <w:pPr>
        <w:spacing w:after="0" w:line="240" w:lineRule="auto"/>
        <w:rPr>
          <w:rFonts w:asciiTheme="minorBidi" w:hAnsiTheme="minorBidi"/>
          <w:b/>
          <w:bCs/>
        </w:rPr>
      </w:pPr>
    </w:p>
    <w:p w14:paraId="3647254E" w14:textId="77777777" w:rsidR="00790D71" w:rsidRPr="00D10332"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lastRenderedPageBreak/>
        <w:t xml:space="preserve">I. Course Description  </w:t>
      </w:r>
    </w:p>
    <w:p w14:paraId="3647254F" w14:textId="77777777" w:rsidR="00790D71" w:rsidRPr="00D10332" w:rsidRDefault="00790D71" w:rsidP="00790D71">
      <w:pPr>
        <w:spacing w:after="0" w:line="240" w:lineRule="auto"/>
        <w:jc w:val="both"/>
        <w:rPr>
          <w:rFonts w:asciiTheme="minorBidi" w:hAnsiTheme="minorBidi"/>
        </w:rPr>
      </w:pPr>
    </w:p>
    <w:p w14:paraId="36472550" w14:textId="77777777" w:rsidR="000A1654" w:rsidRPr="00D10332" w:rsidRDefault="000A1654" w:rsidP="000A1654">
      <w:pPr>
        <w:jc w:val="both"/>
        <w:rPr>
          <w:rFonts w:asciiTheme="minorBidi" w:hAnsiTheme="minorBidi"/>
          <w:b/>
          <w:bCs/>
        </w:rPr>
      </w:pPr>
      <w:r w:rsidRPr="00D10332">
        <w:rPr>
          <w:rFonts w:asciiTheme="minorBidi" w:hAnsiTheme="minorBidi"/>
          <w:b/>
          <w:bCs/>
        </w:rPr>
        <w:t>Biochemistry for Nursing is a 4 credit hours course</w:t>
      </w:r>
      <w:r w:rsidR="00821C8A" w:rsidRPr="00D10332">
        <w:rPr>
          <w:rFonts w:asciiTheme="minorBidi" w:hAnsiTheme="minorBidi"/>
          <w:b/>
          <w:bCs/>
        </w:rPr>
        <w:t xml:space="preserve"> (BIOC 246) </w:t>
      </w:r>
    </w:p>
    <w:p w14:paraId="36472553" w14:textId="6756164B" w:rsidR="00821C8A" w:rsidRPr="00D10332" w:rsidRDefault="000A1654" w:rsidP="000825F2">
      <w:pPr>
        <w:jc w:val="both"/>
        <w:rPr>
          <w:rFonts w:asciiTheme="minorBidi" w:hAnsiTheme="minorBidi"/>
          <w:b/>
          <w:bCs/>
        </w:rPr>
      </w:pPr>
      <w:r w:rsidRPr="00D10332">
        <w:rPr>
          <w:rFonts w:asciiTheme="minorBidi" w:hAnsiTheme="minorBidi"/>
          <w:b/>
          <w:bCs/>
        </w:rPr>
        <w:t>The course is offered during the first semester</w:t>
      </w:r>
      <w:r w:rsidR="00821C8A" w:rsidRPr="00D10332">
        <w:rPr>
          <w:rFonts w:asciiTheme="minorBidi" w:hAnsiTheme="minorBidi"/>
          <w:b/>
          <w:bCs/>
        </w:rPr>
        <w:t xml:space="preserve"> (fall semester)</w:t>
      </w:r>
      <w:r w:rsidRPr="00D10332">
        <w:rPr>
          <w:rFonts w:asciiTheme="minorBidi" w:hAnsiTheme="minorBidi"/>
          <w:b/>
          <w:bCs/>
        </w:rPr>
        <w:t xml:space="preserve"> of the academic year. It is </w:t>
      </w:r>
      <w:r w:rsidR="00821C8A" w:rsidRPr="00D10332">
        <w:rPr>
          <w:rFonts w:asciiTheme="minorBidi" w:hAnsiTheme="minorBidi"/>
          <w:b/>
          <w:bCs/>
        </w:rPr>
        <w:t xml:space="preserve">tailored and designed </w:t>
      </w:r>
      <w:r w:rsidRPr="00D10332">
        <w:rPr>
          <w:rFonts w:asciiTheme="minorBidi" w:hAnsiTheme="minorBidi"/>
          <w:b/>
          <w:bCs/>
        </w:rPr>
        <w:t>for B.S. Nursing students combining general, organic and biological chemistry.</w:t>
      </w:r>
    </w:p>
    <w:p w14:paraId="36472554" w14:textId="3C5F8E7E" w:rsidR="00821C8A" w:rsidRPr="00D10332" w:rsidRDefault="0065780E" w:rsidP="00790D71">
      <w:pPr>
        <w:spacing w:after="0" w:line="240" w:lineRule="auto"/>
        <w:rPr>
          <w:rFonts w:asciiTheme="minorBidi" w:hAnsiTheme="minorBidi"/>
          <w:b/>
          <w:bCs/>
        </w:rPr>
      </w:pPr>
      <w:r w:rsidRPr="00D10332">
        <w:rPr>
          <w:rFonts w:asciiTheme="minorBidi" w:hAnsiTheme="minorBidi"/>
          <w:b/>
          <w:bCs/>
        </w:rPr>
        <w:t xml:space="preserve">Biochemistry is integral to nursing education. It </w:t>
      </w:r>
      <w:r w:rsidR="00237370" w:rsidRPr="00D10332">
        <w:rPr>
          <w:rFonts w:asciiTheme="minorBidi" w:hAnsiTheme="minorBidi"/>
          <w:b/>
          <w:bCs/>
        </w:rPr>
        <w:t xml:space="preserve">provides nursing students with knowledge to understand &amp; manage biochemical aspects of health and disease. The course </w:t>
      </w:r>
      <w:r w:rsidR="004629B4">
        <w:rPr>
          <w:rFonts w:asciiTheme="minorBidi" w:hAnsiTheme="minorBidi"/>
          <w:b/>
          <w:bCs/>
        </w:rPr>
        <w:t xml:space="preserve">will </w:t>
      </w:r>
      <w:r w:rsidR="00237370" w:rsidRPr="00D10332">
        <w:rPr>
          <w:rFonts w:asciiTheme="minorBidi" w:hAnsiTheme="minorBidi"/>
          <w:b/>
          <w:bCs/>
        </w:rPr>
        <w:t>equip</w:t>
      </w:r>
      <w:r w:rsidR="004629B4">
        <w:rPr>
          <w:rFonts w:asciiTheme="minorBidi" w:hAnsiTheme="minorBidi"/>
          <w:b/>
          <w:bCs/>
        </w:rPr>
        <w:t xml:space="preserve"> </w:t>
      </w:r>
      <w:r w:rsidR="00237370" w:rsidRPr="00D10332">
        <w:rPr>
          <w:rFonts w:asciiTheme="minorBidi" w:hAnsiTheme="minorBidi"/>
          <w:b/>
          <w:bCs/>
        </w:rPr>
        <w:t>students with education that fosters critical thinking,</w:t>
      </w:r>
      <w:r w:rsidR="004629B4">
        <w:rPr>
          <w:rFonts w:asciiTheme="minorBidi" w:hAnsiTheme="minorBidi"/>
          <w:b/>
          <w:bCs/>
        </w:rPr>
        <w:t xml:space="preserve"> and </w:t>
      </w:r>
      <w:r w:rsidR="00237370" w:rsidRPr="00D10332">
        <w:rPr>
          <w:rFonts w:asciiTheme="minorBidi" w:hAnsiTheme="minorBidi"/>
          <w:b/>
          <w:bCs/>
        </w:rPr>
        <w:t xml:space="preserve"> problem solving skills </w:t>
      </w:r>
      <w:r w:rsidR="004629B4">
        <w:rPr>
          <w:rFonts w:asciiTheme="minorBidi" w:hAnsiTheme="minorBidi"/>
          <w:b/>
          <w:bCs/>
        </w:rPr>
        <w:t xml:space="preserve">that are </w:t>
      </w:r>
      <w:r w:rsidR="00237370" w:rsidRPr="00D10332">
        <w:rPr>
          <w:rFonts w:asciiTheme="minorBidi" w:hAnsiTheme="minorBidi"/>
          <w:b/>
          <w:bCs/>
        </w:rPr>
        <w:t xml:space="preserve">essential for nursing practice. </w:t>
      </w:r>
    </w:p>
    <w:p w14:paraId="4605FF2F" w14:textId="77777777" w:rsidR="00237370" w:rsidRPr="00D10332" w:rsidRDefault="00237370" w:rsidP="00790D71">
      <w:pPr>
        <w:spacing w:after="0" w:line="240" w:lineRule="auto"/>
        <w:rPr>
          <w:rFonts w:asciiTheme="minorBidi" w:hAnsiTheme="minorBidi"/>
          <w:b/>
          <w:bCs/>
        </w:rPr>
      </w:pPr>
    </w:p>
    <w:p w14:paraId="36472555" w14:textId="2C7FC760" w:rsidR="00790D71" w:rsidRPr="00D10332"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II. Course Learning Objectives </w:t>
      </w:r>
      <w:r w:rsidR="00821C8A" w:rsidRPr="00D10332">
        <w:rPr>
          <w:rFonts w:asciiTheme="minorBidi" w:hAnsiTheme="minorBidi"/>
          <w:b/>
          <w:bCs/>
          <w:color w:val="2F5496" w:themeColor="accent5" w:themeShade="BF"/>
        </w:rPr>
        <w:t>/</w:t>
      </w:r>
      <w:r w:rsidR="00127059" w:rsidRPr="00D10332">
        <w:rPr>
          <w:rFonts w:asciiTheme="minorBidi" w:hAnsiTheme="minorBidi"/>
          <w:b/>
          <w:bCs/>
          <w:color w:val="2F5496" w:themeColor="accent5" w:themeShade="BF"/>
        </w:rPr>
        <w:t>O</w:t>
      </w:r>
      <w:r w:rsidR="00821C8A" w:rsidRPr="00D10332">
        <w:rPr>
          <w:rFonts w:asciiTheme="minorBidi" w:hAnsiTheme="minorBidi"/>
          <w:b/>
          <w:bCs/>
          <w:color w:val="2F5496" w:themeColor="accent5" w:themeShade="BF"/>
        </w:rPr>
        <w:t>utcomes</w:t>
      </w:r>
    </w:p>
    <w:p w14:paraId="36472556" w14:textId="77777777" w:rsidR="00790D71" w:rsidRPr="00D10332" w:rsidRDefault="00790D71" w:rsidP="00790D71">
      <w:pPr>
        <w:spacing w:after="0" w:line="240" w:lineRule="auto"/>
        <w:jc w:val="both"/>
        <w:rPr>
          <w:rFonts w:asciiTheme="minorBidi" w:hAnsiTheme="minorBidi"/>
        </w:rPr>
      </w:pPr>
    </w:p>
    <w:p w14:paraId="36472557" w14:textId="6F1B7DF2" w:rsidR="00821C8A" w:rsidRPr="00D10332" w:rsidRDefault="00821C8A" w:rsidP="00821C8A">
      <w:pPr>
        <w:jc w:val="both"/>
        <w:rPr>
          <w:rFonts w:asciiTheme="minorBidi" w:hAnsiTheme="minorBidi"/>
          <w:b/>
          <w:bCs/>
        </w:rPr>
      </w:pPr>
      <w:r w:rsidRPr="00D10332">
        <w:rPr>
          <w:rFonts w:asciiTheme="minorBidi" w:hAnsiTheme="minorBidi"/>
          <w:b/>
        </w:rPr>
        <w:t xml:space="preserve">Course objectives are </w:t>
      </w:r>
      <w:r w:rsidRPr="00D10332">
        <w:rPr>
          <w:rFonts w:asciiTheme="minorBidi" w:hAnsiTheme="minorBidi"/>
          <w:b/>
          <w:bCs/>
        </w:rPr>
        <w:t>to:</w:t>
      </w:r>
    </w:p>
    <w:p w14:paraId="0CBB9EE2" w14:textId="0947AEBD" w:rsidR="00237370" w:rsidRPr="00D10332" w:rsidRDefault="00237370" w:rsidP="00237370">
      <w:pPr>
        <w:pStyle w:val="ListParagraph"/>
        <w:numPr>
          <w:ilvl w:val="0"/>
          <w:numId w:val="9"/>
        </w:numPr>
        <w:jc w:val="both"/>
        <w:rPr>
          <w:rFonts w:asciiTheme="minorBidi" w:hAnsiTheme="minorBidi"/>
        </w:rPr>
      </w:pPr>
      <w:r w:rsidRPr="00D10332">
        <w:rPr>
          <w:rFonts w:asciiTheme="minorBidi" w:hAnsiTheme="minorBidi"/>
        </w:rPr>
        <w:t xml:space="preserve">Provide nursing students with knowledge for effective clinical practice &amp; patient care. </w:t>
      </w:r>
    </w:p>
    <w:p w14:paraId="1E07431B" w14:textId="77777777" w:rsidR="00237370" w:rsidRPr="00D10332" w:rsidRDefault="00237370" w:rsidP="00237370">
      <w:pPr>
        <w:pStyle w:val="ListParagraph"/>
        <w:jc w:val="both"/>
        <w:rPr>
          <w:rFonts w:asciiTheme="minorBidi" w:hAnsiTheme="minorBidi"/>
        </w:rPr>
      </w:pPr>
    </w:p>
    <w:p w14:paraId="36472558" w14:textId="24F5C1FB" w:rsidR="00821C8A" w:rsidRPr="00D10332" w:rsidRDefault="00821C8A" w:rsidP="00EB5E13">
      <w:pPr>
        <w:pStyle w:val="ListParagraph"/>
        <w:numPr>
          <w:ilvl w:val="0"/>
          <w:numId w:val="9"/>
        </w:numPr>
        <w:spacing w:after="0"/>
        <w:jc w:val="both"/>
        <w:rPr>
          <w:rFonts w:asciiTheme="minorBidi" w:hAnsiTheme="minorBidi"/>
          <w:bCs/>
        </w:rPr>
      </w:pPr>
      <w:r w:rsidRPr="00D10332">
        <w:rPr>
          <w:rFonts w:asciiTheme="minorBidi" w:hAnsiTheme="minorBidi"/>
          <w:bCs/>
        </w:rPr>
        <w:t>Introduce students to basic concepts in chemistry, organic and Biochemistry.</w:t>
      </w:r>
      <w:r w:rsidR="00237370" w:rsidRPr="00D10332">
        <w:rPr>
          <w:rFonts w:asciiTheme="minorBidi" w:hAnsiTheme="minorBidi"/>
          <w:bCs/>
        </w:rPr>
        <w:t xml:space="preserve"> </w:t>
      </w:r>
      <w:r w:rsidRPr="00D10332">
        <w:rPr>
          <w:rFonts w:asciiTheme="minorBidi" w:hAnsiTheme="minorBidi"/>
          <w:bCs/>
        </w:rPr>
        <w:t>It emphasizes the main biochemical pathways in the cell and defines the interrelations between the different metabolic pathways.</w:t>
      </w:r>
    </w:p>
    <w:p w14:paraId="36472559" w14:textId="77777777" w:rsidR="00821C8A" w:rsidRPr="00D10332" w:rsidRDefault="00821C8A" w:rsidP="00EB5E13">
      <w:pPr>
        <w:numPr>
          <w:ilvl w:val="0"/>
          <w:numId w:val="9"/>
        </w:numPr>
        <w:spacing w:after="0" w:line="240" w:lineRule="auto"/>
        <w:jc w:val="both"/>
        <w:rPr>
          <w:rFonts w:asciiTheme="minorBidi" w:hAnsiTheme="minorBidi"/>
          <w:bCs/>
        </w:rPr>
      </w:pPr>
      <w:r w:rsidRPr="00D10332">
        <w:rPr>
          <w:rFonts w:asciiTheme="minorBidi" w:hAnsiTheme="minorBidi"/>
          <w:bCs/>
        </w:rPr>
        <w:t>Unify students’ background needed for comprehending related fields such as physiology, microbiology, pharmacology, clinical biochemistry, and nutrition.  The course is composed of 3 units: General Chemistry, Organic Chemistry and Biochemistry.</w:t>
      </w:r>
    </w:p>
    <w:p w14:paraId="3647255A" w14:textId="77777777" w:rsidR="00821C8A" w:rsidRPr="00D10332" w:rsidRDefault="00821C8A" w:rsidP="00821C8A">
      <w:pPr>
        <w:jc w:val="both"/>
        <w:rPr>
          <w:rFonts w:asciiTheme="minorBidi" w:hAnsiTheme="minorBidi"/>
          <w:bCs/>
        </w:rPr>
      </w:pPr>
    </w:p>
    <w:p w14:paraId="3647255B" w14:textId="77777777" w:rsidR="00821C8A" w:rsidRPr="00D10332" w:rsidRDefault="00821C8A" w:rsidP="00EB5E13">
      <w:pPr>
        <w:spacing w:after="0"/>
        <w:ind w:left="360"/>
        <w:jc w:val="both"/>
        <w:rPr>
          <w:rFonts w:asciiTheme="minorBidi" w:hAnsiTheme="minorBidi"/>
          <w:b/>
          <w:bCs/>
        </w:rPr>
      </w:pPr>
      <w:r w:rsidRPr="00D10332">
        <w:rPr>
          <w:rFonts w:asciiTheme="minorBidi" w:hAnsiTheme="minorBidi"/>
          <w:b/>
          <w:bCs/>
        </w:rPr>
        <w:t xml:space="preserve">Upon completion of the course, students must: </w:t>
      </w:r>
    </w:p>
    <w:p w14:paraId="3647255C" w14:textId="77777777" w:rsidR="00821C8A" w:rsidRPr="00D10332" w:rsidRDefault="00821C8A" w:rsidP="00EB5E13">
      <w:pPr>
        <w:spacing w:after="0"/>
        <w:ind w:left="720" w:hanging="360"/>
        <w:jc w:val="both"/>
        <w:rPr>
          <w:rFonts w:asciiTheme="minorBidi" w:hAnsiTheme="minorBidi"/>
          <w:bCs/>
        </w:rPr>
      </w:pPr>
      <w:r w:rsidRPr="00716C93">
        <w:rPr>
          <w:rFonts w:asciiTheme="minorBidi" w:hAnsiTheme="minorBidi"/>
          <w:bCs/>
        </w:rPr>
        <w:t>1.</w:t>
      </w:r>
      <w:r w:rsidRPr="00D10332">
        <w:rPr>
          <w:rFonts w:asciiTheme="minorBidi" w:hAnsiTheme="minorBidi"/>
          <w:bCs/>
        </w:rPr>
        <w:t xml:space="preserve">  Know general and basic concepts in chemistry such as reactivity of atoms, pH, and electrostatic /hydrophobic interactions all are important in understanding later protein structure and function. </w:t>
      </w:r>
    </w:p>
    <w:p w14:paraId="3647255D" w14:textId="7239E70B" w:rsidR="00821C8A" w:rsidRDefault="00821C8A" w:rsidP="00EB5E13">
      <w:pPr>
        <w:tabs>
          <w:tab w:val="left" w:pos="540"/>
        </w:tabs>
        <w:spacing w:after="0"/>
        <w:ind w:left="720" w:hanging="360"/>
        <w:jc w:val="both"/>
        <w:rPr>
          <w:rFonts w:asciiTheme="minorBidi" w:hAnsiTheme="minorBidi"/>
          <w:bCs/>
        </w:rPr>
      </w:pPr>
      <w:r w:rsidRPr="00D10332">
        <w:rPr>
          <w:rFonts w:asciiTheme="minorBidi" w:hAnsiTheme="minorBidi"/>
          <w:bCs/>
        </w:rPr>
        <w:t>2. Be able to identify the functional groups in a molecule and predict their reactivity.</w:t>
      </w:r>
    </w:p>
    <w:p w14:paraId="1DBF6502" w14:textId="77777777" w:rsidR="00716C93" w:rsidRPr="00D10332" w:rsidRDefault="00716C93" w:rsidP="00EB5E13">
      <w:pPr>
        <w:tabs>
          <w:tab w:val="left" w:pos="540"/>
        </w:tabs>
        <w:spacing w:after="0"/>
        <w:ind w:left="720" w:hanging="360"/>
        <w:jc w:val="both"/>
        <w:rPr>
          <w:rFonts w:asciiTheme="minorBidi" w:hAnsiTheme="minorBidi"/>
          <w:bCs/>
        </w:rPr>
      </w:pPr>
    </w:p>
    <w:p w14:paraId="3647255F" w14:textId="2358058D" w:rsidR="00821C8A" w:rsidRPr="00716C93" w:rsidRDefault="00821C8A" w:rsidP="00716C93">
      <w:pPr>
        <w:pStyle w:val="ListParagraph"/>
        <w:numPr>
          <w:ilvl w:val="0"/>
          <w:numId w:val="14"/>
        </w:numPr>
        <w:spacing w:after="0" w:line="240" w:lineRule="auto"/>
        <w:jc w:val="both"/>
        <w:rPr>
          <w:rFonts w:asciiTheme="minorBidi" w:hAnsiTheme="minorBidi"/>
          <w:bCs/>
        </w:rPr>
      </w:pPr>
      <w:r w:rsidRPr="00716C93">
        <w:rPr>
          <w:rFonts w:asciiTheme="minorBidi" w:hAnsiTheme="minorBidi"/>
          <w:bCs/>
        </w:rPr>
        <w:t xml:space="preserve">Know the fate of the various cellular bio-molecules; in </w:t>
      </w:r>
      <w:r w:rsidR="00EB5E13" w:rsidRPr="00716C93">
        <w:rPr>
          <w:rFonts w:asciiTheme="minorBidi" w:hAnsiTheme="minorBidi"/>
          <w:bCs/>
        </w:rPr>
        <w:t>addition,</w:t>
      </w:r>
      <w:r w:rsidRPr="00716C93">
        <w:rPr>
          <w:rFonts w:asciiTheme="minorBidi" w:hAnsiTheme="minorBidi"/>
          <w:bCs/>
        </w:rPr>
        <w:t xml:space="preserve"> he/she should be able to highlight their metabolic pathway.</w:t>
      </w:r>
    </w:p>
    <w:p w14:paraId="36472560" w14:textId="71FB46E2" w:rsidR="00821C8A" w:rsidRPr="00716C93" w:rsidRDefault="00821C8A" w:rsidP="00716C93">
      <w:pPr>
        <w:pStyle w:val="ListParagraph"/>
        <w:numPr>
          <w:ilvl w:val="0"/>
          <w:numId w:val="14"/>
        </w:numPr>
        <w:spacing w:after="0" w:line="240" w:lineRule="auto"/>
        <w:jc w:val="both"/>
        <w:rPr>
          <w:rFonts w:asciiTheme="minorBidi" w:hAnsiTheme="minorBidi"/>
          <w:bCs/>
        </w:rPr>
      </w:pPr>
      <w:r w:rsidRPr="00716C93">
        <w:rPr>
          <w:rFonts w:asciiTheme="minorBidi" w:hAnsiTheme="minorBidi"/>
          <w:bCs/>
        </w:rPr>
        <w:t>Clinically correlate a disease to a biochemical defect in which a block in a specific pathway occurs.</w:t>
      </w:r>
    </w:p>
    <w:p w14:paraId="36472563" w14:textId="77777777" w:rsidR="009104E6" w:rsidRPr="00D10332" w:rsidRDefault="009104E6" w:rsidP="00790D71">
      <w:pPr>
        <w:spacing w:after="0" w:line="240" w:lineRule="auto"/>
        <w:rPr>
          <w:rFonts w:asciiTheme="minorBidi" w:hAnsiTheme="minorBidi"/>
          <w:b/>
          <w:bCs/>
        </w:rPr>
      </w:pPr>
    </w:p>
    <w:p w14:paraId="36472564" w14:textId="77777777" w:rsidR="00790D71" w:rsidRPr="00D10332" w:rsidRDefault="00790D71" w:rsidP="00790D71">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III. Course Recourses/References    </w:t>
      </w:r>
    </w:p>
    <w:p w14:paraId="36472565" w14:textId="77777777" w:rsidR="00790D71" w:rsidRPr="00D10332" w:rsidRDefault="00790D71" w:rsidP="00790D71">
      <w:pPr>
        <w:spacing w:after="0" w:line="240" w:lineRule="auto"/>
        <w:jc w:val="both"/>
        <w:rPr>
          <w:rFonts w:asciiTheme="minorBidi" w:hAnsiTheme="minorBidi"/>
        </w:rPr>
      </w:pPr>
    </w:p>
    <w:p w14:paraId="36472566" w14:textId="5A51DB03" w:rsidR="00A63045" w:rsidRPr="00D10332" w:rsidRDefault="00821C8A" w:rsidP="00821C8A">
      <w:pPr>
        <w:jc w:val="both"/>
        <w:rPr>
          <w:rFonts w:asciiTheme="minorBidi" w:hAnsiTheme="minorBidi"/>
          <w:bCs/>
        </w:rPr>
      </w:pPr>
      <w:r w:rsidRPr="00D10332">
        <w:rPr>
          <w:rFonts w:asciiTheme="minorBidi" w:hAnsiTheme="minorBidi"/>
          <w:bCs/>
        </w:rPr>
        <w:t>Students are responsible for information provided</w:t>
      </w:r>
      <w:r w:rsidR="001D26E9" w:rsidRPr="00D10332">
        <w:rPr>
          <w:rFonts w:asciiTheme="minorBidi" w:hAnsiTheme="minorBidi"/>
          <w:bCs/>
        </w:rPr>
        <w:t xml:space="preserve"> on MOODLE as: </w:t>
      </w:r>
      <w:r w:rsidR="009104E6" w:rsidRPr="00D10332">
        <w:rPr>
          <w:rFonts w:asciiTheme="minorBidi" w:hAnsiTheme="minorBidi"/>
          <w:bCs/>
        </w:rPr>
        <w:t xml:space="preserve">uploaded </w:t>
      </w:r>
      <w:r w:rsidRPr="00D10332">
        <w:rPr>
          <w:rFonts w:asciiTheme="minorBidi" w:hAnsiTheme="minorBidi"/>
          <w:bCs/>
        </w:rPr>
        <w:t>handouts, power point presentations</w:t>
      </w:r>
      <w:r w:rsidR="001D26E9" w:rsidRPr="00D10332">
        <w:rPr>
          <w:rFonts w:asciiTheme="minorBidi" w:hAnsiTheme="minorBidi"/>
          <w:bCs/>
        </w:rPr>
        <w:t xml:space="preserve">, </w:t>
      </w:r>
      <w:r w:rsidR="009104E6" w:rsidRPr="00D10332">
        <w:rPr>
          <w:rFonts w:asciiTheme="minorBidi" w:hAnsiTheme="minorBidi"/>
          <w:bCs/>
        </w:rPr>
        <w:t xml:space="preserve">explanation documents, </w:t>
      </w:r>
      <w:r w:rsidRPr="00D10332">
        <w:rPr>
          <w:rFonts w:asciiTheme="minorBidi" w:hAnsiTheme="minorBidi"/>
          <w:bCs/>
        </w:rPr>
        <w:t>home-works, assignments and lectures in addition to any information brought up or discussed during the class lectures</w:t>
      </w:r>
      <w:r w:rsidR="00716C93">
        <w:rPr>
          <w:rFonts w:asciiTheme="minorBidi" w:hAnsiTheme="minorBidi"/>
          <w:bCs/>
        </w:rPr>
        <w:t>.</w:t>
      </w:r>
      <w:r w:rsidRPr="00D10332">
        <w:rPr>
          <w:rFonts w:asciiTheme="minorBidi" w:hAnsiTheme="minorBidi"/>
          <w:bCs/>
        </w:rPr>
        <w:t xml:space="preserve">  </w:t>
      </w:r>
    </w:p>
    <w:p w14:paraId="36472567" w14:textId="002C3539" w:rsidR="00A63045" w:rsidRDefault="00A63045" w:rsidP="00A63045">
      <w:pPr>
        <w:spacing w:after="0" w:line="240" w:lineRule="auto"/>
        <w:jc w:val="both"/>
        <w:rPr>
          <w:rFonts w:asciiTheme="minorBidi" w:hAnsiTheme="minorBidi"/>
        </w:rPr>
      </w:pPr>
    </w:p>
    <w:p w14:paraId="3B02736B" w14:textId="77777777" w:rsidR="00F66E97" w:rsidRPr="00D10332" w:rsidRDefault="00F66E97" w:rsidP="00A63045">
      <w:pPr>
        <w:spacing w:after="0" w:line="240" w:lineRule="auto"/>
        <w:jc w:val="both"/>
        <w:rPr>
          <w:rFonts w:asciiTheme="minorBidi" w:hAnsiTheme="minorBidi"/>
        </w:rPr>
      </w:pPr>
    </w:p>
    <w:p w14:paraId="6B0EB7EA" w14:textId="2EB27151" w:rsidR="00237370" w:rsidRPr="00D10332" w:rsidRDefault="00237370" w:rsidP="00A63045">
      <w:pPr>
        <w:spacing w:after="0" w:line="240" w:lineRule="auto"/>
        <w:jc w:val="both"/>
        <w:rPr>
          <w:rFonts w:asciiTheme="minorBidi" w:hAnsiTheme="minorBidi"/>
        </w:rPr>
      </w:pPr>
    </w:p>
    <w:p w14:paraId="0EB1EACC" w14:textId="5A895AB1" w:rsidR="00237370" w:rsidRPr="00D10332" w:rsidRDefault="00237370" w:rsidP="00A63045">
      <w:pPr>
        <w:spacing w:after="0" w:line="240" w:lineRule="auto"/>
        <w:jc w:val="both"/>
        <w:rPr>
          <w:rFonts w:asciiTheme="minorBidi" w:hAnsiTheme="minorBidi"/>
        </w:rPr>
      </w:pPr>
    </w:p>
    <w:p w14:paraId="6269162F" w14:textId="7484F9C3" w:rsidR="00237370" w:rsidRPr="00D10332" w:rsidRDefault="00237370" w:rsidP="00A63045">
      <w:pPr>
        <w:spacing w:after="0" w:line="240" w:lineRule="auto"/>
        <w:jc w:val="both"/>
        <w:rPr>
          <w:rFonts w:asciiTheme="minorBidi" w:hAnsiTheme="minorBidi"/>
        </w:rPr>
      </w:pPr>
    </w:p>
    <w:p w14:paraId="2C6EB53D" w14:textId="25949243" w:rsidR="00237370" w:rsidRDefault="00237370" w:rsidP="00A63045">
      <w:pPr>
        <w:spacing w:after="0" w:line="240" w:lineRule="auto"/>
        <w:jc w:val="both"/>
        <w:rPr>
          <w:rFonts w:asciiTheme="minorBidi" w:hAnsiTheme="minorBidi"/>
        </w:rPr>
      </w:pPr>
    </w:p>
    <w:p w14:paraId="4FBBD022" w14:textId="77777777" w:rsidR="00D10332" w:rsidRPr="00D10332" w:rsidRDefault="00D10332" w:rsidP="00A63045">
      <w:pPr>
        <w:spacing w:after="0" w:line="240" w:lineRule="auto"/>
        <w:jc w:val="both"/>
        <w:rPr>
          <w:rFonts w:asciiTheme="minorBidi" w:hAnsiTheme="minorBidi"/>
        </w:rPr>
      </w:pPr>
    </w:p>
    <w:p w14:paraId="5AD8E7E2" w14:textId="77777777" w:rsidR="00237370" w:rsidRPr="00D10332" w:rsidRDefault="00237370" w:rsidP="00A63045">
      <w:pPr>
        <w:spacing w:after="0" w:line="240" w:lineRule="auto"/>
        <w:jc w:val="both"/>
        <w:rPr>
          <w:rFonts w:asciiTheme="minorBidi" w:hAnsiTheme="minorBidi"/>
        </w:rPr>
      </w:pPr>
    </w:p>
    <w:p w14:paraId="36472568" w14:textId="77777777" w:rsidR="006F335C" w:rsidRPr="00D10332" w:rsidRDefault="00821C8A" w:rsidP="006F335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I</w:t>
      </w:r>
      <w:r w:rsidR="006F335C" w:rsidRPr="00D10332">
        <w:rPr>
          <w:rFonts w:asciiTheme="minorBidi" w:hAnsiTheme="minorBidi"/>
          <w:b/>
          <w:bCs/>
          <w:color w:val="2F5496" w:themeColor="accent5" w:themeShade="BF"/>
        </w:rPr>
        <w:t xml:space="preserve">V. Grading Criteria </w:t>
      </w:r>
    </w:p>
    <w:p w14:paraId="36472569" w14:textId="77777777" w:rsidR="000B5514" w:rsidRPr="00D10332" w:rsidRDefault="000B5514" w:rsidP="006F335C">
      <w:pPr>
        <w:spacing w:after="0" w:line="240" w:lineRule="auto"/>
        <w:jc w:val="both"/>
        <w:rPr>
          <w:rFonts w:asciiTheme="minorBidi" w:hAnsiTheme="minorBidi"/>
        </w:rPr>
      </w:pPr>
    </w:p>
    <w:tbl>
      <w:tblPr>
        <w:tblStyle w:val="TableGrid"/>
        <w:tblW w:w="9540" w:type="dxa"/>
        <w:tblInd w:w="-5" w:type="dxa"/>
        <w:tblLook w:val="04A0" w:firstRow="1" w:lastRow="0" w:firstColumn="1" w:lastColumn="0" w:noHBand="0" w:noVBand="1"/>
      </w:tblPr>
      <w:tblGrid>
        <w:gridCol w:w="6478"/>
        <w:gridCol w:w="3062"/>
      </w:tblGrid>
      <w:tr w:rsidR="006F335C" w:rsidRPr="00D10332" w14:paraId="3647256C" w14:textId="77777777" w:rsidTr="009104E6">
        <w:tc>
          <w:tcPr>
            <w:tcW w:w="6478" w:type="dxa"/>
          </w:tcPr>
          <w:p w14:paraId="3647256A" w14:textId="77777777" w:rsidR="006F335C" w:rsidRPr="00D10332" w:rsidRDefault="00BF1781" w:rsidP="00790D71">
            <w:pPr>
              <w:jc w:val="both"/>
              <w:rPr>
                <w:rFonts w:asciiTheme="minorBidi" w:hAnsiTheme="minorBidi"/>
                <w:b/>
                <w:bCs/>
              </w:rPr>
            </w:pPr>
            <w:r w:rsidRPr="00D10332">
              <w:rPr>
                <w:rFonts w:asciiTheme="minorBidi" w:hAnsiTheme="minorBidi"/>
                <w:b/>
                <w:bCs/>
              </w:rPr>
              <w:t>Learning Assessment Tool(s)</w:t>
            </w:r>
          </w:p>
        </w:tc>
        <w:tc>
          <w:tcPr>
            <w:tcW w:w="3062" w:type="dxa"/>
          </w:tcPr>
          <w:p w14:paraId="3647256B" w14:textId="77777777" w:rsidR="006F335C" w:rsidRPr="00D10332" w:rsidRDefault="006F335C" w:rsidP="009104E6">
            <w:pPr>
              <w:jc w:val="center"/>
              <w:rPr>
                <w:rFonts w:asciiTheme="minorBidi" w:hAnsiTheme="minorBidi"/>
                <w:b/>
                <w:bCs/>
              </w:rPr>
            </w:pPr>
            <w:r w:rsidRPr="00D10332">
              <w:rPr>
                <w:rFonts w:asciiTheme="minorBidi" w:hAnsiTheme="minorBidi"/>
                <w:b/>
                <w:bCs/>
              </w:rPr>
              <w:t>Percentage</w:t>
            </w:r>
          </w:p>
        </w:tc>
      </w:tr>
      <w:tr w:rsidR="006F335C" w:rsidRPr="00D10332" w14:paraId="3647256F" w14:textId="77777777" w:rsidTr="009104E6">
        <w:tc>
          <w:tcPr>
            <w:tcW w:w="6478" w:type="dxa"/>
          </w:tcPr>
          <w:p w14:paraId="3647256D" w14:textId="274C766B" w:rsidR="006F335C" w:rsidRPr="00D10332" w:rsidRDefault="00821C8A" w:rsidP="00790D71">
            <w:pPr>
              <w:jc w:val="both"/>
              <w:rPr>
                <w:rFonts w:asciiTheme="minorBidi" w:hAnsiTheme="minorBidi"/>
              </w:rPr>
            </w:pPr>
            <w:r w:rsidRPr="00D10332">
              <w:rPr>
                <w:rFonts w:asciiTheme="minorBidi" w:hAnsiTheme="minorBidi"/>
              </w:rPr>
              <w:t>Exam-1</w:t>
            </w:r>
          </w:p>
        </w:tc>
        <w:tc>
          <w:tcPr>
            <w:tcW w:w="3062" w:type="dxa"/>
          </w:tcPr>
          <w:p w14:paraId="3647256E" w14:textId="77777777" w:rsidR="006F335C" w:rsidRPr="00D10332" w:rsidRDefault="00821C8A" w:rsidP="009104E6">
            <w:pPr>
              <w:jc w:val="center"/>
              <w:rPr>
                <w:rFonts w:asciiTheme="minorBidi" w:hAnsiTheme="minorBidi"/>
              </w:rPr>
            </w:pPr>
            <w:r w:rsidRPr="00D10332">
              <w:rPr>
                <w:rFonts w:asciiTheme="minorBidi" w:hAnsiTheme="minorBidi"/>
              </w:rPr>
              <w:t>15%</w:t>
            </w:r>
          </w:p>
        </w:tc>
      </w:tr>
      <w:tr w:rsidR="006F335C" w:rsidRPr="00D10332" w14:paraId="36472572" w14:textId="77777777" w:rsidTr="009104E6">
        <w:trPr>
          <w:trHeight w:val="197"/>
        </w:trPr>
        <w:tc>
          <w:tcPr>
            <w:tcW w:w="6478" w:type="dxa"/>
          </w:tcPr>
          <w:p w14:paraId="36472570" w14:textId="77777777" w:rsidR="006F335C" w:rsidRPr="00D10332" w:rsidRDefault="00821C8A" w:rsidP="00790D71">
            <w:pPr>
              <w:jc w:val="both"/>
              <w:rPr>
                <w:rFonts w:asciiTheme="minorBidi" w:hAnsiTheme="minorBidi"/>
              </w:rPr>
            </w:pPr>
            <w:r w:rsidRPr="00D10332">
              <w:rPr>
                <w:rFonts w:asciiTheme="minorBidi" w:hAnsiTheme="minorBidi"/>
              </w:rPr>
              <w:t>Exam-2</w:t>
            </w:r>
          </w:p>
        </w:tc>
        <w:tc>
          <w:tcPr>
            <w:tcW w:w="3062" w:type="dxa"/>
          </w:tcPr>
          <w:p w14:paraId="36472571" w14:textId="77777777" w:rsidR="006F335C" w:rsidRPr="00D10332" w:rsidRDefault="00821C8A" w:rsidP="009104E6">
            <w:pPr>
              <w:jc w:val="center"/>
              <w:rPr>
                <w:rFonts w:asciiTheme="minorBidi" w:hAnsiTheme="minorBidi"/>
              </w:rPr>
            </w:pPr>
            <w:r w:rsidRPr="00D10332">
              <w:rPr>
                <w:rFonts w:asciiTheme="minorBidi" w:hAnsiTheme="minorBidi"/>
              </w:rPr>
              <w:t>15%</w:t>
            </w:r>
          </w:p>
        </w:tc>
      </w:tr>
      <w:tr w:rsidR="006F335C" w:rsidRPr="00D10332" w14:paraId="36472575" w14:textId="77777777" w:rsidTr="009104E6">
        <w:tc>
          <w:tcPr>
            <w:tcW w:w="6478" w:type="dxa"/>
          </w:tcPr>
          <w:p w14:paraId="36472573" w14:textId="77777777" w:rsidR="006F335C" w:rsidRPr="00D10332" w:rsidRDefault="00821C8A" w:rsidP="00790D71">
            <w:pPr>
              <w:jc w:val="both"/>
              <w:rPr>
                <w:rFonts w:asciiTheme="minorBidi" w:hAnsiTheme="minorBidi"/>
              </w:rPr>
            </w:pPr>
            <w:r w:rsidRPr="00D10332">
              <w:rPr>
                <w:rFonts w:asciiTheme="minorBidi" w:hAnsiTheme="minorBidi"/>
              </w:rPr>
              <w:t>Exam-3</w:t>
            </w:r>
          </w:p>
        </w:tc>
        <w:tc>
          <w:tcPr>
            <w:tcW w:w="3062" w:type="dxa"/>
          </w:tcPr>
          <w:p w14:paraId="36472574" w14:textId="77777777" w:rsidR="006F335C" w:rsidRPr="00D10332" w:rsidRDefault="00821C8A" w:rsidP="009104E6">
            <w:pPr>
              <w:jc w:val="center"/>
              <w:rPr>
                <w:rFonts w:asciiTheme="minorBidi" w:hAnsiTheme="minorBidi"/>
              </w:rPr>
            </w:pPr>
            <w:r w:rsidRPr="00D10332">
              <w:rPr>
                <w:rFonts w:asciiTheme="minorBidi" w:hAnsiTheme="minorBidi"/>
              </w:rPr>
              <w:t>15%</w:t>
            </w:r>
          </w:p>
        </w:tc>
      </w:tr>
      <w:tr w:rsidR="006F335C" w:rsidRPr="00D10332" w14:paraId="36472578" w14:textId="77777777" w:rsidTr="009104E6">
        <w:tc>
          <w:tcPr>
            <w:tcW w:w="6478" w:type="dxa"/>
          </w:tcPr>
          <w:p w14:paraId="36472576" w14:textId="40340910" w:rsidR="006F335C" w:rsidRPr="00D10332" w:rsidRDefault="00C61324" w:rsidP="00790D71">
            <w:pPr>
              <w:jc w:val="both"/>
              <w:rPr>
                <w:rFonts w:asciiTheme="minorBidi" w:hAnsiTheme="minorBidi"/>
              </w:rPr>
            </w:pPr>
            <w:r w:rsidRPr="00D10332">
              <w:rPr>
                <w:rFonts w:asciiTheme="minorBidi" w:hAnsiTheme="minorBidi"/>
              </w:rPr>
              <w:t>Exam-4</w:t>
            </w:r>
            <w:r w:rsidR="00821C8A" w:rsidRPr="00D10332">
              <w:rPr>
                <w:rFonts w:asciiTheme="minorBidi" w:hAnsiTheme="minorBidi"/>
              </w:rPr>
              <w:t xml:space="preserve"> </w:t>
            </w:r>
          </w:p>
        </w:tc>
        <w:tc>
          <w:tcPr>
            <w:tcW w:w="3062" w:type="dxa"/>
          </w:tcPr>
          <w:p w14:paraId="36472577" w14:textId="11A48779" w:rsidR="006F335C" w:rsidRPr="00D10332" w:rsidRDefault="002946C8" w:rsidP="009104E6">
            <w:pPr>
              <w:jc w:val="center"/>
              <w:rPr>
                <w:rFonts w:asciiTheme="minorBidi" w:hAnsiTheme="minorBidi"/>
              </w:rPr>
            </w:pPr>
            <w:r w:rsidRPr="00D10332">
              <w:rPr>
                <w:rFonts w:asciiTheme="minorBidi" w:hAnsiTheme="minorBidi"/>
              </w:rPr>
              <w:t xml:space="preserve"> </w:t>
            </w:r>
            <w:r w:rsidR="00821C8A" w:rsidRPr="00D10332">
              <w:rPr>
                <w:rFonts w:asciiTheme="minorBidi" w:hAnsiTheme="minorBidi"/>
              </w:rPr>
              <w:t>1</w:t>
            </w:r>
            <w:r w:rsidR="00695FBF" w:rsidRPr="00D10332">
              <w:rPr>
                <w:rFonts w:asciiTheme="minorBidi" w:hAnsiTheme="minorBidi"/>
              </w:rPr>
              <w:t xml:space="preserve">5 </w:t>
            </w:r>
            <w:r w:rsidR="00821C8A" w:rsidRPr="00D10332">
              <w:rPr>
                <w:rFonts w:asciiTheme="minorBidi" w:hAnsiTheme="minorBidi"/>
              </w:rPr>
              <w:t>%</w:t>
            </w:r>
          </w:p>
        </w:tc>
      </w:tr>
      <w:tr w:rsidR="006F335C" w:rsidRPr="00D10332" w14:paraId="3647257B" w14:textId="77777777" w:rsidTr="009104E6">
        <w:tc>
          <w:tcPr>
            <w:tcW w:w="6478" w:type="dxa"/>
          </w:tcPr>
          <w:p w14:paraId="36472579" w14:textId="19FEDE13" w:rsidR="006F335C" w:rsidRPr="00D10332" w:rsidRDefault="00C61324" w:rsidP="00790D71">
            <w:pPr>
              <w:jc w:val="both"/>
              <w:rPr>
                <w:rFonts w:asciiTheme="minorBidi" w:hAnsiTheme="minorBidi"/>
                <w:bCs/>
              </w:rPr>
            </w:pPr>
            <w:r w:rsidRPr="00D10332">
              <w:rPr>
                <w:rFonts w:asciiTheme="minorBidi" w:hAnsiTheme="minorBidi"/>
                <w:bCs/>
              </w:rPr>
              <w:t xml:space="preserve">Assignments </w:t>
            </w:r>
          </w:p>
        </w:tc>
        <w:tc>
          <w:tcPr>
            <w:tcW w:w="3062" w:type="dxa"/>
          </w:tcPr>
          <w:p w14:paraId="3647257A" w14:textId="23378D6B" w:rsidR="006F335C" w:rsidRPr="00D10332" w:rsidRDefault="00C61324" w:rsidP="009104E6">
            <w:pPr>
              <w:jc w:val="center"/>
              <w:rPr>
                <w:rFonts w:asciiTheme="minorBidi" w:hAnsiTheme="minorBidi"/>
                <w:bCs/>
              </w:rPr>
            </w:pPr>
            <w:r w:rsidRPr="00D10332">
              <w:rPr>
                <w:rFonts w:asciiTheme="minorBidi" w:hAnsiTheme="minorBidi"/>
                <w:bCs/>
              </w:rPr>
              <w:t>10</w:t>
            </w:r>
            <w:r w:rsidR="00695FBF" w:rsidRPr="00D10332">
              <w:rPr>
                <w:rFonts w:asciiTheme="minorBidi" w:hAnsiTheme="minorBidi"/>
                <w:bCs/>
              </w:rPr>
              <w:t>%</w:t>
            </w:r>
          </w:p>
        </w:tc>
      </w:tr>
      <w:tr w:rsidR="00695FBF" w:rsidRPr="00D10332" w14:paraId="3647257E" w14:textId="77777777" w:rsidTr="009104E6">
        <w:tc>
          <w:tcPr>
            <w:tcW w:w="6478" w:type="dxa"/>
          </w:tcPr>
          <w:p w14:paraId="3647257C" w14:textId="179C4497" w:rsidR="00695FBF" w:rsidRPr="00D10332" w:rsidRDefault="00C61324" w:rsidP="00790D71">
            <w:pPr>
              <w:jc w:val="both"/>
              <w:rPr>
                <w:rFonts w:asciiTheme="minorBidi" w:hAnsiTheme="minorBidi"/>
                <w:bCs/>
              </w:rPr>
            </w:pPr>
            <w:r w:rsidRPr="00D10332">
              <w:rPr>
                <w:rFonts w:asciiTheme="minorBidi" w:hAnsiTheme="minorBidi"/>
                <w:bCs/>
              </w:rPr>
              <w:t>Attendance &amp; Participation</w:t>
            </w:r>
          </w:p>
        </w:tc>
        <w:tc>
          <w:tcPr>
            <w:tcW w:w="3062" w:type="dxa"/>
          </w:tcPr>
          <w:p w14:paraId="3647257D" w14:textId="20D89BA9" w:rsidR="00695FBF" w:rsidRPr="00D10332" w:rsidRDefault="00C61324" w:rsidP="009104E6">
            <w:pPr>
              <w:jc w:val="center"/>
              <w:rPr>
                <w:rFonts w:asciiTheme="minorBidi" w:hAnsiTheme="minorBidi"/>
                <w:bCs/>
              </w:rPr>
            </w:pPr>
            <w:r w:rsidRPr="00D10332">
              <w:rPr>
                <w:rFonts w:asciiTheme="minorBidi" w:hAnsiTheme="minorBidi"/>
                <w:bCs/>
              </w:rPr>
              <w:t>5</w:t>
            </w:r>
            <w:r w:rsidR="00695FBF" w:rsidRPr="00D10332">
              <w:rPr>
                <w:rFonts w:asciiTheme="minorBidi" w:hAnsiTheme="minorBidi"/>
                <w:bCs/>
              </w:rPr>
              <w:t>%</w:t>
            </w:r>
          </w:p>
        </w:tc>
      </w:tr>
      <w:tr w:rsidR="00695FBF" w:rsidRPr="00D10332" w14:paraId="36472581" w14:textId="77777777" w:rsidTr="009104E6">
        <w:tc>
          <w:tcPr>
            <w:tcW w:w="6478" w:type="dxa"/>
          </w:tcPr>
          <w:p w14:paraId="3647257F" w14:textId="77777777" w:rsidR="00695FBF" w:rsidRPr="00D10332" w:rsidRDefault="00695FBF" w:rsidP="00790D71">
            <w:pPr>
              <w:jc w:val="both"/>
              <w:rPr>
                <w:rFonts w:asciiTheme="minorBidi" w:hAnsiTheme="minorBidi"/>
                <w:bCs/>
              </w:rPr>
            </w:pPr>
            <w:r w:rsidRPr="00D10332">
              <w:rPr>
                <w:rFonts w:asciiTheme="minorBidi" w:hAnsiTheme="minorBidi"/>
                <w:bCs/>
              </w:rPr>
              <w:t xml:space="preserve">Final Exam </w:t>
            </w:r>
          </w:p>
        </w:tc>
        <w:tc>
          <w:tcPr>
            <w:tcW w:w="3062" w:type="dxa"/>
          </w:tcPr>
          <w:p w14:paraId="36472580" w14:textId="5D9C44E3" w:rsidR="00695FBF" w:rsidRPr="00D10332" w:rsidRDefault="00695FBF" w:rsidP="009104E6">
            <w:pPr>
              <w:jc w:val="center"/>
              <w:rPr>
                <w:rFonts w:asciiTheme="minorBidi" w:hAnsiTheme="minorBidi"/>
                <w:bCs/>
              </w:rPr>
            </w:pPr>
            <w:r w:rsidRPr="00D10332">
              <w:rPr>
                <w:rFonts w:asciiTheme="minorBidi" w:hAnsiTheme="minorBidi"/>
                <w:bCs/>
              </w:rPr>
              <w:t>2</w:t>
            </w:r>
            <w:r w:rsidR="00C61324" w:rsidRPr="00D10332">
              <w:rPr>
                <w:rFonts w:asciiTheme="minorBidi" w:hAnsiTheme="minorBidi"/>
                <w:bCs/>
              </w:rPr>
              <w:t>0</w:t>
            </w:r>
            <w:r w:rsidRPr="00D10332">
              <w:rPr>
                <w:rFonts w:asciiTheme="minorBidi" w:hAnsiTheme="minorBidi"/>
                <w:bCs/>
              </w:rPr>
              <w:t>%</w:t>
            </w:r>
          </w:p>
        </w:tc>
      </w:tr>
      <w:tr w:rsidR="00695FBF" w:rsidRPr="00D10332" w14:paraId="36472584" w14:textId="77777777" w:rsidTr="009104E6">
        <w:tc>
          <w:tcPr>
            <w:tcW w:w="6478" w:type="dxa"/>
          </w:tcPr>
          <w:p w14:paraId="36472582" w14:textId="31BF3339" w:rsidR="00695FBF" w:rsidRPr="00D10332" w:rsidRDefault="00C61324" w:rsidP="00790D71">
            <w:pPr>
              <w:jc w:val="both"/>
              <w:rPr>
                <w:rFonts w:asciiTheme="minorBidi" w:hAnsiTheme="minorBidi"/>
                <w:bCs/>
                <w:color w:val="FF0000"/>
              </w:rPr>
            </w:pPr>
            <w:r w:rsidRPr="00D10332">
              <w:rPr>
                <w:rFonts w:asciiTheme="minorBidi" w:hAnsiTheme="minorBidi"/>
                <w:bCs/>
              </w:rPr>
              <w:t>Drop Quiz</w:t>
            </w:r>
            <w:r w:rsidR="00F06C15" w:rsidRPr="00D10332">
              <w:rPr>
                <w:rFonts w:asciiTheme="minorBidi" w:hAnsiTheme="minorBidi"/>
                <w:bCs/>
              </w:rPr>
              <w:t>zes</w:t>
            </w:r>
          </w:p>
        </w:tc>
        <w:tc>
          <w:tcPr>
            <w:tcW w:w="3062" w:type="dxa"/>
          </w:tcPr>
          <w:p w14:paraId="36472583" w14:textId="513B6E4E" w:rsidR="00695FBF" w:rsidRPr="00D10332" w:rsidRDefault="00C61324" w:rsidP="009104E6">
            <w:pPr>
              <w:jc w:val="center"/>
              <w:rPr>
                <w:rFonts w:asciiTheme="minorBidi" w:hAnsiTheme="minorBidi"/>
                <w:bCs/>
                <w:color w:val="FF0000"/>
              </w:rPr>
            </w:pPr>
            <w:r w:rsidRPr="00D10332">
              <w:rPr>
                <w:rFonts w:asciiTheme="minorBidi" w:hAnsiTheme="minorBidi"/>
                <w:bCs/>
              </w:rPr>
              <w:t>5</w:t>
            </w:r>
            <w:r w:rsidR="00695FBF" w:rsidRPr="00D10332">
              <w:rPr>
                <w:rFonts w:asciiTheme="minorBidi" w:hAnsiTheme="minorBidi"/>
                <w:bCs/>
              </w:rPr>
              <w:t>%</w:t>
            </w:r>
          </w:p>
        </w:tc>
      </w:tr>
    </w:tbl>
    <w:p w14:paraId="36472586" w14:textId="6CA22544" w:rsidR="00710EE5" w:rsidRPr="00D10332" w:rsidRDefault="00710EE5" w:rsidP="006F335C">
      <w:pPr>
        <w:spacing w:after="0" w:line="240" w:lineRule="auto"/>
        <w:rPr>
          <w:rFonts w:asciiTheme="minorBidi" w:hAnsiTheme="minorBidi"/>
          <w:b/>
          <w:bCs/>
        </w:rPr>
      </w:pPr>
    </w:p>
    <w:p w14:paraId="237CA2BB" w14:textId="77777777" w:rsidR="000825F2" w:rsidRPr="00D10332" w:rsidRDefault="000825F2" w:rsidP="006F335C">
      <w:pPr>
        <w:spacing w:after="0" w:line="240" w:lineRule="auto"/>
        <w:rPr>
          <w:rFonts w:asciiTheme="minorBidi" w:hAnsiTheme="minorBidi"/>
          <w:b/>
          <w:bCs/>
        </w:rPr>
      </w:pPr>
    </w:p>
    <w:p w14:paraId="36472587" w14:textId="77777777" w:rsidR="009104E6" w:rsidRPr="00D10332" w:rsidRDefault="006F335C" w:rsidP="006F335C">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rPr>
      </w:pPr>
      <w:r w:rsidRPr="00D10332">
        <w:rPr>
          <w:rFonts w:asciiTheme="minorBidi" w:hAnsiTheme="minorBidi"/>
          <w:b/>
          <w:bCs/>
        </w:rPr>
        <w:t>V. Course Polic</w:t>
      </w:r>
      <w:r w:rsidR="00916325" w:rsidRPr="00D10332">
        <w:rPr>
          <w:rFonts w:asciiTheme="minorBidi" w:hAnsiTheme="minorBidi"/>
          <w:b/>
          <w:bCs/>
        </w:rPr>
        <w:t>i</w:t>
      </w:r>
      <w:r w:rsidRPr="00D10332">
        <w:rPr>
          <w:rFonts w:asciiTheme="minorBidi" w:hAnsiTheme="minorBidi"/>
          <w:b/>
          <w:bCs/>
        </w:rPr>
        <w:t xml:space="preserve">es   </w:t>
      </w:r>
      <w:r w:rsidR="009104E6" w:rsidRPr="00D10332">
        <w:rPr>
          <w:rFonts w:asciiTheme="minorBidi" w:hAnsiTheme="minorBidi"/>
          <w:b/>
          <w:bCs/>
        </w:rPr>
        <w:t xml:space="preserve">                                                                                                                                                             </w:t>
      </w:r>
    </w:p>
    <w:p w14:paraId="36472588" w14:textId="77777777" w:rsidR="006F335C" w:rsidRPr="00D10332" w:rsidRDefault="006F335C" w:rsidP="006F335C">
      <w:pPr>
        <w:spacing w:after="0" w:line="240" w:lineRule="auto"/>
        <w:jc w:val="both"/>
        <w:rPr>
          <w:rFonts w:asciiTheme="minorBidi" w:hAnsiTheme="minorBidi"/>
        </w:rPr>
      </w:pPr>
    </w:p>
    <w:p w14:paraId="36472589" w14:textId="32980B2C" w:rsidR="009104E6" w:rsidRPr="00D10332" w:rsidRDefault="00B065FA" w:rsidP="00BC1DF1">
      <w:pPr>
        <w:pStyle w:val="ListParagraph"/>
        <w:numPr>
          <w:ilvl w:val="0"/>
          <w:numId w:val="4"/>
        </w:numPr>
        <w:spacing w:after="0" w:line="240" w:lineRule="auto"/>
        <w:jc w:val="both"/>
        <w:rPr>
          <w:rFonts w:asciiTheme="minorBidi" w:hAnsiTheme="minorBidi"/>
        </w:rPr>
      </w:pPr>
      <w:r w:rsidRPr="00D10332">
        <w:rPr>
          <w:rFonts w:asciiTheme="minorBidi" w:hAnsiTheme="minorBidi"/>
        </w:rPr>
        <w:t>Attendance is Mandatory</w:t>
      </w:r>
      <w:r w:rsidR="00BC1DF1" w:rsidRPr="00D10332">
        <w:rPr>
          <w:rFonts w:asciiTheme="minorBidi" w:hAnsiTheme="minorBidi"/>
        </w:rPr>
        <w:t>. Students are requested to attend all lectures and sessions. Students may be excused if he/she is absent for a valid reason that include illness or family emergency. The course director must be informed ahead of time. it is the student responsibility to obtain the excused absence in timely manner. Absent students must make</w:t>
      </w:r>
      <w:r w:rsidR="000F2223" w:rsidRPr="00D10332">
        <w:rPr>
          <w:rFonts w:asciiTheme="minorBidi" w:hAnsiTheme="minorBidi"/>
        </w:rPr>
        <w:t xml:space="preserve"> </w:t>
      </w:r>
      <w:r w:rsidR="00BC1DF1" w:rsidRPr="00D10332">
        <w:rPr>
          <w:rFonts w:asciiTheme="minorBidi" w:hAnsiTheme="minorBidi"/>
        </w:rPr>
        <w:t xml:space="preserve">up for the missed activity at the discretion of the course director. </w:t>
      </w:r>
    </w:p>
    <w:p w14:paraId="3647258A" w14:textId="77777777" w:rsidR="00B065FA" w:rsidRPr="00D10332" w:rsidRDefault="00B065FA" w:rsidP="00B065FA">
      <w:pPr>
        <w:spacing w:after="0" w:line="240" w:lineRule="auto"/>
        <w:jc w:val="both"/>
        <w:rPr>
          <w:rFonts w:asciiTheme="minorBidi" w:hAnsiTheme="minorBidi"/>
        </w:rPr>
      </w:pPr>
    </w:p>
    <w:p w14:paraId="58D7AF90" w14:textId="77777777" w:rsidR="000F2223" w:rsidRPr="00D10332" w:rsidRDefault="00B065FA" w:rsidP="000F2223">
      <w:pPr>
        <w:pStyle w:val="ListParagraph"/>
        <w:numPr>
          <w:ilvl w:val="0"/>
          <w:numId w:val="4"/>
        </w:numPr>
        <w:spacing w:after="0" w:line="240" w:lineRule="auto"/>
        <w:jc w:val="both"/>
        <w:rPr>
          <w:rFonts w:asciiTheme="minorBidi" w:hAnsiTheme="minorBidi"/>
        </w:rPr>
      </w:pPr>
      <w:r w:rsidRPr="00D10332">
        <w:rPr>
          <w:rFonts w:asciiTheme="minorBidi" w:hAnsiTheme="minorBidi"/>
        </w:rPr>
        <w:t xml:space="preserve">Late submission of assignment will not be tolerated, hence </w:t>
      </w:r>
      <w:r w:rsidRPr="00D10332">
        <w:rPr>
          <w:rFonts w:asciiTheme="minorBidi" w:hAnsiTheme="minorBidi"/>
          <w:b/>
          <w:bCs/>
        </w:rPr>
        <w:t>NO grades will be g</w:t>
      </w:r>
      <w:r w:rsidR="000F2223" w:rsidRPr="00D10332">
        <w:rPr>
          <w:rFonts w:asciiTheme="minorBidi" w:hAnsiTheme="minorBidi"/>
          <w:b/>
          <w:bCs/>
        </w:rPr>
        <w:t xml:space="preserve">ranted </w:t>
      </w:r>
    </w:p>
    <w:p w14:paraId="657703C6" w14:textId="77777777" w:rsidR="000F2223" w:rsidRPr="00D10332" w:rsidRDefault="000F2223" w:rsidP="000F2223">
      <w:pPr>
        <w:pStyle w:val="ListParagraph"/>
        <w:rPr>
          <w:rFonts w:asciiTheme="minorBidi" w:hAnsiTheme="minorBidi"/>
        </w:rPr>
      </w:pPr>
    </w:p>
    <w:p w14:paraId="74F226B2" w14:textId="57CFC57A" w:rsidR="000F2223" w:rsidRPr="00D10332" w:rsidRDefault="000F2223" w:rsidP="000F2223">
      <w:pPr>
        <w:pStyle w:val="ListParagraph"/>
        <w:numPr>
          <w:ilvl w:val="0"/>
          <w:numId w:val="4"/>
        </w:numPr>
        <w:spacing w:after="0" w:line="240" w:lineRule="auto"/>
        <w:jc w:val="both"/>
        <w:rPr>
          <w:rFonts w:asciiTheme="minorBidi" w:hAnsiTheme="minorBidi"/>
        </w:rPr>
      </w:pPr>
      <w:r w:rsidRPr="00D10332">
        <w:rPr>
          <w:rFonts w:asciiTheme="minorBidi" w:hAnsiTheme="minorBidi"/>
        </w:rPr>
        <w:t xml:space="preserve"> Professionalism: Students are expected to attend classes, To Listen to questions and actively participate in the ongoing discussion. Students must demonstrate a collegial attitude and behave in a polite and respectful manner with peers and faculty. </w:t>
      </w:r>
    </w:p>
    <w:p w14:paraId="08C37D7E" w14:textId="77777777" w:rsidR="000F2223" w:rsidRPr="00D10332" w:rsidRDefault="000F2223" w:rsidP="000F2223">
      <w:pPr>
        <w:spacing w:after="0" w:line="240" w:lineRule="auto"/>
        <w:jc w:val="both"/>
        <w:rPr>
          <w:rFonts w:asciiTheme="minorBidi" w:hAnsiTheme="minorBidi"/>
        </w:rPr>
      </w:pPr>
      <w:r w:rsidRPr="00D10332">
        <w:rPr>
          <w:rFonts w:asciiTheme="minorBidi" w:hAnsiTheme="minorBidi"/>
        </w:rPr>
        <w:t xml:space="preserve">    </w:t>
      </w:r>
    </w:p>
    <w:p w14:paraId="4EB203F1" w14:textId="3F8D61BE" w:rsidR="000F2223" w:rsidRPr="00D10332" w:rsidRDefault="000F2223" w:rsidP="000F2223">
      <w:pPr>
        <w:pStyle w:val="ListParagraph"/>
        <w:numPr>
          <w:ilvl w:val="0"/>
          <w:numId w:val="4"/>
        </w:numPr>
        <w:spacing w:after="0" w:line="240" w:lineRule="auto"/>
        <w:jc w:val="both"/>
        <w:rPr>
          <w:rFonts w:asciiTheme="minorBidi" w:hAnsiTheme="minorBidi"/>
        </w:rPr>
      </w:pPr>
      <w:r w:rsidRPr="00D10332">
        <w:rPr>
          <w:rFonts w:asciiTheme="minorBidi" w:hAnsiTheme="minorBidi"/>
          <w:b/>
          <w:bCs/>
        </w:rPr>
        <w:t>N</w:t>
      </w:r>
      <w:r w:rsidR="001D26E9" w:rsidRPr="00D10332">
        <w:rPr>
          <w:rFonts w:asciiTheme="minorBidi" w:hAnsiTheme="minorBidi"/>
          <w:b/>
          <w:bCs/>
        </w:rPr>
        <w:t>O</w:t>
      </w:r>
      <w:r w:rsidRPr="00D10332">
        <w:rPr>
          <w:rFonts w:asciiTheme="minorBidi" w:hAnsiTheme="minorBidi"/>
        </w:rPr>
        <w:t xml:space="preserve"> talking, </w:t>
      </w:r>
      <w:r w:rsidRPr="00D10332">
        <w:rPr>
          <w:rFonts w:asciiTheme="minorBidi" w:hAnsiTheme="minorBidi"/>
          <w:b/>
          <w:bCs/>
        </w:rPr>
        <w:t>N</w:t>
      </w:r>
      <w:r w:rsidR="001D26E9" w:rsidRPr="00D10332">
        <w:rPr>
          <w:rFonts w:asciiTheme="minorBidi" w:hAnsiTheme="minorBidi"/>
          <w:b/>
          <w:bCs/>
        </w:rPr>
        <w:t xml:space="preserve">O </w:t>
      </w:r>
      <w:r w:rsidRPr="00D10332">
        <w:rPr>
          <w:rFonts w:asciiTheme="minorBidi" w:hAnsiTheme="minorBidi"/>
        </w:rPr>
        <w:t xml:space="preserve">cellphones, </w:t>
      </w:r>
      <w:r w:rsidRPr="00D10332">
        <w:rPr>
          <w:rFonts w:asciiTheme="minorBidi" w:hAnsiTheme="minorBidi"/>
          <w:b/>
          <w:bCs/>
        </w:rPr>
        <w:t>N</w:t>
      </w:r>
      <w:r w:rsidR="001D26E9" w:rsidRPr="00D10332">
        <w:rPr>
          <w:rFonts w:asciiTheme="minorBidi" w:hAnsiTheme="minorBidi"/>
          <w:b/>
          <w:bCs/>
        </w:rPr>
        <w:t>O</w:t>
      </w:r>
      <w:r w:rsidRPr="00D10332">
        <w:rPr>
          <w:rFonts w:asciiTheme="minorBidi" w:hAnsiTheme="minorBidi"/>
        </w:rPr>
        <w:t xml:space="preserve"> eating or drinking are allowed during lectures or sessions. </w:t>
      </w:r>
    </w:p>
    <w:p w14:paraId="1E4E2518" w14:textId="77777777" w:rsidR="000F2223" w:rsidRPr="00D10332" w:rsidRDefault="000F2223" w:rsidP="000F2223">
      <w:pPr>
        <w:spacing w:after="0" w:line="240" w:lineRule="auto"/>
        <w:jc w:val="both"/>
        <w:rPr>
          <w:rFonts w:asciiTheme="minorBidi" w:hAnsiTheme="minorBidi"/>
        </w:rPr>
      </w:pPr>
    </w:p>
    <w:p w14:paraId="36F1DCD1" w14:textId="77777777" w:rsidR="000F2223" w:rsidRPr="00D10332" w:rsidRDefault="000F2223" w:rsidP="000F2223">
      <w:pPr>
        <w:pStyle w:val="ListParagraph"/>
        <w:numPr>
          <w:ilvl w:val="0"/>
          <w:numId w:val="4"/>
        </w:numPr>
        <w:spacing w:after="0" w:line="240" w:lineRule="auto"/>
        <w:jc w:val="both"/>
        <w:rPr>
          <w:rFonts w:asciiTheme="minorBidi" w:hAnsiTheme="minorBidi"/>
        </w:rPr>
      </w:pPr>
      <w:r w:rsidRPr="00D10332">
        <w:rPr>
          <w:rFonts w:asciiTheme="minorBidi" w:hAnsiTheme="minorBidi"/>
          <w:b/>
          <w:bCs/>
        </w:rPr>
        <w:t>NO</w:t>
      </w:r>
      <w:r w:rsidRPr="00D10332">
        <w:rPr>
          <w:rFonts w:asciiTheme="minorBidi" w:hAnsiTheme="minorBidi"/>
        </w:rPr>
        <w:t xml:space="preserve"> student will be allowed to withdraw beyond the time set by the registrar’s office</w:t>
      </w:r>
    </w:p>
    <w:p w14:paraId="3647258C" w14:textId="77777777" w:rsidR="009104E6" w:rsidRPr="00D10332" w:rsidRDefault="009104E6" w:rsidP="006F335C">
      <w:pPr>
        <w:spacing w:after="0" w:line="240" w:lineRule="auto"/>
        <w:jc w:val="both"/>
        <w:rPr>
          <w:rFonts w:asciiTheme="minorBidi" w:hAnsiTheme="minorBidi"/>
        </w:rPr>
      </w:pPr>
    </w:p>
    <w:p w14:paraId="3647258E" w14:textId="4DFDCE95" w:rsidR="009104E6" w:rsidRPr="00D10332" w:rsidRDefault="009104E6" w:rsidP="00237370">
      <w:pPr>
        <w:pStyle w:val="ListParagraph"/>
        <w:numPr>
          <w:ilvl w:val="0"/>
          <w:numId w:val="10"/>
        </w:numPr>
        <w:spacing w:after="0" w:line="240" w:lineRule="auto"/>
        <w:rPr>
          <w:rFonts w:asciiTheme="minorBidi" w:hAnsiTheme="minorBidi"/>
          <w:bCs/>
          <w:u w:val="single"/>
        </w:rPr>
      </w:pPr>
      <w:r w:rsidRPr="00D10332">
        <w:rPr>
          <w:rFonts w:asciiTheme="minorBidi" w:hAnsiTheme="minorBidi"/>
          <w:bCs/>
          <w:color w:val="FF0000"/>
          <w:u w:val="single"/>
        </w:rPr>
        <w:t>MAKE UP</w:t>
      </w:r>
      <w:r w:rsidRPr="00D10332">
        <w:rPr>
          <w:rFonts w:asciiTheme="minorBidi" w:hAnsiTheme="minorBidi"/>
          <w:color w:val="FF0000"/>
          <w:u w:val="single"/>
        </w:rPr>
        <w:t xml:space="preserve"> </w:t>
      </w:r>
      <w:r w:rsidRPr="00D10332">
        <w:rPr>
          <w:rFonts w:asciiTheme="minorBidi" w:hAnsiTheme="minorBidi"/>
          <w:bCs/>
          <w:color w:val="FF0000"/>
          <w:u w:val="single"/>
        </w:rPr>
        <w:t>for Missed Exams will be</w:t>
      </w:r>
      <w:r w:rsidRPr="00D10332">
        <w:rPr>
          <w:rFonts w:asciiTheme="minorBidi" w:hAnsiTheme="minorBidi"/>
          <w:bCs/>
        </w:rPr>
        <w:t xml:space="preserve"> </w:t>
      </w:r>
      <w:r w:rsidRPr="00D10332">
        <w:rPr>
          <w:rFonts w:asciiTheme="minorBidi" w:hAnsiTheme="minorBidi"/>
          <w:bCs/>
          <w:color w:val="FF0000"/>
          <w:u w:val="single"/>
        </w:rPr>
        <w:t>Subjective</w:t>
      </w:r>
      <w:r w:rsidRPr="00D10332">
        <w:rPr>
          <w:rFonts w:asciiTheme="minorBidi" w:hAnsiTheme="minorBidi"/>
          <w:bCs/>
          <w:color w:val="FF0000"/>
        </w:rPr>
        <w:t xml:space="preserve"> </w:t>
      </w:r>
      <w:r w:rsidRPr="00D10332">
        <w:rPr>
          <w:rFonts w:asciiTheme="minorBidi" w:hAnsiTheme="minorBidi"/>
          <w:bCs/>
        </w:rPr>
        <w:t xml:space="preserve">and </w:t>
      </w:r>
      <w:r w:rsidRPr="00D10332">
        <w:rPr>
          <w:rFonts w:asciiTheme="minorBidi" w:hAnsiTheme="minorBidi"/>
          <w:bCs/>
          <w:u w:val="single"/>
        </w:rPr>
        <w:t xml:space="preserve">will be held </w:t>
      </w:r>
      <w:r w:rsidRPr="00D10332">
        <w:rPr>
          <w:rFonts w:asciiTheme="minorBidi" w:hAnsiTheme="minorBidi"/>
          <w:bCs/>
          <w:color w:val="FF0000"/>
          <w:u w:val="single"/>
        </w:rPr>
        <w:t>AFTER</w:t>
      </w:r>
      <w:r w:rsidRPr="00D10332">
        <w:rPr>
          <w:rFonts w:asciiTheme="minorBidi" w:hAnsiTheme="minorBidi"/>
          <w:bCs/>
          <w:u w:val="single"/>
        </w:rPr>
        <w:t xml:space="preserve"> the final exam </w:t>
      </w:r>
    </w:p>
    <w:p w14:paraId="36472591" w14:textId="77777777" w:rsidR="009104E6" w:rsidRPr="00D10332" w:rsidRDefault="009104E6" w:rsidP="007311BC">
      <w:pPr>
        <w:spacing w:after="0" w:line="240" w:lineRule="auto"/>
        <w:rPr>
          <w:rFonts w:asciiTheme="minorBidi" w:hAnsiTheme="minorBidi"/>
          <w:bCs/>
        </w:rPr>
      </w:pPr>
    </w:p>
    <w:p w14:paraId="36472592" w14:textId="36525691" w:rsidR="009104E6" w:rsidRPr="00D10332" w:rsidRDefault="003F2BB5" w:rsidP="009104E6">
      <w:pPr>
        <w:pStyle w:val="ListParagraph"/>
        <w:numPr>
          <w:ilvl w:val="0"/>
          <w:numId w:val="10"/>
        </w:numPr>
        <w:spacing w:after="0" w:line="240" w:lineRule="auto"/>
        <w:jc w:val="both"/>
        <w:rPr>
          <w:rFonts w:asciiTheme="minorBidi" w:hAnsiTheme="minorBidi"/>
          <w:b/>
          <w:color w:val="000000"/>
        </w:rPr>
      </w:pPr>
      <w:r w:rsidRPr="00D10332">
        <w:rPr>
          <w:rFonts w:asciiTheme="minorBidi" w:hAnsiTheme="minorBidi"/>
          <w:b/>
          <w:color w:val="000000"/>
        </w:rPr>
        <w:t>Friday</w:t>
      </w:r>
      <w:r w:rsidR="007311BC">
        <w:rPr>
          <w:rFonts w:asciiTheme="minorBidi" w:hAnsiTheme="minorBidi"/>
          <w:b/>
          <w:color w:val="000000"/>
        </w:rPr>
        <w:t xml:space="preserve"> -</w:t>
      </w:r>
      <w:r w:rsidR="000825F2" w:rsidRPr="00D10332">
        <w:rPr>
          <w:rFonts w:asciiTheme="minorBidi" w:hAnsiTheme="minorBidi"/>
          <w:b/>
          <w:color w:val="000000"/>
        </w:rPr>
        <w:t xml:space="preserve"> </w:t>
      </w:r>
      <w:r w:rsidR="009104E6" w:rsidRPr="00D10332">
        <w:rPr>
          <w:rFonts w:asciiTheme="minorBidi" w:hAnsiTheme="minorBidi"/>
          <w:b/>
          <w:color w:val="000000"/>
        </w:rPr>
        <w:t xml:space="preserve">Exam I </w:t>
      </w:r>
      <w:r w:rsidR="009104E6" w:rsidRPr="00D10332">
        <w:rPr>
          <w:rFonts w:asciiTheme="minorBidi" w:hAnsiTheme="minorBidi"/>
          <w:b/>
          <w:color w:val="000000"/>
          <w:lang w:val="fr-FR"/>
        </w:rPr>
        <w:t>(lectures 1-1</w:t>
      </w:r>
      <w:r w:rsidR="00C61324" w:rsidRPr="00D10332">
        <w:rPr>
          <w:rFonts w:asciiTheme="minorBidi" w:hAnsiTheme="minorBidi"/>
          <w:b/>
          <w:color w:val="000000"/>
          <w:lang w:val="fr-FR"/>
        </w:rPr>
        <w:t>1</w:t>
      </w:r>
      <w:r w:rsidR="009104E6" w:rsidRPr="00D10332">
        <w:rPr>
          <w:rFonts w:asciiTheme="minorBidi" w:hAnsiTheme="minorBidi"/>
          <w:b/>
          <w:color w:val="000000"/>
          <w:lang w:val="fr-FR"/>
        </w:rPr>
        <w:t>)</w:t>
      </w:r>
      <w:r w:rsidR="009104E6" w:rsidRPr="00D10332">
        <w:rPr>
          <w:rFonts w:asciiTheme="minorBidi" w:hAnsiTheme="minorBidi"/>
          <w:b/>
          <w:color w:val="000000"/>
          <w:lang w:val="fr-FR"/>
        </w:rPr>
        <w:tab/>
      </w:r>
    </w:p>
    <w:p w14:paraId="36472593" w14:textId="77777777" w:rsidR="009104E6" w:rsidRPr="00D10332" w:rsidRDefault="009104E6" w:rsidP="009104E6">
      <w:pPr>
        <w:spacing w:after="0" w:line="240" w:lineRule="auto"/>
        <w:jc w:val="both"/>
        <w:rPr>
          <w:rFonts w:asciiTheme="minorBidi" w:hAnsiTheme="minorBidi"/>
          <w:b/>
          <w:color w:val="000000"/>
        </w:rPr>
      </w:pPr>
    </w:p>
    <w:p w14:paraId="36472594" w14:textId="3E52A70A" w:rsidR="009104E6" w:rsidRPr="00D10332" w:rsidRDefault="003F2BB5" w:rsidP="009104E6">
      <w:pPr>
        <w:pStyle w:val="ListParagraph"/>
        <w:numPr>
          <w:ilvl w:val="0"/>
          <w:numId w:val="10"/>
        </w:numPr>
        <w:spacing w:after="0" w:line="240" w:lineRule="auto"/>
        <w:jc w:val="both"/>
        <w:rPr>
          <w:rFonts w:asciiTheme="minorBidi" w:hAnsiTheme="minorBidi"/>
          <w:b/>
          <w:color w:val="000000"/>
        </w:rPr>
      </w:pPr>
      <w:r w:rsidRPr="00D10332">
        <w:rPr>
          <w:rFonts w:asciiTheme="minorBidi" w:hAnsiTheme="minorBidi"/>
          <w:b/>
          <w:color w:val="000000"/>
        </w:rPr>
        <w:t>Fri</w:t>
      </w:r>
      <w:r w:rsidR="00FB34FD" w:rsidRPr="00D10332">
        <w:rPr>
          <w:rFonts w:asciiTheme="minorBidi" w:hAnsiTheme="minorBidi"/>
          <w:b/>
          <w:color w:val="000000"/>
        </w:rPr>
        <w:t>d</w:t>
      </w:r>
      <w:r w:rsidR="007311BC">
        <w:rPr>
          <w:rFonts w:asciiTheme="minorBidi" w:hAnsiTheme="minorBidi"/>
          <w:b/>
          <w:color w:val="000000"/>
        </w:rPr>
        <w:t>ay -</w:t>
      </w:r>
      <w:r w:rsidR="00716C93">
        <w:rPr>
          <w:rFonts w:asciiTheme="minorBidi" w:hAnsiTheme="minorBidi"/>
          <w:b/>
          <w:color w:val="000000"/>
        </w:rPr>
        <w:t xml:space="preserve"> </w:t>
      </w:r>
      <w:r w:rsidR="009104E6" w:rsidRPr="00D10332">
        <w:rPr>
          <w:rFonts w:asciiTheme="minorBidi" w:hAnsiTheme="minorBidi"/>
          <w:b/>
          <w:color w:val="000000"/>
        </w:rPr>
        <w:t xml:space="preserve">Exam II </w:t>
      </w:r>
      <w:r w:rsidR="009104E6" w:rsidRPr="00D10332">
        <w:rPr>
          <w:rFonts w:asciiTheme="minorBidi" w:hAnsiTheme="minorBidi"/>
          <w:b/>
          <w:color w:val="000000"/>
          <w:lang w:val="fr-FR"/>
        </w:rPr>
        <w:t>(lectures 1</w:t>
      </w:r>
      <w:r w:rsidR="00C61324" w:rsidRPr="00D10332">
        <w:rPr>
          <w:rFonts w:asciiTheme="minorBidi" w:hAnsiTheme="minorBidi"/>
          <w:b/>
          <w:color w:val="000000"/>
          <w:lang w:val="fr-FR"/>
        </w:rPr>
        <w:t>2</w:t>
      </w:r>
      <w:r w:rsidR="009104E6" w:rsidRPr="00D10332">
        <w:rPr>
          <w:rFonts w:asciiTheme="minorBidi" w:hAnsiTheme="minorBidi"/>
          <w:b/>
          <w:color w:val="000000"/>
          <w:lang w:val="fr-FR"/>
        </w:rPr>
        <w:t>-2</w:t>
      </w:r>
      <w:r w:rsidR="00C61324" w:rsidRPr="00D10332">
        <w:rPr>
          <w:rFonts w:asciiTheme="minorBidi" w:hAnsiTheme="minorBidi"/>
          <w:b/>
          <w:color w:val="000000"/>
          <w:lang w:val="fr-FR"/>
        </w:rPr>
        <w:t>2</w:t>
      </w:r>
      <w:r w:rsidR="009104E6" w:rsidRPr="00D10332">
        <w:rPr>
          <w:rFonts w:asciiTheme="minorBidi" w:hAnsiTheme="minorBidi"/>
          <w:b/>
          <w:color w:val="000000"/>
          <w:lang w:val="fr-FR"/>
        </w:rPr>
        <w:t>)</w:t>
      </w:r>
    </w:p>
    <w:p w14:paraId="36472595" w14:textId="77777777" w:rsidR="009104E6" w:rsidRPr="00D10332" w:rsidRDefault="009104E6" w:rsidP="009104E6">
      <w:pPr>
        <w:spacing w:after="0" w:line="240" w:lineRule="auto"/>
        <w:jc w:val="both"/>
        <w:rPr>
          <w:rFonts w:asciiTheme="minorBidi" w:hAnsiTheme="minorBidi"/>
          <w:b/>
          <w:color w:val="000000"/>
        </w:rPr>
      </w:pPr>
    </w:p>
    <w:p w14:paraId="36472596" w14:textId="1CFB660C" w:rsidR="009104E6" w:rsidRPr="00D10332" w:rsidRDefault="003F2BB5" w:rsidP="009104E6">
      <w:pPr>
        <w:pStyle w:val="ListParagraph"/>
        <w:numPr>
          <w:ilvl w:val="0"/>
          <w:numId w:val="10"/>
        </w:numPr>
        <w:spacing w:after="0" w:line="240" w:lineRule="auto"/>
        <w:jc w:val="both"/>
        <w:rPr>
          <w:rFonts w:asciiTheme="minorBidi" w:hAnsiTheme="minorBidi"/>
          <w:b/>
          <w:color w:val="000000"/>
        </w:rPr>
      </w:pPr>
      <w:r w:rsidRPr="00D10332">
        <w:rPr>
          <w:rFonts w:asciiTheme="minorBidi" w:hAnsiTheme="minorBidi"/>
          <w:b/>
          <w:color w:val="000000"/>
        </w:rPr>
        <w:t>Fri</w:t>
      </w:r>
      <w:r w:rsidR="00FB34FD" w:rsidRPr="00D10332">
        <w:rPr>
          <w:rFonts w:asciiTheme="minorBidi" w:hAnsiTheme="minorBidi"/>
          <w:b/>
          <w:color w:val="000000"/>
        </w:rPr>
        <w:t>day</w:t>
      </w:r>
      <w:r w:rsidR="007311BC">
        <w:rPr>
          <w:rFonts w:asciiTheme="minorBidi" w:hAnsiTheme="minorBidi"/>
          <w:b/>
          <w:color w:val="000000"/>
        </w:rPr>
        <w:t xml:space="preserve"> - </w:t>
      </w:r>
      <w:r w:rsidR="009104E6" w:rsidRPr="00D10332">
        <w:rPr>
          <w:rFonts w:asciiTheme="minorBidi" w:hAnsiTheme="minorBidi"/>
          <w:b/>
          <w:color w:val="000000"/>
        </w:rPr>
        <w:t>Exam III</w:t>
      </w:r>
      <w:r w:rsidR="001D26E9" w:rsidRPr="00D10332">
        <w:rPr>
          <w:rFonts w:asciiTheme="minorBidi" w:hAnsiTheme="minorBidi"/>
          <w:b/>
          <w:color w:val="000000"/>
        </w:rPr>
        <w:t xml:space="preserve"> </w:t>
      </w:r>
      <w:r w:rsidR="009104E6" w:rsidRPr="00D10332">
        <w:rPr>
          <w:rFonts w:asciiTheme="minorBidi" w:hAnsiTheme="minorBidi"/>
          <w:b/>
          <w:color w:val="000000"/>
          <w:lang w:val="fr-FR"/>
        </w:rPr>
        <w:t>(lectures 2</w:t>
      </w:r>
      <w:r w:rsidR="00C61324" w:rsidRPr="00D10332">
        <w:rPr>
          <w:rFonts w:asciiTheme="minorBidi" w:hAnsiTheme="minorBidi"/>
          <w:b/>
          <w:color w:val="000000"/>
          <w:lang w:val="fr-FR"/>
        </w:rPr>
        <w:t>3</w:t>
      </w:r>
      <w:r w:rsidR="009104E6" w:rsidRPr="00D10332">
        <w:rPr>
          <w:rFonts w:asciiTheme="minorBidi" w:hAnsiTheme="minorBidi"/>
          <w:b/>
          <w:color w:val="000000"/>
          <w:lang w:val="fr-FR"/>
        </w:rPr>
        <w:t>-3</w:t>
      </w:r>
      <w:r w:rsidR="00C61324" w:rsidRPr="00D10332">
        <w:rPr>
          <w:rFonts w:asciiTheme="minorBidi" w:hAnsiTheme="minorBidi"/>
          <w:b/>
          <w:color w:val="000000"/>
          <w:lang w:val="fr-FR"/>
        </w:rPr>
        <w:t>2</w:t>
      </w:r>
      <w:r w:rsidR="009104E6" w:rsidRPr="00D10332">
        <w:rPr>
          <w:rFonts w:asciiTheme="minorBidi" w:hAnsiTheme="minorBidi"/>
          <w:b/>
          <w:color w:val="000000"/>
          <w:lang w:val="fr-FR"/>
        </w:rPr>
        <w:t>)</w:t>
      </w:r>
    </w:p>
    <w:p w14:paraId="0DB119C2" w14:textId="77777777" w:rsidR="00E56CEE" w:rsidRPr="00D10332" w:rsidRDefault="00E56CEE" w:rsidP="00E56CEE">
      <w:pPr>
        <w:pStyle w:val="ListParagraph"/>
        <w:rPr>
          <w:rFonts w:asciiTheme="minorBidi" w:hAnsiTheme="minorBidi"/>
          <w:b/>
          <w:color w:val="000000"/>
        </w:rPr>
      </w:pPr>
    </w:p>
    <w:p w14:paraId="09F4C187" w14:textId="1CFA90B5" w:rsidR="00E56CEE" w:rsidRPr="00D10332" w:rsidRDefault="003F2BB5" w:rsidP="009104E6">
      <w:pPr>
        <w:pStyle w:val="ListParagraph"/>
        <w:numPr>
          <w:ilvl w:val="0"/>
          <w:numId w:val="10"/>
        </w:numPr>
        <w:spacing w:after="0" w:line="240" w:lineRule="auto"/>
        <w:jc w:val="both"/>
        <w:rPr>
          <w:rFonts w:asciiTheme="minorBidi" w:hAnsiTheme="minorBidi"/>
          <w:b/>
          <w:color w:val="000000"/>
        </w:rPr>
      </w:pPr>
      <w:r w:rsidRPr="00D10332">
        <w:rPr>
          <w:rFonts w:asciiTheme="minorBidi" w:hAnsiTheme="minorBidi"/>
          <w:b/>
          <w:color w:val="000000"/>
        </w:rPr>
        <w:t>Fri</w:t>
      </w:r>
      <w:r w:rsidR="00E56CEE" w:rsidRPr="00D10332">
        <w:rPr>
          <w:rFonts w:asciiTheme="minorBidi" w:hAnsiTheme="minorBidi"/>
          <w:b/>
          <w:color w:val="000000"/>
        </w:rPr>
        <w:t xml:space="preserve">day </w:t>
      </w:r>
      <w:r w:rsidR="007311BC">
        <w:rPr>
          <w:rFonts w:asciiTheme="minorBidi" w:hAnsiTheme="minorBidi"/>
          <w:b/>
          <w:color w:val="000000"/>
        </w:rPr>
        <w:t xml:space="preserve">- </w:t>
      </w:r>
      <w:r w:rsidR="00E56CEE" w:rsidRPr="00D10332">
        <w:rPr>
          <w:rFonts w:asciiTheme="minorBidi" w:hAnsiTheme="minorBidi"/>
          <w:b/>
          <w:color w:val="000000"/>
        </w:rPr>
        <w:t xml:space="preserve">Exam </w:t>
      </w:r>
      <w:r w:rsidR="000177B9" w:rsidRPr="00D10332">
        <w:rPr>
          <w:rFonts w:asciiTheme="minorBidi" w:eastAsia="MS Gothic" w:hAnsiTheme="minorBidi"/>
          <w:b/>
          <w:color w:val="000000"/>
        </w:rPr>
        <w:t>IV</w:t>
      </w:r>
      <w:r w:rsidR="00E56CEE" w:rsidRPr="00D10332">
        <w:rPr>
          <w:rFonts w:asciiTheme="minorBidi" w:hAnsiTheme="minorBidi"/>
          <w:b/>
          <w:color w:val="000000"/>
          <w:lang w:val="fr-FR"/>
        </w:rPr>
        <w:t xml:space="preserve"> (lectures 33-4</w:t>
      </w:r>
      <w:r w:rsidRPr="00D10332">
        <w:rPr>
          <w:rFonts w:asciiTheme="minorBidi" w:hAnsiTheme="minorBidi"/>
          <w:b/>
          <w:color w:val="000000"/>
          <w:lang w:val="fr-FR"/>
        </w:rPr>
        <w:t>2</w:t>
      </w:r>
      <w:r w:rsidR="00E56CEE" w:rsidRPr="00D10332">
        <w:rPr>
          <w:rFonts w:asciiTheme="minorBidi" w:hAnsiTheme="minorBidi"/>
          <w:b/>
          <w:color w:val="000000"/>
          <w:lang w:val="fr-FR"/>
        </w:rPr>
        <w:t>)</w:t>
      </w:r>
    </w:p>
    <w:p w14:paraId="33564BAC" w14:textId="77777777" w:rsidR="00237370" w:rsidRPr="00D10332" w:rsidRDefault="00237370" w:rsidP="00237370">
      <w:pPr>
        <w:pStyle w:val="ListParagraph"/>
        <w:rPr>
          <w:rFonts w:asciiTheme="minorBidi" w:hAnsiTheme="minorBidi"/>
          <w:b/>
          <w:color w:val="000000"/>
        </w:rPr>
      </w:pPr>
    </w:p>
    <w:p w14:paraId="734B85BB" w14:textId="5F861266" w:rsidR="00237370" w:rsidRPr="00D10332" w:rsidRDefault="00237370" w:rsidP="009104E6">
      <w:pPr>
        <w:pStyle w:val="ListParagraph"/>
        <w:numPr>
          <w:ilvl w:val="0"/>
          <w:numId w:val="10"/>
        </w:numPr>
        <w:spacing w:after="0" w:line="240" w:lineRule="auto"/>
        <w:jc w:val="both"/>
        <w:rPr>
          <w:rFonts w:asciiTheme="minorBidi" w:hAnsiTheme="minorBidi"/>
          <w:b/>
          <w:color w:val="000000"/>
        </w:rPr>
      </w:pPr>
      <w:r w:rsidRPr="00D10332">
        <w:rPr>
          <w:rFonts w:asciiTheme="minorBidi" w:hAnsiTheme="minorBidi"/>
          <w:b/>
          <w:color w:val="000000"/>
        </w:rPr>
        <w:t xml:space="preserve">FINAL EXAM  </w:t>
      </w:r>
      <w:r w:rsidR="007311BC">
        <w:rPr>
          <w:rFonts w:asciiTheme="minorBidi" w:hAnsiTheme="minorBidi"/>
          <w:b/>
          <w:color w:val="000000"/>
        </w:rPr>
        <w:t xml:space="preserve">- </w:t>
      </w:r>
      <w:r w:rsidRPr="00D10332">
        <w:rPr>
          <w:rFonts w:asciiTheme="minorBidi" w:hAnsiTheme="minorBidi"/>
          <w:b/>
          <w:color w:val="000000"/>
        </w:rPr>
        <w:t>TBA</w:t>
      </w:r>
    </w:p>
    <w:p w14:paraId="37DD88FA" w14:textId="77777777" w:rsidR="00237370" w:rsidRPr="00D10332" w:rsidRDefault="00237370" w:rsidP="00237370">
      <w:pPr>
        <w:spacing w:after="0" w:line="240" w:lineRule="auto"/>
        <w:jc w:val="both"/>
        <w:rPr>
          <w:rFonts w:asciiTheme="minorBidi" w:hAnsiTheme="minorBidi"/>
          <w:b/>
          <w:color w:val="000000"/>
        </w:rPr>
      </w:pPr>
    </w:p>
    <w:p w14:paraId="79D67191" w14:textId="39F7A657" w:rsidR="00237370" w:rsidRPr="00D10332" w:rsidRDefault="00237370" w:rsidP="00237370">
      <w:pPr>
        <w:pStyle w:val="ListParagraph"/>
        <w:numPr>
          <w:ilvl w:val="0"/>
          <w:numId w:val="10"/>
        </w:numPr>
        <w:spacing w:after="0" w:line="240" w:lineRule="auto"/>
        <w:jc w:val="both"/>
        <w:rPr>
          <w:rFonts w:asciiTheme="minorBidi" w:hAnsiTheme="minorBidi"/>
          <w:b/>
        </w:rPr>
      </w:pPr>
      <w:r w:rsidRPr="00D10332">
        <w:rPr>
          <w:rFonts w:asciiTheme="minorBidi" w:hAnsiTheme="minorBidi"/>
          <w:b/>
          <w:color w:val="FF0000"/>
        </w:rPr>
        <w:t>Exam location will be announced</w:t>
      </w:r>
    </w:p>
    <w:p w14:paraId="0143CA1D" w14:textId="77777777" w:rsidR="000177B9" w:rsidRPr="00D10332" w:rsidRDefault="000177B9" w:rsidP="000177B9">
      <w:pPr>
        <w:spacing w:after="0"/>
        <w:rPr>
          <w:rFonts w:asciiTheme="minorBidi" w:hAnsiTheme="minorBidi"/>
          <w:b/>
        </w:rPr>
      </w:pPr>
    </w:p>
    <w:p w14:paraId="3647259C" w14:textId="0879E4A2" w:rsidR="00383981" w:rsidRPr="00D10332" w:rsidRDefault="00383981" w:rsidP="000177B9">
      <w:pPr>
        <w:pStyle w:val="ListParagraph"/>
        <w:numPr>
          <w:ilvl w:val="0"/>
          <w:numId w:val="10"/>
        </w:numPr>
        <w:tabs>
          <w:tab w:val="left" w:pos="6379"/>
        </w:tabs>
        <w:spacing w:after="0" w:line="240" w:lineRule="auto"/>
        <w:rPr>
          <w:rFonts w:asciiTheme="minorBidi" w:hAnsiTheme="minorBidi"/>
          <w:b/>
          <w:color w:val="FF0000"/>
        </w:rPr>
      </w:pPr>
      <w:r w:rsidRPr="00D10332">
        <w:rPr>
          <w:rFonts w:asciiTheme="minorBidi" w:hAnsiTheme="minorBidi"/>
          <w:b/>
          <w:color w:val="FF0000"/>
        </w:rPr>
        <w:t xml:space="preserve">The </w:t>
      </w:r>
      <w:r w:rsidR="00A01F4E" w:rsidRPr="00D10332">
        <w:rPr>
          <w:rFonts w:asciiTheme="minorBidi" w:hAnsiTheme="minorBidi"/>
          <w:b/>
          <w:color w:val="FF0000"/>
        </w:rPr>
        <w:t>Direc</w:t>
      </w:r>
      <w:r w:rsidRPr="00D10332">
        <w:rPr>
          <w:rFonts w:asciiTheme="minorBidi" w:hAnsiTheme="minorBidi"/>
          <w:b/>
          <w:color w:val="FF0000"/>
        </w:rPr>
        <w:t xml:space="preserve">tor has the right to modify the schedule </w:t>
      </w:r>
      <w:r w:rsidR="000F2223" w:rsidRPr="00D10332">
        <w:rPr>
          <w:rFonts w:asciiTheme="minorBidi" w:hAnsiTheme="minorBidi"/>
          <w:b/>
          <w:color w:val="FF0000"/>
        </w:rPr>
        <w:t>&amp;</w:t>
      </w:r>
      <w:r w:rsidRPr="00D10332">
        <w:rPr>
          <w:rFonts w:asciiTheme="minorBidi" w:hAnsiTheme="minorBidi"/>
          <w:b/>
          <w:color w:val="FF0000"/>
        </w:rPr>
        <w:t xml:space="preserve"> topics as deemed</w:t>
      </w:r>
      <w:r w:rsidR="000F2223" w:rsidRPr="00D10332">
        <w:rPr>
          <w:rFonts w:asciiTheme="minorBidi" w:hAnsiTheme="minorBidi"/>
          <w:b/>
          <w:color w:val="FF0000"/>
        </w:rPr>
        <w:t xml:space="preserve"> </w:t>
      </w:r>
      <w:r w:rsidRPr="00D10332">
        <w:rPr>
          <w:rFonts w:asciiTheme="minorBidi" w:hAnsiTheme="minorBidi"/>
          <w:b/>
          <w:color w:val="FF0000"/>
        </w:rPr>
        <w:t xml:space="preserve">necessary. </w:t>
      </w:r>
    </w:p>
    <w:p w14:paraId="364725A0" w14:textId="70CA61AB" w:rsidR="009104E6" w:rsidRPr="00D10332" w:rsidRDefault="009104E6" w:rsidP="006F335C">
      <w:pPr>
        <w:spacing w:after="0" w:line="240" w:lineRule="auto"/>
        <w:jc w:val="both"/>
        <w:rPr>
          <w:rFonts w:asciiTheme="minorBidi" w:hAnsiTheme="minorBidi"/>
        </w:rPr>
      </w:pPr>
    </w:p>
    <w:p w14:paraId="1F11C307" w14:textId="77777777" w:rsidR="00F8548E" w:rsidRPr="00D10332" w:rsidRDefault="00F8548E" w:rsidP="006F335C">
      <w:pPr>
        <w:spacing w:after="0" w:line="240" w:lineRule="auto"/>
        <w:jc w:val="both"/>
        <w:rPr>
          <w:rFonts w:asciiTheme="minorBidi" w:hAnsiTheme="minorBidi"/>
        </w:rPr>
      </w:pPr>
    </w:p>
    <w:p w14:paraId="364725A1" w14:textId="77777777" w:rsidR="009104E6" w:rsidRPr="00D10332" w:rsidRDefault="006F335C" w:rsidP="009104E6">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rPr>
      </w:pPr>
      <w:r w:rsidRPr="00D10332">
        <w:rPr>
          <w:rFonts w:asciiTheme="minorBidi" w:hAnsiTheme="minorBidi"/>
          <w:b/>
          <w:bCs/>
        </w:rPr>
        <w:t>V</w:t>
      </w:r>
      <w:r w:rsidR="00A63045" w:rsidRPr="00D10332">
        <w:rPr>
          <w:rFonts w:asciiTheme="minorBidi" w:hAnsiTheme="minorBidi"/>
          <w:b/>
          <w:bCs/>
        </w:rPr>
        <w:t>I</w:t>
      </w:r>
      <w:r w:rsidRPr="00D10332">
        <w:rPr>
          <w:rFonts w:asciiTheme="minorBidi" w:hAnsiTheme="minorBidi"/>
          <w:b/>
          <w:bCs/>
        </w:rPr>
        <w:t xml:space="preserve">. University Rules and Regulations </w:t>
      </w:r>
      <w:r w:rsidR="00710EE5" w:rsidRPr="00D10332">
        <w:rPr>
          <w:rFonts w:asciiTheme="minorBidi" w:hAnsiTheme="minorBidi"/>
          <w:i/>
          <w:iCs/>
        </w:rPr>
        <w:t xml:space="preserve">(Add Updated </w:t>
      </w:r>
      <w:r w:rsidR="0031169D" w:rsidRPr="00D10332">
        <w:rPr>
          <w:rFonts w:asciiTheme="minorBidi" w:hAnsiTheme="minorBidi"/>
          <w:i/>
          <w:iCs/>
        </w:rPr>
        <w:t xml:space="preserve">Policies and </w:t>
      </w:r>
      <w:r w:rsidR="00710EE5" w:rsidRPr="00D10332">
        <w:rPr>
          <w:rFonts w:asciiTheme="minorBidi" w:hAnsiTheme="minorBidi"/>
          <w:i/>
          <w:iCs/>
        </w:rPr>
        <w:t>Links)</w:t>
      </w:r>
      <w:r w:rsidRPr="00D10332">
        <w:rPr>
          <w:rFonts w:asciiTheme="minorBidi" w:hAnsiTheme="minorBidi"/>
          <w:b/>
          <w:bCs/>
        </w:rPr>
        <w:t xml:space="preserve">   </w:t>
      </w:r>
    </w:p>
    <w:p w14:paraId="364725A2" w14:textId="77777777" w:rsidR="00383981" w:rsidRPr="00D10332" w:rsidRDefault="00383981" w:rsidP="009104E6">
      <w:pPr>
        <w:rPr>
          <w:rFonts w:asciiTheme="minorBidi" w:hAnsiTheme="minorBidi"/>
          <w:b/>
          <w:bCs/>
        </w:rPr>
      </w:pPr>
    </w:p>
    <w:p w14:paraId="78A36A6A" w14:textId="77777777" w:rsidR="00F8548E" w:rsidRPr="00D10332" w:rsidRDefault="00F8548E" w:rsidP="00BC1DF1">
      <w:pPr>
        <w:spacing w:after="0" w:line="240" w:lineRule="auto"/>
        <w:jc w:val="both"/>
        <w:rPr>
          <w:rFonts w:asciiTheme="minorBidi" w:hAnsiTheme="minorBidi"/>
          <w:b/>
          <w:bCs/>
        </w:rPr>
      </w:pPr>
    </w:p>
    <w:p w14:paraId="5C7FB4A1" w14:textId="79849C19" w:rsidR="00BC1DF1" w:rsidRPr="00D10332" w:rsidRDefault="00BC1DF1" w:rsidP="00BC1DF1">
      <w:pPr>
        <w:spacing w:after="0" w:line="240" w:lineRule="auto"/>
        <w:jc w:val="both"/>
        <w:rPr>
          <w:rFonts w:asciiTheme="minorBidi" w:hAnsiTheme="minorBidi"/>
          <w:b/>
          <w:bCs/>
        </w:rPr>
      </w:pPr>
      <w:r w:rsidRPr="00D10332">
        <w:rPr>
          <w:rFonts w:asciiTheme="minorBidi" w:hAnsiTheme="minorBidi"/>
          <w:b/>
          <w:bCs/>
        </w:rPr>
        <w:t xml:space="preserve">Academic Integrity </w:t>
      </w:r>
    </w:p>
    <w:p w14:paraId="2A416692" w14:textId="3F938D09" w:rsidR="00BC1DF1" w:rsidRPr="00D10332" w:rsidRDefault="00BC1DF1" w:rsidP="00BC1DF1">
      <w:pPr>
        <w:spacing w:after="0" w:line="240" w:lineRule="auto"/>
        <w:jc w:val="both"/>
        <w:rPr>
          <w:rFonts w:asciiTheme="minorBidi" w:hAnsiTheme="minorBidi"/>
        </w:rPr>
      </w:pPr>
      <w:r w:rsidRPr="00D10332">
        <w:rPr>
          <w:rFonts w:asciiTheme="minorBidi" w:hAnsiTheme="minorBidi"/>
        </w:rPr>
        <w:t xml:space="preserve">The heart of the academic profession is integrity. Any violation of academic integrity (cheating, plagiarism, dishonesty) will not be tolerated and will result in serious </w:t>
      </w:r>
      <w:r w:rsidR="00320363" w:rsidRPr="00D10332">
        <w:rPr>
          <w:rFonts w:asciiTheme="minorBidi" w:hAnsiTheme="minorBidi"/>
        </w:rPr>
        <w:t>repercussions.</w:t>
      </w:r>
      <w:r w:rsidRPr="00D10332">
        <w:rPr>
          <w:rFonts w:asciiTheme="minorBidi" w:hAnsiTheme="minorBidi"/>
        </w:rPr>
        <w:t xml:space="preserve"> Kindly refer to AUB Policies and Procedures on academic integrity: </w:t>
      </w:r>
    </w:p>
    <w:p w14:paraId="2A08BFF7" w14:textId="77777777" w:rsidR="00BC1DF1" w:rsidRPr="00D10332" w:rsidRDefault="00DC28A7" w:rsidP="00BC1DF1">
      <w:pPr>
        <w:spacing w:after="0" w:line="240" w:lineRule="auto"/>
        <w:jc w:val="both"/>
        <w:rPr>
          <w:rFonts w:asciiTheme="minorBidi" w:hAnsiTheme="minorBidi"/>
        </w:rPr>
      </w:pPr>
      <w:hyperlink r:id="rId13" w:history="1">
        <w:r w:rsidR="00BC1DF1" w:rsidRPr="00D10332">
          <w:rPr>
            <w:rStyle w:val="Hyperlink"/>
            <w:rFonts w:asciiTheme="minorBidi" w:hAnsiTheme="minorBidi"/>
          </w:rPr>
          <w:t>http://pnp.aub.edu.lb/university/handbook/15801004.html</w:t>
        </w:r>
      </w:hyperlink>
    </w:p>
    <w:p w14:paraId="2CB920CD" w14:textId="77777777" w:rsidR="00BC1DF1" w:rsidRPr="00D10332" w:rsidRDefault="00BC1DF1" w:rsidP="00BC1DF1">
      <w:pPr>
        <w:spacing w:after="0" w:line="240" w:lineRule="auto"/>
        <w:jc w:val="both"/>
        <w:rPr>
          <w:rFonts w:asciiTheme="minorBidi" w:hAnsiTheme="minorBidi"/>
        </w:rPr>
      </w:pPr>
    </w:p>
    <w:p w14:paraId="33133BFD" w14:textId="30366F0D" w:rsidR="000F2223" w:rsidRPr="00D10332" w:rsidRDefault="000F2223" w:rsidP="00BC1DF1">
      <w:pPr>
        <w:spacing w:after="0" w:line="240" w:lineRule="auto"/>
        <w:jc w:val="both"/>
        <w:rPr>
          <w:rFonts w:asciiTheme="minorBidi" w:hAnsiTheme="minorBidi"/>
          <w:b/>
          <w:bCs/>
        </w:rPr>
      </w:pPr>
    </w:p>
    <w:p w14:paraId="334F1A05" w14:textId="77777777" w:rsidR="00F8548E" w:rsidRPr="00D10332" w:rsidRDefault="00F8548E" w:rsidP="00BC1DF1">
      <w:pPr>
        <w:spacing w:after="0" w:line="240" w:lineRule="auto"/>
        <w:jc w:val="both"/>
        <w:rPr>
          <w:rFonts w:asciiTheme="minorBidi" w:hAnsiTheme="minorBidi"/>
          <w:b/>
          <w:bCs/>
        </w:rPr>
      </w:pPr>
    </w:p>
    <w:p w14:paraId="552C298B" w14:textId="1FFFCAC9" w:rsidR="00BC1DF1" w:rsidRPr="00D10332" w:rsidRDefault="00BC1DF1" w:rsidP="00BC1DF1">
      <w:pPr>
        <w:spacing w:after="0" w:line="240" w:lineRule="auto"/>
        <w:jc w:val="both"/>
        <w:rPr>
          <w:rFonts w:asciiTheme="minorBidi" w:hAnsiTheme="minorBidi"/>
          <w:b/>
          <w:bCs/>
        </w:rPr>
      </w:pPr>
      <w:r w:rsidRPr="00D10332">
        <w:rPr>
          <w:rFonts w:asciiTheme="minorBidi" w:hAnsiTheme="minorBidi"/>
          <w:b/>
          <w:bCs/>
        </w:rPr>
        <w:t>Learning Needs of Students with Disabilities:</w:t>
      </w:r>
    </w:p>
    <w:p w14:paraId="1A42A7DE" w14:textId="77777777" w:rsidR="00BC1DF1" w:rsidRPr="00D10332" w:rsidRDefault="00BC1DF1" w:rsidP="00BC1DF1">
      <w:pPr>
        <w:spacing w:after="0" w:line="240" w:lineRule="auto"/>
        <w:jc w:val="both"/>
        <w:rPr>
          <w:rFonts w:asciiTheme="minorBidi" w:hAnsiTheme="minorBidi"/>
        </w:rPr>
      </w:pPr>
      <w:r w:rsidRPr="00D10332">
        <w:rPr>
          <w:rFonts w:asciiTheme="minorBidi" w:hAnsiTheme="minorBidi"/>
        </w:rPr>
        <w:t xml:space="preserve">AUB strives to make learning experiences accessible for all. If you have documented special needs and anticipate difficulties with the content or format of the course due to physical, or learning disability, you have to inform the Accessible Education Office. In order for you to receive the support needed and to facilitate the smooth accommodation process you must register with the Accessible Education office : </w:t>
      </w:r>
      <w:hyperlink r:id="rId14" w:history="1">
        <w:r w:rsidRPr="00D10332">
          <w:rPr>
            <w:rStyle w:val="Hyperlink"/>
            <w:rFonts w:asciiTheme="minorBidi" w:hAnsiTheme="minorBidi"/>
          </w:rPr>
          <w:t>accessibility@aub.edu.lb</w:t>
        </w:r>
      </w:hyperlink>
      <w:r w:rsidRPr="00D10332">
        <w:rPr>
          <w:rFonts w:asciiTheme="minorBidi" w:hAnsiTheme="minorBidi"/>
        </w:rPr>
        <w:t xml:space="preserve">; extension 3246, West Hall 314 </w:t>
      </w:r>
    </w:p>
    <w:p w14:paraId="0A2EB87B" w14:textId="77777777" w:rsidR="00BC1DF1" w:rsidRPr="00D10332" w:rsidRDefault="00BC1DF1" w:rsidP="00BC1DF1">
      <w:pPr>
        <w:spacing w:after="0" w:line="240" w:lineRule="auto"/>
        <w:jc w:val="both"/>
        <w:rPr>
          <w:rFonts w:asciiTheme="minorBidi" w:hAnsiTheme="minorBidi"/>
        </w:rPr>
      </w:pPr>
    </w:p>
    <w:p w14:paraId="56ECE4A7" w14:textId="7CA5F28D" w:rsidR="000F2223" w:rsidRPr="00D10332" w:rsidRDefault="000F2223" w:rsidP="00BC1DF1">
      <w:pPr>
        <w:spacing w:after="0" w:line="240" w:lineRule="auto"/>
        <w:jc w:val="both"/>
        <w:rPr>
          <w:rFonts w:asciiTheme="minorBidi" w:hAnsiTheme="minorBidi"/>
          <w:b/>
          <w:bCs/>
        </w:rPr>
      </w:pPr>
    </w:p>
    <w:p w14:paraId="05570908" w14:textId="77777777" w:rsidR="00F8548E" w:rsidRPr="00D10332" w:rsidRDefault="00F8548E" w:rsidP="00BC1DF1">
      <w:pPr>
        <w:spacing w:after="0" w:line="240" w:lineRule="auto"/>
        <w:jc w:val="both"/>
        <w:rPr>
          <w:rFonts w:asciiTheme="minorBidi" w:hAnsiTheme="minorBidi"/>
          <w:b/>
          <w:bCs/>
        </w:rPr>
      </w:pPr>
    </w:p>
    <w:p w14:paraId="3D680F70" w14:textId="03F130E1" w:rsidR="00BC1DF1" w:rsidRPr="00D10332" w:rsidRDefault="00BC1DF1" w:rsidP="00BC1DF1">
      <w:pPr>
        <w:spacing w:after="0" w:line="240" w:lineRule="auto"/>
        <w:jc w:val="both"/>
        <w:rPr>
          <w:rFonts w:asciiTheme="minorBidi" w:hAnsiTheme="minorBidi"/>
          <w:b/>
          <w:bCs/>
        </w:rPr>
      </w:pPr>
      <w:r w:rsidRPr="00D10332">
        <w:rPr>
          <w:rFonts w:asciiTheme="minorBidi" w:hAnsiTheme="minorBidi"/>
          <w:b/>
          <w:bCs/>
        </w:rPr>
        <w:t xml:space="preserve">Non-Discrimination and Anti-Discriminatory harassment including sexual Harassment at AUB.  </w:t>
      </w:r>
    </w:p>
    <w:p w14:paraId="5C2523D6" w14:textId="046E32D5" w:rsidR="00BC1DF1" w:rsidRPr="00D10332" w:rsidRDefault="00BC1DF1" w:rsidP="00BC1DF1">
      <w:pPr>
        <w:spacing w:after="0" w:line="240" w:lineRule="auto"/>
        <w:jc w:val="both"/>
        <w:rPr>
          <w:rFonts w:asciiTheme="minorBidi" w:hAnsiTheme="minorBidi"/>
        </w:rPr>
      </w:pPr>
      <w:r w:rsidRPr="00D10332">
        <w:rPr>
          <w:rFonts w:asciiTheme="minorBidi" w:hAnsiTheme="minorBidi"/>
        </w:rPr>
        <w:t xml:space="preserve">If you think you have experienced discrimination, discriminatory harassment, or sexual harassment, we encourage you to inform the equity /Title IX coordinator. Mitra </w:t>
      </w:r>
      <w:proofErr w:type="spellStart"/>
      <w:r w:rsidRPr="00D10332">
        <w:rPr>
          <w:rFonts w:asciiTheme="minorBidi" w:hAnsiTheme="minorBidi"/>
        </w:rPr>
        <w:t>Tauk</w:t>
      </w:r>
      <w:proofErr w:type="spellEnd"/>
      <w:r w:rsidRPr="00D10332">
        <w:rPr>
          <w:rFonts w:asciiTheme="minorBidi" w:hAnsiTheme="minorBidi"/>
        </w:rPr>
        <w:t xml:space="preserve"> at 01-350000, extension 2514, </w:t>
      </w:r>
      <w:hyperlink r:id="rId15" w:history="1">
        <w:r w:rsidRPr="00D10332">
          <w:rPr>
            <w:rStyle w:val="Hyperlink"/>
            <w:rFonts w:asciiTheme="minorBidi" w:hAnsiTheme="minorBidi"/>
          </w:rPr>
          <w:t>titleix@aub.edu.lb</w:t>
        </w:r>
      </w:hyperlink>
      <w:r w:rsidRPr="00D10332">
        <w:rPr>
          <w:rFonts w:asciiTheme="minorBidi" w:hAnsiTheme="minorBidi"/>
        </w:rPr>
        <w:t>, report to a Title IX deputy at your faculty or at any other faculty (</w:t>
      </w:r>
      <w:hyperlink r:id="rId16" w:history="1">
        <w:r w:rsidRPr="00D10332">
          <w:rPr>
            <w:rStyle w:val="Hyperlink"/>
            <w:rFonts w:asciiTheme="minorBidi" w:hAnsiTheme="minorBidi"/>
          </w:rPr>
          <w:t>www.aub.edu.lb/titleix</w:t>
        </w:r>
      </w:hyperlink>
      <w:r w:rsidRPr="00D10332">
        <w:rPr>
          <w:rFonts w:asciiTheme="minorBidi" w:hAnsiTheme="minorBidi"/>
        </w:rPr>
        <w:t>) or report on line (</w:t>
      </w:r>
      <w:hyperlink r:id="rId17" w:history="1">
        <w:r w:rsidRPr="00D10332">
          <w:rPr>
            <w:rStyle w:val="Hyperlink"/>
            <w:rFonts w:asciiTheme="minorBidi" w:hAnsiTheme="minorBidi"/>
          </w:rPr>
          <w:t>www.aub.ethicspoint.com</w:t>
        </w:r>
      </w:hyperlink>
      <w:r w:rsidRPr="00D10332">
        <w:rPr>
          <w:rFonts w:asciiTheme="minorBidi" w:hAnsiTheme="minorBidi"/>
        </w:rPr>
        <w:t xml:space="preserve">) .  Reports must be submitted anonymously or not. Please know that the university will maintain the confidentiality of the complaint and privacy of the persons involved to the greatest extent possible, consistent with its goal of conducting a thorough and complete investigation and to the extent permitted by law. </w:t>
      </w:r>
    </w:p>
    <w:p w14:paraId="17DCB504" w14:textId="77777777" w:rsidR="00BC1DF1" w:rsidRPr="00D10332" w:rsidRDefault="00BC1DF1" w:rsidP="00BC1DF1">
      <w:pPr>
        <w:spacing w:after="0" w:line="240" w:lineRule="auto"/>
        <w:rPr>
          <w:rFonts w:asciiTheme="minorBidi" w:hAnsiTheme="minorBidi"/>
          <w:b/>
          <w:bCs/>
        </w:rPr>
      </w:pPr>
    </w:p>
    <w:p w14:paraId="09191FFE" w14:textId="77777777" w:rsidR="00BC1DF1" w:rsidRPr="00D10332" w:rsidRDefault="00BC1DF1" w:rsidP="00BC1DF1">
      <w:pPr>
        <w:spacing w:after="0" w:line="240" w:lineRule="auto"/>
        <w:rPr>
          <w:rFonts w:asciiTheme="minorBidi" w:hAnsiTheme="minorBidi"/>
          <w:b/>
          <w:bCs/>
        </w:rPr>
      </w:pPr>
    </w:p>
    <w:p w14:paraId="23ECF5F8" w14:textId="77777777" w:rsidR="00BC1DF1" w:rsidRPr="00D10332" w:rsidRDefault="00BC1DF1" w:rsidP="00BC1DF1">
      <w:pPr>
        <w:spacing w:after="0" w:line="240" w:lineRule="auto"/>
        <w:rPr>
          <w:rFonts w:asciiTheme="minorBidi" w:hAnsiTheme="minorBidi"/>
          <w:b/>
          <w:bCs/>
        </w:rPr>
      </w:pPr>
    </w:p>
    <w:p w14:paraId="54A4E264" w14:textId="52234706" w:rsidR="00BC1DF1" w:rsidRDefault="00BC1DF1" w:rsidP="00BC1DF1">
      <w:pPr>
        <w:spacing w:after="0" w:line="240" w:lineRule="auto"/>
        <w:rPr>
          <w:rFonts w:asciiTheme="minorBidi" w:hAnsiTheme="minorBidi"/>
          <w:b/>
          <w:bCs/>
        </w:rPr>
      </w:pPr>
    </w:p>
    <w:p w14:paraId="2E68A372" w14:textId="7F532653" w:rsidR="006E0912" w:rsidRDefault="006E0912" w:rsidP="00BC1DF1">
      <w:pPr>
        <w:spacing w:after="0" w:line="240" w:lineRule="auto"/>
        <w:rPr>
          <w:rFonts w:asciiTheme="minorBidi" w:hAnsiTheme="minorBidi"/>
          <w:b/>
          <w:bCs/>
        </w:rPr>
      </w:pPr>
    </w:p>
    <w:p w14:paraId="33F23D28" w14:textId="6F20FCDF" w:rsidR="006E0912" w:rsidRDefault="006E0912" w:rsidP="00BC1DF1">
      <w:pPr>
        <w:spacing w:after="0" w:line="240" w:lineRule="auto"/>
        <w:rPr>
          <w:rFonts w:asciiTheme="minorBidi" w:hAnsiTheme="minorBidi"/>
          <w:b/>
          <w:bCs/>
        </w:rPr>
      </w:pPr>
    </w:p>
    <w:p w14:paraId="5F91F2F1" w14:textId="7D21F22C" w:rsidR="006E0912" w:rsidRDefault="006E0912" w:rsidP="00BC1DF1">
      <w:pPr>
        <w:spacing w:after="0" w:line="240" w:lineRule="auto"/>
        <w:rPr>
          <w:rFonts w:asciiTheme="minorBidi" w:hAnsiTheme="minorBidi"/>
          <w:b/>
          <w:bCs/>
        </w:rPr>
      </w:pPr>
    </w:p>
    <w:p w14:paraId="1A546E09" w14:textId="340E000D" w:rsidR="006E0912" w:rsidRDefault="006E0912" w:rsidP="00BC1DF1">
      <w:pPr>
        <w:spacing w:after="0" w:line="240" w:lineRule="auto"/>
        <w:rPr>
          <w:rFonts w:asciiTheme="minorBidi" w:hAnsiTheme="minorBidi"/>
          <w:b/>
          <w:bCs/>
        </w:rPr>
      </w:pPr>
    </w:p>
    <w:p w14:paraId="1824AFB8" w14:textId="5275D3C6" w:rsidR="006E0912" w:rsidRDefault="006E0912" w:rsidP="00BC1DF1">
      <w:pPr>
        <w:spacing w:after="0" w:line="240" w:lineRule="auto"/>
        <w:rPr>
          <w:rFonts w:asciiTheme="minorBidi" w:hAnsiTheme="minorBidi"/>
          <w:b/>
          <w:bCs/>
        </w:rPr>
      </w:pPr>
    </w:p>
    <w:p w14:paraId="0D4A3A09" w14:textId="73A11C58" w:rsidR="006E0912" w:rsidRDefault="006E0912" w:rsidP="00BC1DF1">
      <w:pPr>
        <w:spacing w:after="0" w:line="240" w:lineRule="auto"/>
        <w:rPr>
          <w:rFonts w:asciiTheme="minorBidi" w:hAnsiTheme="minorBidi"/>
          <w:b/>
          <w:bCs/>
        </w:rPr>
      </w:pPr>
    </w:p>
    <w:p w14:paraId="06C95B33" w14:textId="75BC777C" w:rsidR="006E0912" w:rsidRDefault="006E0912" w:rsidP="00BC1DF1">
      <w:pPr>
        <w:spacing w:after="0" w:line="240" w:lineRule="auto"/>
        <w:rPr>
          <w:rFonts w:asciiTheme="minorBidi" w:hAnsiTheme="minorBidi"/>
          <w:b/>
          <w:bCs/>
        </w:rPr>
      </w:pPr>
    </w:p>
    <w:p w14:paraId="5A40C695" w14:textId="020F29C2" w:rsidR="006E0912" w:rsidRDefault="006E0912" w:rsidP="00BC1DF1">
      <w:pPr>
        <w:spacing w:after="0" w:line="240" w:lineRule="auto"/>
        <w:rPr>
          <w:rFonts w:asciiTheme="minorBidi" w:hAnsiTheme="minorBidi"/>
          <w:b/>
          <w:bCs/>
        </w:rPr>
      </w:pPr>
    </w:p>
    <w:p w14:paraId="1AC1B2F9" w14:textId="13FBB67B" w:rsidR="006E0912" w:rsidRDefault="006E0912" w:rsidP="00BC1DF1">
      <w:pPr>
        <w:spacing w:after="0" w:line="240" w:lineRule="auto"/>
        <w:rPr>
          <w:rFonts w:asciiTheme="minorBidi" w:hAnsiTheme="minorBidi"/>
          <w:b/>
          <w:bCs/>
        </w:rPr>
      </w:pPr>
    </w:p>
    <w:p w14:paraId="3A9443C2" w14:textId="64F8305B" w:rsidR="006E0912" w:rsidRDefault="006E0912" w:rsidP="00BC1DF1">
      <w:pPr>
        <w:spacing w:after="0" w:line="240" w:lineRule="auto"/>
        <w:rPr>
          <w:rFonts w:asciiTheme="minorBidi" w:hAnsiTheme="minorBidi"/>
          <w:b/>
          <w:bCs/>
        </w:rPr>
      </w:pPr>
    </w:p>
    <w:p w14:paraId="20640CD2" w14:textId="394C8E22" w:rsidR="006E0912" w:rsidRDefault="006E0912" w:rsidP="00BC1DF1">
      <w:pPr>
        <w:spacing w:after="0" w:line="240" w:lineRule="auto"/>
        <w:rPr>
          <w:rFonts w:asciiTheme="minorBidi" w:hAnsiTheme="minorBidi"/>
          <w:b/>
          <w:bCs/>
        </w:rPr>
      </w:pPr>
    </w:p>
    <w:p w14:paraId="48F590E2" w14:textId="357CB3A3" w:rsidR="006E0912" w:rsidRDefault="006E0912" w:rsidP="00BC1DF1">
      <w:pPr>
        <w:spacing w:after="0" w:line="240" w:lineRule="auto"/>
        <w:rPr>
          <w:rFonts w:asciiTheme="minorBidi" w:hAnsiTheme="minorBidi"/>
          <w:b/>
          <w:bCs/>
        </w:rPr>
      </w:pPr>
    </w:p>
    <w:p w14:paraId="0C04533A" w14:textId="77777777" w:rsidR="007311BC" w:rsidRDefault="007311BC" w:rsidP="00BC1DF1">
      <w:pPr>
        <w:spacing w:after="0" w:line="240" w:lineRule="auto"/>
        <w:rPr>
          <w:rFonts w:asciiTheme="minorBidi" w:hAnsiTheme="minorBidi"/>
          <w:b/>
          <w:bCs/>
        </w:rPr>
      </w:pPr>
    </w:p>
    <w:p w14:paraId="6D9FA3A9" w14:textId="20568415" w:rsidR="006E0912" w:rsidRDefault="006E0912" w:rsidP="00BC1DF1">
      <w:pPr>
        <w:spacing w:after="0" w:line="240" w:lineRule="auto"/>
        <w:rPr>
          <w:rFonts w:asciiTheme="minorBidi" w:hAnsiTheme="minorBidi"/>
          <w:b/>
          <w:bCs/>
        </w:rPr>
      </w:pPr>
    </w:p>
    <w:p w14:paraId="3215CC82" w14:textId="77777777" w:rsidR="006E0912" w:rsidRPr="00D10332" w:rsidRDefault="006E0912" w:rsidP="00BC1DF1">
      <w:pPr>
        <w:spacing w:after="0" w:line="240" w:lineRule="auto"/>
        <w:rPr>
          <w:rFonts w:asciiTheme="minorBidi" w:hAnsiTheme="minorBidi"/>
          <w:b/>
          <w:bCs/>
        </w:rPr>
      </w:pPr>
    </w:p>
    <w:p w14:paraId="57B783C2" w14:textId="732C803D" w:rsidR="003F2BB5" w:rsidRPr="00716C93" w:rsidRDefault="003F2BB5" w:rsidP="00716C93">
      <w:pPr>
        <w:spacing w:after="0" w:line="240" w:lineRule="auto"/>
        <w:jc w:val="both"/>
        <w:rPr>
          <w:rFonts w:asciiTheme="minorBidi" w:hAnsiTheme="minorBidi"/>
        </w:rPr>
      </w:pPr>
    </w:p>
    <w:p w14:paraId="0C3892DE" w14:textId="1C7742DC" w:rsidR="006E0912" w:rsidRPr="006E0912" w:rsidRDefault="006E0912" w:rsidP="006E0912">
      <w:pPr>
        <w:pBdr>
          <w:top w:val="single" w:sz="4" w:space="0" w:color="auto"/>
          <w:left w:val="single" w:sz="4" w:space="4" w:color="auto"/>
          <w:bottom w:val="single" w:sz="4" w:space="1" w:color="auto"/>
          <w:right w:val="single" w:sz="4" w:space="0" w:color="auto"/>
        </w:pBdr>
        <w:spacing w:after="0" w:line="240" w:lineRule="auto"/>
        <w:jc w:val="center"/>
        <w:rPr>
          <w:rFonts w:asciiTheme="minorBidi" w:hAnsiTheme="minorBidi"/>
          <w:b/>
          <w:bCs/>
          <w:color w:val="2F5496" w:themeColor="accent5" w:themeShade="BF"/>
        </w:rPr>
      </w:pPr>
      <w:r w:rsidRPr="006E0912">
        <w:rPr>
          <w:rFonts w:asciiTheme="minorBidi" w:hAnsiTheme="minorBidi"/>
          <w:b/>
          <w:bCs/>
          <w:color w:val="5B9BD5" w:themeColor="accent1"/>
        </w:rPr>
        <w:lastRenderedPageBreak/>
        <w:t xml:space="preserve">Course Outline </w:t>
      </w:r>
    </w:p>
    <w:tbl>
      <w:tblPr>
        <w:tblW w:w="945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firstRow="1" w:lastRow="1" w:firstColumn="1" w:lastColumn="0" w:noHBand="0" w:noVBand="0"/>
      </w:tblPr>
      <w:tblGrid>
        <w:gridCol w:w="990"/>
        <w:gridCol w:w="5805"/>
        <w:gridCol w:w="2655"/>
      </w:tblGrid>
      <w:tr w:rsidR="007311BC" w:rsidRPr="006E0912" w14:paraId="30807DCB" w14:textId="77777777" w:rsidTr="007311BC">
        <w:trPr>
          <w:trHeight w:val="260"/>
        </w:trPr>
        <w:tc>
          <w:tcPr>
            <w:tcW w:w="990" w:type="dxa"/>
            <w:shd w:val="clear" w:color="auto" w:fill="D9D9D9"/>
          </w:tcPr>
          <w:p w14:paraId="71670605"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Lecture</w:t>
            </w:r>
          </w:p>
        </w:tc>
        <w:tc>
          <w:tcPr>
            <w:tcW w:w="5805" w:type="dxa"/>
            <w:shd w:val="clear" w:color="auto" w:fill="D9D9D9"/>
          </w:tcPr>
          <w:p w14:paraId="08745A78"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Topic</w:t>
            </w:r>
          </w:p>
        </w:tc>
        <w:tc>
          <w:tcPr>
            <w:tcW w:w="2655" w:type="dxa"/>
            <w:shd w:val="clear" w:color="auto" w:fill="D9D9D9"/>
          </w:tcPr>
          <w:p w14:paraId="72BF5082"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Lecturer</w:t>
            </w:r>
          </w:p>
        </w:tc>
      </w:tr>
      <w:tr w:rsidR="007311BC" w:rsidRPr="006E0912" w14:paraId="6B73183C" w14:textId="77777777" w:rsidTr="007311BC">
        <w:trPr>
          <w:trHeight w:val="305"/>
        </w:trPr>
        <w:tc>
          <w:tcPr>
            <w:tcW w:w="990" w:type="dxa"/>
            <w:shd w:val="clear" w:color="auto" w:fill="B4C6E7" w:themeFill="accent5" w:themeFillTint="66"/>
          </w:tcPr>
          <w:p w14:paraId="4C66A43F"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w:t>
            </w:r>
          </w:p>
        </w:tc>
        <w:tc>
          <w:tcPr>
            <w:tcW w:w="5805" w:type="dxa"/>
            <w:shd w:val="clear" w:color="auto" w:fill="B4C6E7" w:themeFill="accent5" w:themeFillTint="66"/>
          </w:tcPr>
          <w:p w14:paraId="5F4D49B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Introduction</w:t>
            </w:r>
          </w:p>
        </w:tc>
        <w:tc>
          <w:tcPr>
            <w:tcW w:w="2655" w:type="dxa"/>
            <w:shd w:val="clear" w:color="auto" w:fill="B4C6E7" w:themeFill="accent5" w:themeFillTint="66"/>
          </w:tcPr>
          <w:p w14:paraId="3312988D"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6662A0D" w14:textId="77777777" w:rsidTr="007311BC">
        <w:trPr>
          <w:trHeight w:val="279"/>
        </w:trPr>
        <w:tc>
          <w:tcPr>
            <w:tcW w:w="990" w:type="dxa"/>
            <w:tcBorders>
              <w:bottom w:val="single" w:sz="4" w:space="0" w:color="000000"/>
            </w:tcBorders>
            <w:shd w:val="clear" w:color="auto" w:fill="B4C6E7" w:themeFill="accent5" w:themeFillTint="66"/>
          </w:tcPr>
          <w:p w14:paraId="3975ACC9"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w:t>
            </w:r>
          </w:p>
        </w:tc>
        <w:tc>
          <w:tcPr>
            <w:tcW w:w="5805" w:type="dxa"/>
            <w:tcBorders>
              <w:bottom w:val="single" w:sz="4" w:space="0" w:color="000000"/>
            </w:tcBorders>
            <w:shd w:val="clear" w:color="auto" w:fill="B4C6E7" w:themeFill="accent5" w:themeFillTint="66"/>
          </w:tcPr>
          <w:p w14:paraId="28C9925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Atoms &amp; Molecules</w:t>
            </w:r>
          </w:p>
        </w:tc>
        <w:tc>
          <w:tcPr>
            <w:tcW w:w="2655" w:type="dxa"/>
            <w:tcBorders>
              <w:bottom w:val="single" w:sz="4" w:space="0" w:color="000000"/>
            </w:tcBorders>
            <w:shd w:val="clear" w:color="auto" w:fill="B4C6E7" w:themeFill="accent5" w:themeFillTint="66"/>
          </w:tcPr>
          <w:p w14:paraId="57FF40CF"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3182C4B7" w14:textId="77777777" w:rsidTr="007311BC">
        <w:trPr>
          <w:trHeight w:val="357"/>
        </w:trPr>
        <w:tc>
          <w:tcPr>
            <w:tcW w:w="990" w:type="dxa"/>
            <w:tcBorders>
              <w:bottom w:val="single" w:sz="4" w:space="0" w:color="000000"/>
            </w:tcBorders>
            <w:shd w:val="clear" w:color="auto" w:fill="B4C6E7" w:themeFill="accent5" w:themeFillTint="66"/>
          </w:tcPr>
          <w:p w14:paraId="4868214B"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w:t>
            </w:r>
          </w:p>
        </w:tc>
        <w:tc>
          <w:tcPr>
            <w:tcW w:w="5805" w:type="dxa"/>
            <w:tcBorders>
              <w:bottom w:val="single" w:sz="4" w:space="0" w:color="000000"/>
            </w:tcBorders>
            <w:shd w:val="clear" w:color="auto" w:fill="B4C6E7" w:themeFill="accent5" w:themeFillTint="66"/>
          </w:tcPr>
          <w:p w14:paraId="607E947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Periodic Properties</w:t>
            </w:r>
          </w:p>
        </w:tc>
        <w:tc>
          <w:tcPr>
            <w:tcW w:w="2655" w:type="dxa"/>
            <w:tcBorders>
              <w:bottom w:val="single" w:sz="4" w:space="0" w:color="000000"/>
            </w:tcBorders>
            <w:shd w:val="clear" w:color="auto" w:fill="B4C6E7" w:themeFill="accent5" w:themeFillTint="66"/>
          </w:tcPr>
          <w:p w14:paraId="7312C0FE"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19C0707E" w14:textId="77777777" w:rsidTr="007311BC">
        <w:trPr>
          <w:trHeight w:val="252"/>
        </w:trPr>
        <w:tc>
          <w:tcPr>
            <w:tcW w:w="990" w:type="dxa"/>
            <w:tcBorders>
              <w:bottom w:val="single" w:sz="4" w:space="0" w:color="000000"/>
            </w:tcBorders>
            <w:shd w:val="clear" w:color="auto" w:fill="B4C6E7" w:themeFill="accent5" w:themeFillTint="66"/>
          </w:tcPr>
          <w:p w14:paraId="00C15E73"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w:t>
            </w:r>
          </w:p>
        </w:tc>
        <w:tc>
          <w:tcPr>
            <w:tcW w:w="5805" w:type="dxa"/>
            <w:tcBorders>
              <w:bottom w:val="single" w:sz="4" w:space="0" w:color="000000"/>
            </w:tcBorders>
            <w:shd w:val="clear" w:color="auto" w:fill="B4C6E7" w:themeFill="accent5" w:themeFillTint="66"/>
          </w:tcPr>
          <w:p w14:paraId="63E841EE" w14:textId="77777777" w:rsidR="007311BC" w:rsidRPr="006E0912" w:rsidRDefault="007311BC" w:rsidP="00443D33">
            <w:pPr>
              <w:jc w:val="center"/>
              <w:rPr>
                <w:rFonts w:asciiTheme="minorBidi" w:hAnsiTheme="minorBidi"/>
                <w:sz w:val="18"/>
                <w:szCs w:val="18"/>
              </w:rPr>
            </w:pPr>
            <w:r w:rsidRPr="006E0912">
              <w:rPr>
                <w:rFonts w:asciiTheme="minorBidi" w:hAnsiTheme="minorBidi"/>
                <w:bCs/>
                <w:sz w:val="18"/>
                <w:szCs w:val="18"/>
              </w:rPr>
              <w:t>Chemical Bonds</w:t>
            </w:r>
          </w:p>
        </w:tc>
        <w:tc>
          <w:tcPr>
            <w:tcW w:w="2655" w:type="dxa"/>
            <w:tcBorders>
              <w:bottom w:val="single" w:sz="4" w:space="0" w:color="000000"/>
            </w:tcBorders>
            <w:shd w:val="clear" w:color="auto" w:fill="B4C6E7" w:themeFill="accent5" w:themeFillTint="66"/>
          </w:tcPr>
          <w:p w14:paraId="60362F46" w14:textId="77777777" w:rsidR="007311BC" w:rsidRPr="006E0912" w:rsidRDefault="007311BC" w:rsidP="00443D33">
            <w:pPr>
              <w:jc w:val="center"/>
              <w:rPr>
                <w:rFonts w:asciiTheme="minorBidi" w:hAnsiTheme="minorBidi"/>
                <w:bCs/>
                <w:sz w:val="18"/>
                <w:szCs w:val="18"/>
              </w:rPr>
            </w:pPr>
            <w:r w:rsidRPr="006E0912">
              <w:rPr>
                <w:rFonts w:asciiTheme="minorBidi" w:hAnsiTheme="minorBidi"/>
                <w:bCs/>
                <w:sz w:val="18"/>
                <w:szCs w:val="18"/>
              </w:rPr>
              <w:t>JU</w:t>
            </w:r>
          </w:p>
        </w:tc>
      </w:tr>
      <w:tr w:rsidR="007311BC" w:rsidRPr="006E0912" w14:paraId="3B9993FD" w14:textId="77777777" w:rsidTr="007311BC">
        <w:trPr>
          <w:trHeight w:val="422"/>
        </w:trPr>
        <w:tc>
          <w:tcPr>
            <w:tcW w:w="990" w:type="dxa"/>
            <w:tcBorders>
              <w:bottom w:val="single" w:sz="4" w:space="0" w:color="000000"/>
            </w:tcBorders>
            <w:shd w:val="clear" w:color="auto" w:fill="auto"/>
          </w:tcPr>
          <w:p w14:paraId="06A84002" w14:textId="77777777" w:rsidR="007311BC" w:rsidRPr="006E0912" w:rsidRDefault="007311BC" w:rsidP="00443D33">
            <w:pPr>
              <w:jc w:val="center"/>
              <w:rPr>
                <w:rFonts w:asciiTheme="minorBidi" w:hAnsiTheme="minorBidi"/>
                <w:b/>
                <w:bCs/>
                <w:sz w:val="18"/>
                <w:szCs w:val="18"/>
              </w:rPr>
            </w:pPr>
          </w:p>
        </w:tc>
        <w:tc>
          <w:tcPr>
            <w:tcW w:w="5805" w:type="dxa"/>
            <w:tcBorders>
              <w:bottom w:val="single" w:sz="4" w:space="0" w:color="000000"/>
            </w:tcBorders>
            <w:shd w:val="clear" w:color="auto" w:fill="auto"/>
          </w:tcPr>
          <w:p w14:paraId="0E9237C8" w14:textId="77777777" w:rsidR="007311BC" w:rsidRPr="006E0912" w:rsidRDefault="007311BC" w:rsidP="00443D33">
            <w:pPr>
              <w:jc w:val="center"/>
              <w:rPr>
                <w:rFonts w:asciiTheme="minorBidi" w:hAnsiTheme="minorBidi"/>
                <w:sz w:val="18"/>
                <w:szCs w:val="18"/>
              </w:rPr>
            </w:pPr>
          </w:p>
        </w:tc>
        <w:tc>
          <w:tcPr>
            <w:tcW w:w="2655" w:type="dxa"/>
            <w:tcBorders>
              <w:bottom w:val="single" w:sz="4" w:space="0" w:color="000000"/>
            </w:tcBorders>
          </w:tcPr>
          <w:p w14:paraId="1A72A7BC" w14:textId="77777777" w:rsidR="007311BC" w:rsidRPr="006E0912" w:rsidRDefault="007311BC" w:rsidP="00443D33">
            <w:pPr>
              <w:jc w:val="center"/>
              <w:rPr>
                <w:rFonts w:asciiTheme="minorBidi" w:hAnsiTheme="minorBidi"/>
                <w:sz w:val="18"/>
                <w:szCs w:val="18"/>
              </w:rPr>
            </w:pPr>
          </w:p>
        </w:tc>
      </w:tr>
      <w:tr w:rsidR="007311BC" w:rsidRPr="006E0912" w14:paraId="2E20FBCE" w14:textId="77777777" w:rsidTr="007311BC">
        <w:trPr>
          <w:trHeight w:val="235"/>
        </w:trPr>
        <w:tc>
          <w:tcPr>
            <w:tcW w:w="990" w:type="dxa"/>
            <w:tcBorders>
              <w:bottom w:val="single" w:sz="4" w:space="0" w:color="000000"/>
            </w:tcBorders>
            <w:shd w:val="clear" w:color="auto" w:fill="FFF2CC" w:themeFill="accent4" w:themeFillTint="33"/>
          </w:tcPr>
          <w:p w14:paraId="0DCF2FB3"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w:t>
            </w:r>
          </w:p>
        </w:tc>
        <w:tc>
          <w:tcPr>
            <w:tcW w:w="5805" w:type="dxa"/>
            <w:tcBorders>
              <w:bottom w:val="single" w:sz="4" w:space="0" w:color="000000"/>
            </w:tcBorders>
            <w:shd w:val="clear" w:color="auto" w:fill="FFF2CC" w:themeFill="accent4" w:themeFillTint="33"/>
          </w:tcPr>
          <w:p w14:paraId="33742A69" w14:textId="77777777" w:rsidR="007311BC" w:rsidRPr="006E0912" w:rsidRDefault="007311BC" w:rsidP="00443D33">
            <w:pPr>
              <w:tabs>
                <w:tab w:val="left" w:pos="2445"/>
              </w:tabs>
              <w:jc w:val="center"/>
              <w:rPr>
                <w:rFonts w:asciiTheme="minorBidi" w:hAnsiTheme="minorBidi"/>
                <w:sz w:val="18"/>
                <w:szCs w:val="18"/>
              </w:rPr>
            </w:pPr>
            <w:r w:rsidRPr="006E0912">
              <w:rPr>
                <w:rFonts w:asciiTheme="minorBidi" w:hAnsiTheme="minorBidi"/>
                <w:bCs/>
                <w:sz w:val="18"/>
                <w:szCs w:val="18"/>
              </w:rPr>
              <w:t>Oxidation Reduction</w:t>
            </w:r>
          </w:p>
        </w:tc>
        <w:tc>
          <w:tcPr>
            <w:tcW w:w="2655" w:type="dxa"/>
            <w:tcBorders>
              <w:bottom w:val="single" w:sz="4" w:space="0" w:color="000000"/>
            </w:tcBorders>
            <w:shd w:val="clear" w:color="auto" w:fill="FFF2CC" w:themeFill="accent4" w:themeFillTint="33"/>
          </w:tcPr>
          <w:p w14:paraId="0A8BBEBC" w14:textId="77777777" w:rsidR="007311BC" w:rsidRPr="006E0912" w:rsidRDefault="007311BC" w:rsidP="00443D33">
            <w:pPr>
              <w:tabs>
                <w:tab w:val="left" w:pos="2445"/>
              </w:tabs>
              <w:jc w:val="center"/>
              <w:rPr>
                <w:rFonts w:asciiTheme="minorBidi" w:hAnsiTheme="minorBidi"/>
                <w:bCs/>
                <w:sz w:val="18"/>
                <w:szCs w:val="18"/>
              </w:rPr>
            </w:pPr>
            <w:r w:rsidRPr="006E0912">
              <w:rPr>
                <w:rFonts w:asciiTheme="minorBidi" w:hAnsiTheme="minorBidi"/>
                <w:bCs/>
                <w:sz w:val="18"/>
                <w:szCs w:val="18"/>
              </w:rPr>
              <w:t>JU</w:t>
            </w:r>
          </w:p>
        </w:tc>
      </w:tr>
      <w:tr w:rsidR="007311BC" w:rsidRPr="006E0912" w14:paraId="5292EBCD" w14:textId="77777777" w:rsidTr="007311BC">
        <w:trPr>
          <w:trHeight w:val="235"/>
        </w:trPr>
        <w:tc>
          <w:tcPr>
            <w:tcW w:w="990" w:type="dxa"/>
            <w:tcBorders>
              <w:bottom w:val="single" w:sz="4" w:space="0" w:color="000000"/>
            </w:tcBorders>
            <w:shd w:val="clear" w:color="auto" w:fill="FFF2CC" w:themeFill="accent4" w:themeFillTint="33"/>
          </w:tcPr>
          <w:p w14:paraId="4268C894"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6</w:t>
            </w:r>
          </w:p>
        </w:tc>
        <w:tc>
          <w:tcPr>
            <w:tcW w:w="5805" w:type="dxa"/>
            <w:tcBorders>
              <w:bottom w:val="single" w:sz="4" w:space="0" w:color="000000"/>
            </w:tcBorders>
            <w:shd w:val="clear" w:color="auto" w:fill="FFF2CC" w:themeFill="accent4" w:themeFillTint="33"/>
          </w:tcPr>
          <w:p w14:paraId="642A8414" w14:textId="77777777" w:rsidR="007311BC" w:rsidRPr="006E0912" w:rsidRDefault="007311BC" w:rsidP="00443D33">
            <w:pPr>
              <w:jc w:val="center"/>
              <w:rPr>
                <w:rFonts w:asciiTheme="minorBidi" w:hAnsiTheme="minorBidi"/>
                <w:bCs/>
                <w:sz w:val="18"/>
                <w:szCs w:val="18"/>
              </w:rPr>
            </w:pPr>
            <w:r w:rsidRPr="006E0912">
              <w:rPr>
                <w:rFonts w:asciiTheme="minorBidi" w:hAnsiTheme="minorBidi"/>
                <w:sz w:val="18"/>
                <w:szCs w:val="18"/>
              </w:rPr>
              <w:t>Solutions: Concentration</w:t>
            </w:r>
          </w:p>
        </w:tc>
        <w:tc>
          <w:tcPr>
            <w:tcW w:w="2655" w:type="dxa"/>
            <w:tcBorders>
              <w:bottom w:val="single" w:sz="4" w:space="0" w:color="000000"/>
            </w:tcBorders>
            <w:shd w:val="clear" w:color="auto" w:fill="FFF2CC" w:themeFill="accent4" w:themeFillTint="33"/>
          </w:tcPr>
          <w:p w14:paraId="4E19E5D5"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EC4B2DA" w14:textId="77777777" w:rsidTr="007311BC">
        <w:trPr>
          <w:trHeight w:val="226"/>
        </w:trPr>
        <w:tc>
          <w:tcPr>
            <w:tcW w:w="990" w:type="dxa"/>
            <w:shd w:val="clear" w:color="auto" w:fill="FFF2CC" w:themeFill="accent4" w:themeFillTint="33"/>
          </w:tcPr>
          <w:p w14:paraId="696D05FD"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7</w:t>
            </w:r>
          </w:p>
        </w:tc>
        <w:tc>
          <w:tcPr>
            <w:tcW w:w="5805" w:type="dxa"/>
            <w:shd w:val="clear" w:color="auto" w:fill="FFF2CC" w:themeFill="accent4" w:themeFillTint="33"/>
          </w:tcPr>
          <w:p w14:paraId="09203E8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Molarity</w:t>
            </w:r>
          </w:p>
        </w:tc>
        <w:tc>
          <w:tcPr>
            <w:tcW w:w="2655" w:type="dxa"/>
            <w:shd w:val="clear" w:color="auto" w:fill="FFF2CC" w:themeFill="accent4" w:themeFillTint="33"/>
          </w:tcPr>
          <w:p w14:paraId="350AEA2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3198BC5C" w14:textId="77777777" w:rsidTr="007311BC">
        <w:trPr>
          <w:trHeight w:val="242"/>
        </w:trPr>
        <w:tc>
          <w:tcPr>
            <w:tcW w:w="990" w:type="dxa"/>
            <w:shd w:val="clear" w:color="auto" w:fill="FFF2CC" w:themeFill="accent4" w:themeFillTint="33"/>
          </w:tcPr>
          <w:p w14:paraId="5B0E3E3E"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8</w:t>
            </w:r>
          </w:p>
        </w:tc>
        <w:tc>
          <w:tcPr>
            <w:tcW w:w="5805" w:type="dxa"/>
            <w:shd w:val="clear" w:color="auto" w:fill="FFF2CC" w:themeFill="accent4" w:themeFillTint="33"/>
          </w:tcPr>
          <w:p w14:paraId="0343D77D"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 xml:space="preserve">Acidity, Basicity </w:t>
            </w:r>
          </w:p>
        </w:tc>
        <w:tc>
          <w:tcPr>
            <w:tcW w:w="2655" w:type="dxa"/>
            <w:shd w:val="clear" w:color="auto" w:fill="FFF2CC" w:themeFill="accent4" w:themeFillTint="33"/>
          </w:tcPr>
          <w:p w14:paraId="5CAE9BB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002DA74" w14:textId="77777777" w:rsidTr="007311BC">
        <w:trPr>
          <w:trHeight w:val="440"/>
        </w:trPr>
        <w:tc>
          <w:tcPr>
            <w:tcW w:w="990" w:type="dxa"/>
            <w:shd w:val="clear" w:color="auto" w:fill="auto"/>
          </w:tcPr>
          <w:p w14:paraId="4B7EF016" w14:textId="77777777" w:rsidR="007311BC" w:rsidRPr="006E0912" w:rsidRDefault="007311BC" w:rsidP="00443D33">
            <w:pPr>
              <w:jc w:val="center"/>
              <w:rPr>
                <w:rFonts w:asciiTheme="minorBidi" w:hAnsiTheme="minorBidi"/>
                <w:b/>
                <w:bCs/>
                <w:sz w:val="18"/>
                <w:szCs w:val="18"/>
              </w:rPr>
            </w:pPr>
          </w:p>
        </w:tc>
        <w:tc>
          <w:tcPr>
            <w:tcW w:w="5805" w:type="dxa"/>
            <w:shd w:val="clear" w:color="auto" w:fill="auto"/>
          </w:tcPr>
          <w:p w14:paraId="62266C46" w14:textId="77777777" w:rsidR="007311BC" w:rsidRPr="006E0912" w:rsidRDefault="007311BC" w:rsidP="00443D33">
            <w:pPr>
              <w:jc w:val="center"/>
              <w:rPr>
                <w:rFonts w:asciiTheme="minorBidi" w:hAnsiTheme="minorBidi"/>
                <w:sz w:val="18"/>
                <w:szCs w:val="18"/>
              </w:rPr>
            </w:pPr>
          </w:p>
        </w:tc>
        <w:tc>
          <w:tcPr>
            <w:tcW w:w="2655" w:type="dxa"/>
          </w:tcPr>
          <w:p w14:paraId="7714B223" w14:textId="77777777" w:rsidR="007311BC" w:rsidRPr="006E0912" w:rsidRDefault="007311BC" w:rsidP="00443D33">
            <w:pPr>
              <w:jc w:val="center"/>
              <w:rPr>
                <w:rFonts w:asciiTheme="minorBidi" w:hAnsiTheme="minorBidi"/>
                <w:sz w:val="18"/>
                <w:szCs w:val="18"/>
              </w:rPr>
            </w:pPr>
          </w:p>
        </w:tc>
      </w:tr>
      <w:tr w:rsidR="007311BC" w:rsidRPr="006E0912" w14:paraId="2949B890" w14:textId="77777777" w:rsidTr="007311BC">
        <w:trPr>
          <w:trHeight w:val="279"/>
        </w:trPr>
        <w:tc>
          <w:tcPr>
            <w:tcW w:w="990" w:type="dxa"/>
            <w:shd w:val="clear" w:color="auto" w:fill="B4C6E7" w:themeFill="accent5" w:themeFillTint="66"/>
          </w:tcPr>
          <w:p w14:paraId="38838A2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9</w:t>
            </w:r>
          </w:p>
        </w:tc>
        <w:tc>
          <w:tcPr>
            <w:tcW w:w="5805" w:type="dxa"/>
            <w:shd w:val="clear" w:color="auto" w:fill="B4C6E7" w:themeFill="accent5" w:themeFillTint="66"/>
          </w:tcPr>
          <w:p w14:paraId="29EB9CB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Biological Buffers</w:t>
            </w:r>
          </w:p>
        </w:tc>
        <w:tc>
          <w:tcPr>
            <w:tcW w:w="2655" w:type="dxa"/>
            <w:shd w:val="clear" w:color="auto" w:fill="B4C6E7" w:themeFill="accent5" w:themeFillTint="66"/>
          </w:tcPr>
          <w:p w14:paraId="4EE7AFA2"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BD248CA" w14:textId="77777777" w:rsidTr="007311BC">
        <w:trPr>
          <w:trHeight w:val="191"/>
        </w:trPr>
        <w:tc>
          <w:tcPr>
            <w:tcW w:w="990" w:type="dxa"/>
            <w:shd w:val="clear" w:color="auto" w:fill="B4C6E7" w:themeFill="accent5" w:themeFillTint="66"/>
          </w:tcPr>
          <w:p w14:paraId="0C3A3692"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10</w:t>
            </w:r>
          </w:p>
        </w:tc>
        <w:tc>
          <w:tcPr>
            <w:tcW w:w="5805" w:type="dxa"/>
            <w:shd w:val="clear" w:color="auto" w:fill="B4C6E7" w:themeFill="accent5" w:themeFillTint="66"/>
          </w:tcPr>
          <w:p w14:paraId="7643633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Problem Solving</w:t>
            </w:r>
          </w:p>
        </w:tc>
        <w:tc>
          <w:tcPr>
            <w:tcW w:w="2655" w:type="dxa"/>
            <w:shd w:val="clear" w:color="auto" w:fill="B4C6E7" w:themeFill="accent5" w:themeFillTint="66"/>
          </w:tcPr>
          <w:p w14:paraId="1242E83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6D909AD5" w14:textId="77777777" w:rsidTr="007311BC">
        <w:trPr>
          <w:trHeight w:val="270"/>
        </w:trPr>
        <w:tc>
          <w:tcPr>
            <w:tcW w:w="990" w:type="dxa"/>
            <w:shd w:val="clear" w:color="auto" w:fill="B4C6E7" w:themeFill="accent5" w:themeFillTint="66"/>
          </w:tcPr>
          <w:p w14:paraId="3D3F2E92"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11</w:t>
            </w:r>
          </w:p>
        </w:tc>
        <w:tc>
          <w:tcPr>
            <w:tcW w:w="5805" w:type="dxa"/>
            <w:shd w:val="clear" w:color="auto" w:fill="B4C6E7" w:themeFill="accent5" w:themeFillTint="66"/>
          </w:tcPr>
          <w:p w14:paraId="2C21779A"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Problem Solving</w:t>
            </w:r>
          </w:p>
        </w:tc>
        <w:tc>
          <w:tcPr>
            <w:tcW w:w="2655" w:type="dxa"/>
            <w:shd w:val="clear" w:color="auto" w:fill="B4C6E7" w:themeFill="accent5" w:themeFillTint="66"/>
          </w:tcPr>
          <w:p w14:paraId="1AF6150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41537B4D" w14:textId="77777777" w:rsidTr="007311BC">
        <w:trPr>
          <w:trHeight w:val="182"/>
        </w:trPr>
        <w:tc>
          <w:tcPr>
            <w:tcW w:w="990" w:type="dxa"/>
            <w:shd w:val="clear" w:color="auto" w:fill="B4C6E7" w:themeFill="accent5" w:themeFillTint="66"/>
          </w:tcPr>
          <w:p w14:paraId="5F90C48E"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12</w:t>
            </w:r>
          </w:p>
        </w:tc>
        <w:tc>
          <w:tcPr>
            <w:tcW w:w="5805" w:type="dxa"/>
            <w:shd w:val="clear" w:color="auto" w:fill="B4C6E7" w:themeFill="accent5" w:themeFillTint="66"/>
          </w:tcPr>
          <w:p w14:paraId="2D794041" w14:textId="77777777" w:rsidR="007311BC" w:rsidRPr="006E0912" w:rsidRDefault="007311BC" w:rsidP="00443D33">
            <w:pPr>
              <w:jc w:val="center"/>
              <w:rPr>
                <w:rFonts w:asciiTheme="minorBidi" w:hAnsiTheme="minorBidi"/>
                <w:sz w:val="18"/>
                <w:szCs w:val="18"/>
              </w:rPr>
            </w:pPr>
            <w:r w:rsidRPr="006E0912">
              <w:rPr>
                <w:rFonts w:asciiTheme="minorBidi" w:hAnsiTheme="minorBidi"/>
                <w:bCs/>
                <w:sz w:val="18"/>
                <w:szCs w:val="18"/>
              </w:rPr>
              <w:t>Organic Compounds: Classification</w:t>
            </w:r>
          </w:p>
        </w:tc>
        <w:tc>
          <w:tcPr>
            <w:tcW w:w="2655" w:type="dxa"/>
            <w:shd w:val="clear" w:color="auto" w:fill="B4C6E7" w:themeFill="accent5" w:themeFillTint="66"/>
          </w:tcPr>
          <w:p w14:paraId="1FA2BDAE" w14:textId="77777777" w:rsidR="007311BC" w:rsidRPr="006E0912" w:rsidRDefault="007311BC" w:rsidP="00443D33">
            <w:pPr>
              <w:jc w:val="center"/>
              <w:rPr>
                <w:rFonts w:asciiTheme="minorBidi" w:hAnsiTheme="minorBidi"/>
                <w:bCs/>
                <w:sz w:val="18"/>
                <w:szCs w:val="18"/>
              </w:rPr>
            </w:pPr>
            <w:r w:rsidRPr="006E0912">
              <w:rPr>
                <w:rFonts w:asciiTheme="minorBidi" w:hAnsiTheme="minorBidi"/>
                <w:bCs/>
                <w:sz w:val="18"/>
                <w:szCs w:val="18"/>
              </w:rPr>
              <w:t>JU</w:t>
            </w:r>
          </w:p>
        </w:tc>
      </w:tr>
      <w:tr w:rsidR="007311BC" w:rsidRPr="006E0912" w14:paraId="0D2A1D72" w14:textId="77777777" w:rsidTr="007311BC">
        <w:trPr>
          <w:trHeight w:val="458"/>
        </w:trPr>
        <w:tc>
          <w:tcPr>
            <w:tcW w:w="990" w:type="dxa"/>
            <w:shd w:val="clear" w:color="auto" w:fill="auto"/>
          </w:tcPr>
          <w:p w14:paraId="3AAE1091" w14:textId="77777777" w:rsidR="007311BC" w:rsidRPr="006E0912" w:rsidRDefault="007311BC" w:rsidP="00443D33">
            <w:pPr>
              <w:jc w:val="center"/>
              <w:rPr>
                <w:rFonts w:asciiTheme="minorBidi" w:hAnsiTheme="minorBidi"/>
                <w:b/>
                <w:bCs/>
                <w:sz w:val="18"/>
                <w:szCs w:val="18"/>
              </w:rPr>
            </w:pPr>
          </w:p>
        </w:tc>
        <w:tc>
          <w:tcPr>
            <w:tcW w:w="5805" w:type="dxa"/>
            <w:shd w:val="clear" w:color="auto" w:fill="auto"/>
          </w:tcPr>
          <w:p w14:paraId="19547978" w14:textId="77777777" w:rsidR="007311BC" w:rsidRPr="006E0912" w:rsidRDefault="007311BC" w:rsidP="00443D33">
            <w:pPr>
              <w:jc w:val="center"/>
              <w:rPr>
                <w:rFonts w:asciiTheme="minorBidi" w:hAnsiTheme="minorBidi"/>
                <w:color w:val="FF0000"/>
                <w:sz w:val="18"/>
                <w:szCs w:val="18"/>
              </w:rPr>
            </w:pPr>
            <w:r w:rsidRPr="006E0912">
              <w:rPr>
                <w:rFonts w:asciiTheme="minorBidi" w:hAnsiTheme="minorBidi"/>
                <w:color w:val="FF0000"/>
                <w:sz w:val="18"/>
                <w:szCs w:val="18"/>
              </w:rPr>
              <w:t xml:space="preserve"> </w:t>
            </w:r>
          </w:p>
        </w:tc>
        <w:tc>
          <w:tcPr>
            <w:tcW w:w="2655" w:type="dxa"/>
          </w:tcPr>
          <w:p w14:paraId="58C4B394" w14:textId="77777777" w:rsidR="007311BC" w:rsidRPr="006E0912" w:rsidRDefault="007311BC" w:rsidP="00443D33">
            <w:pPr>
              <w:jc w:val="center"/>
              <w:rPr>
                <w:rFonts w:asciiTheme="minorBidi" w:hAnsiTheme="minorBidi"/>
                <w:color w:val="FF0000"/>
                <w:sz w:val="18"/>
                <w:szCs w:val="18"/>
              </w:rPr>
            </w:pPr>
          </w:p>
        </w:tc>
      </w:tr>
      <w:tr w:rsidR="007311BC" w:rsidRPr="006E0912" w14:paraId="377CCDB8" w14:textId="77777777" w:rsidTr="007311BC">
        <w:trPr>
          <w:trHeight w:val="235"/>
        </w:trPr>
        <w:tc>
          <w:tcPr>
            <w:tcW w:w="990" w:type="dxa"/>
            <w:tcBorders>
              <w:bottom w:val="single" w:sz="4" w:space="0" w:color="000000"/>
            </w:tcBorders>
            <w:shd w:val="clear" w:color="auto" w:fill="FFF2CC" w:themeFill="accent4" w:themeFillTint="33"/>
          </w:tcPr>
          <w:p w14:paraId="23B8486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13</w:t>
            </w:r>
          </w:p>
        </w:tc>
        <w:tc>
          <w:tcPr>
            <w:tcW w:w="5805" w:type="dxa"/>
            <w:tcBorders>
              <w:bottom w:val="single" w:sz="4" w:space="0" w:color="000000"/>
            </w:tcBorders>
            <w:shd w:val="clear" w:color="auto" w:fill="FFF2CC" w:themeFill="accent4" w:themeFillTint="33"/>
          </w:tcPr>
          <w:p w14:paraId="4E2FA4C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Naming of organic compounds</w:t>
            </w:r>
          </w:p>
        </w:tc>
        <w:tc>
          <w:tcPr>
            <w:tcW w:w="2655" w:type="dxa"/>
            <w:tcBorders>
              <w:bottom w:val="single" w:sz="4" w:space="0" w:color="000000"/>
            </w:tcBorders>
            <w:shd w:val="clear" w:color="auto" w:fill="FFF2CC" w:themeFill="accent4" w:themeFillTint="33"/>
          </w:tcPr>
          <w:p w14:paraId="14D12B74"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6FA8C115" w14:textId="77777777" w:rsidTr="007311BC">
        <w:trPr>
          <w:trHeight w:val="235"/>
        </w:trPr>
        <w:tc>
          <w:tcPr>
            <w:tcW w:w="990" w:type="dxa"/>
            <w:shd w:val="clear" w:color="auto" w:fill="FFF2CC" w:themeFill="accent4" w:themeFillTint="33"/>
          </w:tcPr>
          <w:p w14:paraId="49ECD7BF"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14</w:t>
            </w:r>
          </w:p>
        </w:tc>
        <w:tc>
          <w:tcPr>
            <w:tcW w:w="5805" w:type="dxa"/>
            <w:shd w:val="clear" w:color="auto" w:fill="FFF2CC" w:themeFill="accent4" w:themeFillTint="33"/>
          </w:tcPr>
          <w:p w14:paraId="6FCF269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General Organic Reactions</w:t>
            </w:r>
          </w:p>
        </w:tc>
        <w:tc>
          <w:tcPr>
            <w:tcW w:w="2655" w:type="dxa"/>
            <w:shd w:val="clear" w:color="auto" w:fill="FFF2CC" w:themeFill="accent4" w:themeFillTint="33"/>
          </w:tcPr>
          <w:p w14:paraId="79092A4D"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14F68016" w14:textId="77777777" w:rsidTr="007311BC">
        <w:trPr>
          <w:trHeight w:val="226"/>
        </w:trPr>
        <w:tc>
          <w:tcPr>
            <w:tcW w:w="990" w:type="dxa"/>
            <w:shd w:val="clear" w:color="auto" w:fill="FFF2CC" w:themeFill="accent4" w:themeFillTint="33"/>
          </w:tcPr>
          <w:p w14:paraId="38043F3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15</w:t>
            </w:r>
          </w:p>
        </w:tc>
        <w:tc>
          <w:tcPr>
            <w:tcW w:w="5805" w:type="dxa"/>
            <w:shd w:val="clear" w:color="auto" w:fill="FFF2CC" w:themeFill="accent4" w:themeFillTint="33"/>
          </w:tcPr>
          <w:p w14:paraId="4F3E4C3B" w14:textId="77777777" w:rsidR="007311BC" w:rsidRPr="006E0912" w:rsidRDefault="007311BC" w:rsidP="00443D33">
            <w:pPr>
              <w:jc w:val="center"/>
              <w:rPr>
                <w:rFonts w:asciiTheme="minorBidi" w:hAnsiTheme="minorBidi"/>
                <w:bCs/>
                <w:sz w:val="18"/>
                <w:szCs w:val="18"/>
              </w:rPr>
            </w:pPr>
            <w:r w:rsidRPr="006E0912">
              <w:rPr>
                <w:rFonts w:asciiTheme="minorBidi" w:hAnsiTheme="minorBidi"/>
                <w:sz w:val="18"/>
                <w:szCs w:val="18"/>
              </w:rPr>
              <w:t>Alcohols</w:t>
            </w:r>
          </w:p>
        </w:tc>
        <w:tc>
          <w:tcPr>
            <w:tcW w:w="2655" w:type="dxa"/>
            <w:shd w:val="clear" w:color="auto" w:fill="FFF2CC" w:themeFill="accent4" w:themeFillTint="33"/>
          </w:tcPr>
          <w:p w14:paraId="23FF51E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AEEFDA8" w14:textId="77777777" w:rsidTr="007311BC">
        <w:trPr>
          <w:trHeight w:val="242"/>
        </w:trPr>
        <w:tc>
          <w:tcPr>
            <w:tcW w:w="990" w:type="dxa"/>
            <w:shd w:val="clear" w:color="auto" w:fill="FFF2CC" w:themeFill="accent4" w:themeFillTint="33"/>
          </w:tcPr>
          <w:p w14:paraId="4F9C8C0E"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16</w:t>
            </w:r>
          </w:p>
        </w:tc>
        <w:tc>
          <w:tcPr>
            <w:tcW w:w="5805" w:type="dxa"/>
            <w:shd w:val="clear" w:color="auto" w:fill="FFF2CC" w:themeFill="accent4" w:themeFillTint="33"/>
          </w:tcPr>
          <w:p w14:paraId="328DB7BA"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Aldehydes</w:t>
            </w:r>
          </w:p>
        </w:tc>
        <w:tc>
          <w:tcPr>
            <w:tcW w:w="2655" w:type="dxa"/>
            <w:shd w:val="clear" w:color="auto" w:fill="FFF2CC" w:themeFill="accent4" w:themeFillTint="33"/>
          </w:tcPr>
          <w:p w14:paraId="01CE1B03" w14:textId="77777777" w:rsidR="007311BC" w:rsidRPr="006E0912" w:rsidRDefault="007311BC" w:rsidP="00443D33">
            <w:pPr>
              <w:jc w:val="center"/>
              <w:rPr>
                <w:rFonts w:asciiTheme="minorBidi" w:hAnsiTheme="minorBidi"/>
                <w:bCs/>
                <w:color w:val="000000"/>
                <w:sz w:val="18"/>
                <w:szCs w:val="18"/>
              </w:rPr>
            </w:pPr>
            <w:r w:rsidRPr="006E0912">
              <w:rPr>
                <w:rFonts w:asciiTheme="minorBidi" w:hAnsiTheme="minorBidi"/>
                <w:bCs/>
                <w:color w:val="000000"/>
                <w:sz w:val="18"/>
                <w:szCs w:val="18"/>
              </w:rPr>
              <w:t>JU</w:t>
            </w:r>
          </w:p>
        </w:tc>
      </w:tr>
      <w:tr w:rsidR="007311BC" w:rsidRPr="006E0912" w14:paraId="42223063" w14:textId="77777777" w:rsidTr="007311BC">
        <w:trPr>
          <w:trHeight w:val="467"/>
        </w:trPr>
        <w:tc>
          <w:tcPr>
            <w:tcW w:w="990" w:type="dxa"/>
            <w:shd w:val="clear" w:color="auto" w:fill="auto"/>
          </w:tcPr>
          <w:p w14:paraId="1D85FF63" w14:textId="77777777" w:rsidR="007311BC" w:rsidRPr="006E0912" w:rsidRDefault="007311BC" w:rsidP="00443D33">
            <w:pPr>
              <w:jc w:val="center"/>
              <w:rPr>
                <w:rFonts w:asciiTheme="minorBidi" w:hAnsiTheme="minorBidi"/>
                <w:b/>
                <w:bCs/>
                <w:sz w:val="18"/>
                <w:szCs w:val="18"/>
              </w:rPr>
            </w:pPr>
          </w:p>
        </w:tc>
        <w:tc>
          <w:tcPr>
            <w:tcW w:w="5805" w:type="dxa"/>
            <w:shd w:val="clear" w:color="auto" w:fill="auto"/>
          </w:tcPr>
          <w:p w14:paraId="66D89DA0" w14:textId="6960EFF9" w:rsidR="007311BC" w:rsidRPr="006E0912" w:rsidRDefault="007311BC" w:rsidP="00443D33">
            <w:pPr>
              <w:jc w:val="center"/>
              <w:rPr>
                <w:rFonts w:asciiTheme="minorBidi" w:hAnsiTheme="minorBidi"/>
                <w:sz w:val="18"/>
                <w:szCs w:val="18"/>
              </w:rPr>
            </w:pPr>
            <w:r w:rsidRPr="006E0912">
              <w:rPr>
                <w:rFonts w:asciiTheme="minorBidi" w:hAnsiTheme="minorBidi"/>
                <w:color w:val="FF0000"/>
                <w:sz w:val="18"/>
                <w:szCs w:val="18"/>
              </w:rPr>
              <w:t>EXAM – 1 (</w:t>
            </w:r>
            <w:proofErr w:type="spellStart"/>
            <w:r w:rsidRPr="006E0912">
              <w:rPr>
                <w:rFonts w:asciiTheme="minorBidi" w:hAnsiTheme="minorBidi"/>
                <w:color w:val="FF0000"/>
                <w:sz w:val="18"/>
                <w:szCs w:val="18"/>
              </w:rPr>
              <w:t>Lec</w:t>
            </w:r>
            <w:proofErr w:type="spellEnd"/>
            <w:r w:rsidRPr="006E0912">
              <w:rPr>
                <w:rFonts w:asciiTheme="minorBidi" w:hAnsiTheme="minorBidi"/>
                <w:color w:val="FF0000"/>
                <w:sz w:val="18"/>
                <w:szCs w:val="18"/>
              </w:rPr>
              <w:t xml:space="preserve"> 1-11</w:t>
            </w:r>
            <w:r>
              <w:rPr>
                <w:rFonts w:asciiTheme="minorBidi" w:hAnsiTheme="minorBidi"/>
                <w:color w:val="FF0000"/>
                <w:sz w:val="18"/>
                <w:szCs w:val="18"/>
              </w:rPr>
              <w:t>)</w:t>
            </w:r>
          </w:p>
        </w:tc>
        <w:tc>
          <w:tcPr>
            <w:tcW w:w="2655" w:type="dxa"/>
          </w:tcPr>
          <w:p w14:paraId="1F23F95D" w14:textId="77777777" w:rsidR="007311BC" w:rsidRPr="006E0912" w:rsidRDefault="007311BC" w:rsidP="00443D33">
            <w:pPr>
              <w:jc w:val="center"/>
              <w:rPr>
                <w:rFonts w:asciiTheme="minorBidi" w:hAnsiTheme="minorBidi"/>
                <w:sz w:val="18"/>
                <w:szCs w:val="18"/>
              </w:rPr>
            </w:pPr>
          </w:p>
        </w:tc>
      </w:tr>
      <w:tr w:rsidR="007311BC" w:rsidRPr="006E0912" w14:paraId="31E7C6E8" w14:textId="77777777" w:rsidTr="007311BC">
        <w:trPr>
          <w:trHeight w:val="233"/>
        </w:trPr>
        <w:tc>
          <w:tcPr>
            <w:tcW w:w="990" w:type="dxa"/>
            <w:shd w:val="clear" w:color="auto" w:fill="B4C6E7" w:themeFill="accent5" w:themeFillTint="66"/>
          </w:tcPr>
          <w:p w14:paraId="34A72A5F"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17</w:t>
            </w:r>
          </w:p>
        </w:tc>
        <w:tc>
          <w:tcPr>
            <w:tcW w:w="5805" w:type="dxa"/>
            <w:shd w:val="clear" w:color="auto" w:fill="B4C6E7" w:themeFill="accent5" w:themeFillTint="66"/>
          </w:tcPr>
          <w:p w14:paraId="0D01EE34"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ketones</w:t>
            </w:r>
          </w:p>
        </w:tc>
        <w:tc>
          <w:tcPr>
            <w:tcW w:w="2655" w:type="dxa"/>
            <w:shd w:val="clear" w:color="auto" w:fill="B4C6E7" w:themeFill="accent5" w:themeFillTint="66"/>
          </w:tcPr>
          <w:p w14:paraId="1E1BF737"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504CB4B" w14:textId="77777777" w:rsidTr="007311BC">
        <w:trPr>
          <w:trHeight w:val="191"/>
        </w:trPr>
        <w:tc>
          <w:tcPr>
            <w:tcW w:w="990" w:type="dxa"/>
            <w:shd w:val="clear" w:color="auto" w:fill="B4C6E7" w:themeFill="accent5" w:themeFillTint="66"/>
          </w:tcPr>
          <w:p w14:paraId="23C6888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18</w:t>
            </w:r>
          </w:p>
        </w:tc>
        <w:tc>
          <w:tcPr>
            <w:tcW w:w="5805" w:type="dxa"/>
            <w:shd w:val="clear" w:color="auto" w:fill="B4C6E7" w:themeFill="accent5" w:themeFillTint="66"/>
          </w:tcPr>
          <w:p w14:paraId="7B189975" w14:textId="77777777" w:rsidR="007311BC" w:rsidRPr="006E0912" w:rsidRDefault="007311BC" w:rsidP="00443D33">
            <w:pPr>
              <w:jc w:val="center"/>
              <w:rPr>
                <w:rFonts w:asciiTheme="minorBidi" w:hAnsiTheme="minorBidi"/>
                <w:bCs/>
                <w:color w:val="000000"/>
                <w:sz w:val="18"/>
                <w:szCs w:val="18"/>
              </w:rPr>
            </w:pPr>
            <w:r w:rsidRPr="006E0912">
              <w:rPr>
                <w:rFonts w:asciiTheme="minorBidi" w:hAnsiTheme="minorBidi"/>
                <w:sz w:val="18"/>
                <w:szCs w:val="18"/>
              </w:rPr>
              <w:t>Carboxylic acids</w:t>
            </w:r>
          </w:p>
        </w:tc>
        <w:tc>
          <w:tcPr>
            <w:tcW w:w="2655" w:type="dxa"/>
            <w:shd w:val="clear" w:color="auto" w:fill="B4C6E7" w:themeFill="accent5" w:themeFillTint="66"/>
          </w:tcPr>
          <w:p w14:paraId="79C4267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D8EF8A3" w14:textId="77777777" w:rsidTr="007311BC">
        <w:trPr>
          <w:trHeight w:val="182"/>
        </w:trPr>
        <w:tc>
          <w:tcPr>
            <w:tcW w:w="990" w:type="dxa"/>
            <w:shd w:val="clear" w:color="auto" w:fill="B4C6E7" w:themeFill="accent5" w:themeFillTint="66"/>
          </w:tcPr>
          <w:p w14:paraId="53F7E645"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19</w:t>
            </w:r>
          </w:p>
        </w:tc>
        <w:tc>
          <w:tcPr>
            <w:tcW w:w="5805" w:type="dxa"/>
            <w:shd w:val="clear" w:color="auto" w:fill="B4C6E7" w:themeFill="accent5" w:themeFillTint="66"/>
          </w:tcPr>
          <w:p w14:paraId="70501A66" w14:textId="77777777" w:rsidR="007311BC" w:rsidRPr="006E0912" w:rsidRDefault="007311BC" w:rsidP="00443D33">
            <w:pPr>
              <w:jc w:val="center"/>
              <w:rPr>
                <w:rFonts w:asciiTheme="minorBidi" w:hAnsiTheme="minorBidi"/>
                <w:bCs/>
                <w:color w:val="000000"/>
                <w:sz w:val="18"/>
                <w:szCs w:val="18"/>
              </w:rPr>
            </w:pPr>
            <w:r w:rsidRPr="006E0912">
              <w:rPr>
                <w:rFonts w:asciiTheme="minorBidi" w:hAnsiTheme="minorBidi"/>
                <w:sz w:val="18"/>
                <w:szCs w:val="18"/>
              </w:rPr>
              <w:t>Organic Amines</w:t>
            </w:r>
          </w:p>
        </w:tc>
        <w:tc>
          <w:tcPr>
            <w:tcW w:w="2655" w:type="dxa"/>
            <w:shd w:val="clear" w:color="auto" w:fill="B4C6E7" w:themeFill="accent5" w:themeFillTint="66"/>
          </w:tcPr>
          <w:p w14:paraId="4C11AFB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0E89CD0" w14:textId="77777777" w:rsidTr="007311BC">
        <w:trPr>
          <w:trHeight w:val="182"/>
        </w:trPr>
        <w:tc>
          <w:tcPr>
            <w:tcW w:w="990" w:type="dxa"/>
            <w:shd w:val="clear" w:color="auto" w:fill="B4C6E7" w:themeFill="accent5" w:themeFillTint="66"/>
          </w:tcPr>
          <w:p w14:paraId="50E57A6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20</w:t>
            </w:r>
          </w:p>
        </w:tc>
        <w:tc>
          <w:tcPr>
            <w:tcW w:w="5805" w:type="dxa"/>
            <w:shd w:val="clear" w:color="auto" w:fill="B4C6E7" w:themeFill="accent5" w:themeFillTint="66"/>
          </w:tcPr>
          <w:p w14:paraId="1CF07EF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Organic acid derivatives</w:t>
            </w:r>
          </w:p>
        </w:tc>
        <w:tc>
          <w:tcPr>
            <w:tcW w:w="2655" w:type="dxa"/>
            <w:shd w:val="clear" w:color="auto" w:fill="B4C6E7" w:themeFill="accent5" w:themeFillTint="66"/>
          </w:tcPr>
          <w:p w14:paraId="514360E2"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D0D77E7" w14:textId="77777777" w:rsidTr="007311BC">
        <w:trPr>
          <w:trHeight w:val="512"/>
        </w:trPr>
        <w:tc>
          <w:tcPr>
            <w:tcW w:w="990" w:type="dxa"/>
            <w:shd w:val="clear" w:color="auto" w:fill="auto"/>
          </w:tcPr>
          <w:p w14:paraId="16D4A1D2" w14:textId="77777777" w:rsidR="007311BC" w:rsidRPr="006E0912" w:rsidRDefault="007311BC" w:rsidP="00443D33">
            <w:pPr>
              <w:jc w:val="center"/>
              <w:rPr>
                <w:rFonts w:asciiTheme="minorBidi" w:hAnsiTheme="minorBidi"/>
                <w:b/>
                <w:bCs/>
                <w:sz w:val="18"/>
                <w:szCs w:val="18"/>
              </w:rPr>
            </w:pPr>
          </w:p>
        </w:tc>
        <w:tc>
          <w:tcPr>
            <w:tcW w:w="5805" w:type="dxa"/>
            <w:shd w:val="clear" w:color="auto" w:fill="auto"/>
          </w:tcPr>
          <w:p w14:paraId="0F6FD87E" w14:textId="77777777" w:rsidR="007311BC" w:rsidRPr="006E0912" w:rsidRDefault="007311BC" w:rsidP="00443D33">
            <w:pPr>
              <w:rPr>
                <w:rFonts w:asciiTheme="minorBidi" w:hAnsiTheme="minorBidi"/>
                <w:sz w:val="18"/>
                <w:szCs w:val="18"/>
              </w:rPr>
            </w:pPr>
          </w:p>
        </w:tc>
        <w:tc>
          <w:tcPr>
            <w:tcW w:w="2655" w:type="dxa"/>
          </w:tcPr>
          <w:p w14:paraId="50D10083" w14:textId="77777777" w:rsidR="007311BC" w:rsidRPr="006E0912" w:rsidRDefault="007311BC" w:rsidP="00443D33">
            <w:pPr>
              <w:rPr>
                <w:rFonts w:asciiTheme="minorBidi" w:hAnsiTheme="minorBidi"/>
                <w:sz w:val="18"/>
                <w:szCs w:val="18"/>
              </w:rPr>
            </w:pPr>
          </w:p>
        </w:tc>
      </w:tr>
      <w:tr w:rsidR="007311BC" w:rsidRPr="006E0912" w14:paraId="14CBC92F" w14:textId="77777777" w:rsidTr="007311BC">
        <w:trPr>
          <w:trHeight w:val="209"/>
        </w:trPr>
        <w:tc>
          <w:tcPr>
            <w:tcW w:w="990" w:type="dxa"/>
            <w:shd w:val="clear" w:color="auto" w:fill="FFF2CC" w:themeFill="accent4" w:themeFillTint="33"/>
          </w:tcPr>
          <w:p w14:paraId="08BDE2B7" w14:textId="77777777" w:rsidR="007311BC" w:rsidRPr="006E0912" w:rsidRDefault="007311BC" w:rsidP="00443D33">
            <w:pPr>
              <w:jc w:val="center"/>
              <w:rPr>
                <w:rFonts w:asciiTheme="minorBidi" w:hAnsiTheme="minorBidi"/>
                <w:b/>
                <w:bCs/>
                <w:color w:val="FF0000"/>
                <w:sz w:val="18"/>
                <w:szCs w:val="18"/>
              </w:rPr>
            </w:pPr>
            <w:r w:rsidRPr="006E0912">
              <w:rPr>
                <w:rFonts w:asciiTheme="minorBidi" w:hAnsiTheme="minorBidi"/>
                <w:b/>
                <w:bCs/>
                <w:sz w:val="18"/>
                <w:szCs w:val="18"/>
              </w:rPr>
              <w:t>21</w:t>
            </w:r>
          </w:p>
        </w:tc>
        <w:tc>
          <w:tcPr>
            <w:tcW w:w="5805" w:type="dxa"/>
            <w:shd w:val="clear" w:color="auto" w:fill="FFF2CC" w:themeFill="accent4" w:themeFillTint="33"/>
          </w:tcPr>
          <w:p w14:paraId="1888BB18" w14:textId="77777777" w:rsidR="007311BC" w:rsidRPr="006E0912" w:rsidRDefault="007311BC" w:rsidP="00443D33">
            <w:pPr>
              <w:jc w:val="center"/>
              <w:rPr>
                <w:rFonts w:asciiTheme="minorBidi" w:hAnsiTheme="minorBidi"/>
                <w:color w:val="FF0000"/>
                <w:sz w:val="18"/>
                <w:szCs w:val="18"/>
              </w:rPr>
            </w:pPr>
            <w:r w:rsidRPr="006E0912">
              <w:rPr>
                <w:rFonts w:asciiTheme="minorBidi" w:hAnsiTheme="minorBidi"/>
                <w:sz w:val="18"/>
                <w:szCs w:val="18"/>
              </w:rPr>
              <w:t>Problem Solving</w:t>
            </w:r>
          </w:p>
        </w:tc>
        <w:tc>
          <w:tcPr>
            <w:tcW w:w="2655" w:type="dxa"/>
            <w:shd w:val="clear" w:color="auto" w:fill="FFF2CC" w:themeFill="accent4" w:themeFillTint="33"/>
          </w:tcPr>
          <w:p w14:paraId="507E353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3ABD63C6" w14:textId="77777777" w:rsidTr="007311BC">
        <w:trPr>
          <w:trHeight w:val="191"/>
        </w:trPr>
        <w:tc>
          <w:tcPr>
            <w:tcW w:w="990" w:type="dxa"/>
            <w:tcBorders>
              <w:bottom w:val="single" w:sz="4" w:space="0" w:color="000000"/>
            </w:tcBorders>
            <w:shd w:val="clear" w:color="auto" w:fill="FFF2CC" w:themeFill="accent4" w:themeFillTint="33"/>
          </w:tcPr>
          <w:p w14:paraId="68F1D9E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22</w:t>
            </w:r>
          </w:p>
        </w:tc>
        <w:tc>
          <w:tcPr>
            <w:tcW w:w="5805" w:type="dxa"/>
            <w:tcBorders>
              <w:bottom w:val="single" w:sz="4" w:space="0" w:color="000000"/>
            </w:tcBorders>
            <w:shd w:val="clear" w:color="auto" w:fill="FFF2CC" w:themeFill="accent4" w:themeFillTint="33"/>
          </w:tcPr>
          <w:p w14:paraId="3E307300"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Problem Solving</w:t>
            </w:r>
          </w:p>
        </w:tc>
        <w:tc>
          <w:tcPr>
            <w:tcW w:w="2655" w:type="dxa"/>
            <w:tcBorders>
              <w:bottom w:val="single" w:sz="4" w:space="0" w:color="000000"/>
            </w:tcBorders>
            <w:shd w:val="clear" w:color="auto" w:fill="FFF2CC" w:themeFill="accent4" w:themeFillTint="33"/>
          </w:tcPr>
          <w:p w14:paraId="63B891C7"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BF18E33" w14:textId="77777777" w:rsidTr="007311BC">
        <w:trPr>
          <w:trHeight w:val="182"/>
        </w:trPr>
        <w:tc>
          <w:tcPr>
            <w:tcW w:w="990" w:type="dxa"/>
            <w:tcBorders>
              <w:bottom w:val="single" w:sz="4" w:space="0" w:color="000000"/>
            </w:tcBorders>
            <w:shd w:val="clear" w:color="auto" w:fill="FFF2CC" w:themeFill="accent4" w:themeFillTint="33"/>
          </w:tcPr>
          <w:p w14:paraId="0EA96CAA"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23</w:t>
            </w:r>
          </w:p>
        </w:tc>
        <w:tc>
          <w:tcPr>
            <w:tcW w:w="5805" w:type="dxa"/>
            <w:tcBorders>
              <w:bottom w:val="single" w:sz="4" w:space="0" w:color="000000"/>
            </w:tcBorders>
            <w:shd w:val="clear" w:color="auto" w:fill="FFF2CC" w:themeFill="accent4" w:themeFillTint="33"/>
          </w:tcPr>
          <w:p w14:paraId="4CDD060E" w14:textId="77777777" w:rsidR="007311BC" w:rsidRPr="006E0912" w:rsidRDefault="007311BC" w:rsidP="00443D33">
            <w:pPr>
              <w:jc w:val="center"/>
              <w:rPr>
                <w:rFonts w:asciiTheme="minorBidi" w:hAnsiTheme="minorBidi"/>
                <w:sz w:val="18"/>
                <w:szCs w:val="18"/>
              </w:rPr>
            </w:pPr>
            <w:r w:rsidRPr="006E0912">
              <w:rPr>
                <w:rFonts w:asciiTheme="minorBidi" w:hAnsiTheme="minorBidi"/>
                <w:b/>
                <w:bCs/>
                <w:sz w:val="18"/>
                <w:szCs w:val="18"/>
              </w:rPr>
              <w:t>Introduction to Biochemistry</w:t>
            </w:r>
          </w:p>
        </w:tc>
        <w:tc>
          <w:tcPr>
            <w:tcW w:w="2655" w:type="dxa"/>
            <w:tcBorders>
              <w:bottom w:val="single" w:sz="4" w:space="0" w:color="000000"/>
            </w:tcBorders>
            <w:shd w:val="clear" w:color="auto" w:fill="FFF2CC" w:themeFill="accent4" w:themeFillTint="33"/>
          </w:tcPr>
          <w:p w14:paraId="563E37DA"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05205270" w14:textId="77777777" w:rsidTr="007311BC">
        <w:trPr>
          <w:trHeight w:val="332"/>
        </w:trPr>
        <w:tc>
          <w:tcPr>
            <w:tcW w:w="990" w:type="dxa"/>
            <w:tcBorders>
              <w:bottom w:val="single" w:sz="4" w:space="0" w:color="000000"/>
            </w:tcBorders>
            <w:shd w:val="clear" w:color="auto" w:fill="FFF2CC" w:themeFill="accent4" w:themeFillTint="33"/>
          </w:tcPr>
          <w:p w14:paraId="6CE8F27F"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24</w:t>
            </w:r>
          </w:p>
        </w:tc>
        <w:tc>
          <w:tcPr>
            <w:tcW w:w="5805" w:type="dxa"/>
            <w:tcBorders>
              <w:bottom w:val="single" w:sz="4" w:space="0" w:color="000000"/>
            </w:tcBorders>
            <w:shd w:val="clear" w:color="auto" w:fill="FFF2CC" w:themeFill="accent4" w:themeFillTint="33"/>
          </w:tcPr>
          <w:p w14:paraId="40ADFA40"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Amino acids</w:t>
            </w:r>
          </w:p>
        </w:tc>
        <w:tc>
          <w:tcPr>
            <w:tcW w:w="2655" w:type="dxa"/>
            <w:tcBorders>
              <w:bottom w:val="single" w:sz="4" w:space="0" w:color="000000"/>
            </w:tcBorders>
            <w:shd w:val="clear" w:color="auto" w:fill="FFF2CC" w:themeFill="accent4" w:themeFillTint="33"/>
          </w:tcPr>
          <w:p w14:paraId="6D66358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2D8C71E" w14:textId="77777777" w:rsidTr="007311BC">
        <w:trPr>
          <w:trHeight w:val="70"/>
        </w:trPr>
        <w:tc>
          <w:tcPr>
            <w:tcW w:w="990" w:type="dxa"/>
            <w:tcBorders>
              <w:bottom w:val="single" w:sz="4" w:space="0" w:color="000000"/>
            </w:tcBorders>
            <w:shd w:val="clear" w:color="auto" w:fill="FFFFFF" w:themeFill="background1"/>
          </w:tcPr>
          <w:p w14:paraId="440756CC" w14:textId="77777777" w:rsidR="007311BC" w:rsidRPr="006E0912" w:rsidRDefault="007311BC" w:rsidP="00443D33">
            <w:pPr>
              <w:jc w:val="center"/>
              <w:rPr>
                <w:rFonts w:asciiTheme="minorBidi" w:hAnsiTheme="minorBidi"/>
                <w:b/>
                <w:bCs/>
                <w:sz w:val="18"/>
                <w:szCs w:val="18"/>
              </w:rPr>
            </w:pPr>
          </w:p>
        </w:tc>
        <w:tc>
          <w:tcPr>
            <w:tcW w:w="5805" w:type="dxa"/>
            <w:tcBorders>
              <w:bottom w:val="single" w:sz="4" w:space="0" w:color="000000"/>
            </w:tcBorders>
            <w:shd w:val="clear" w:color="auto" w:fill="FFFFFF" w:themeFill="background1"/>
          </w:tcPr>
          <w:p w14:paraId="01EDF770" w14:textId="77777777" w:rsidR="007311BC" w:rsidRPr="006E0912" w:rsidRDefault="007311BC" w:rsidP="006E0912">
            <w:pPr>
              <w:rPr>
                <w:rFonts w:asciiTheme="minorBidi" w:hAnsiTheme="minorBidi"/>
                <w:sz w:val="18"/>
                <w:szCs w:val="18"/>
              </w:rPr>
            </w:pPr>
          </w:p>
        </w:tc>
        <w:tc>
          <w:tcPr>
            <w:tcW w:w="2655" w:type="dxa"/>
            <w:tcBorders>
              <w:bottom w:val="single" w:sz="4" w:space="0" w:color="000000"/>
            </w:tcBorders>
            <w:shd w:val="clear" w:color="auto" w:fill="FFFFFF" w:themeFill="background1"/>
          </w:tcPr>
          <w:p w14:paraId="213A40E8" w14:textId="77777777" w:rsidR="007311BC" w:rsidRPr="006E0912" w:rsidRDefault="007311BC" w:rsidP="00443D33">
            <w:pPr>
              <w:rPr>
                <w:rFonts w:asciiTheme="minorBidi" w:hAnsiTheme="minorBidi"/>
                <w:color w:val="FF0000"/>
                <w:sz w:val="18"/>
                <w:szCs w:val="18"/>
              </w:rPr>
            </w:pPr>
          </w:p>
        </w:tc>
      </w:tr>
      <w:tr w:rsidR="007311BC" w:rsidRPr="006E0912" w14:paraId="4B9265B5" w14:textId="77777777" w:rsidTr="007311BC">
        <w:trPr>
          <w:trHeight w:val="233"/>
        </w:trPr>
        <w:tc>
          <w:tcPr>
            <w:tcW w:w="990" w:type="dxa"/>
            <w:tcBorders>
              <w:bottom w:val="single" w:sz="4" w:space="0" w:color="000000"/>
            </w:tcBorders>
            <w:shd w:val="clear" w:color="auto" w:fill="B4C6E7" w:themeFill="accent5" w:themeFillTint="66"/>
          </w:tcPr>
          <w:p w14:paraId="615BBBA3"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lastRenderedPageBreak/>
              <w:t>25</w:t>
            </w:r>
          </w:p>
        </w:tc>
        <w:tc>
          <w:tcPr>
            <w:tcW w:w="5805" w:type="dxa"/>
            <w:tcBorders>
              <w:bottom w:val="single" w:sz="4" w:space="0" w:color="000000"/>
            </w:tcBorders>
            <w:shd w:val="clear" w:color="auto" w:fill="B4C6E7" w:themeFill="accent5" w:themeFillTint="66"/>
          </w:tcPr>
          <w:p w14:paraId="336B9864" w14:textId="77777777" w:rsidR="007311BC" w:rsidRPr="006E0912" w:rsidRDefault="007311BC" w:rsidP="00443D33">
            <w:pPr>
              <w:jc w:val="center"/>
              <w:rPr>
                <w:rFonts w:asciiTheme="minorBidi" w:hAnsiTheme="minorBidi"/>
                <w:b/>
                <w:color w:val="FF0000"/>
                <w:sz w:val="18"/>
                <w:szCs w:val="18"/>
              </w:rPr>
            </w:pPr>
            <w:r w:rsidRPr="006E0912">
              <w:rPr>
                <w:rFonts w:asciiTheme="minorBidi" w:hAnsiTheme="minorBidi"/>
                <w:sz w:val="18"/>
                <w:szCs w:val="18"/>
              </w:rPr>
              <w:t>Amino acids</w:t>
            </w:r>
          </w:p>
        </w:tc>
        <w:tc>
          <w:tcPr>
            <w:tcW w:w="2655" w:type="dxa"/>
            <w:tcBorders>
              <w:bottom w:val="single" w:sz="4" w:space="0" w:color="000000"/>
            </w:tcBorders>
            <w:shd w:val="clear" w:color="auto" w:fill="B4C6E7" w:themeFill="accent5" w:themeFillTint="66"/>
          </w:tcPr>
          <w:p w14:paraId="41C206F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3BD84B9E" w14:textId="77777777" w:rsidTr="007311BC">
        <w:trPr>
          <w:trHeight w:val="258"/>
        </w:trPr>
        <w:tc>
          <w:tcPr>
            <w:tcW w:w="990" w:type="dxa"/>
            <w:tcBorders>
              <w:bottom w:val="single" w:sz="4" w:space="0" w:color="000000"/>
            </w:tcBorders>
            <w:shd w:val="clear" w:color="auto" w:fill="B4C6E7" w:themeFill="accent5" w:themeFillTint="66"/>
          </w:tcPr>
          <w:p w14:paraId="4A54B622"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26</w:t>
            </w:r>
          </w:p>
        </w:tc>
        <w:tc>
          <w:tcPr>
            <w:tcW w:w="5805" w:type="dxa"/>
            <w:tcBorders>
              <w:bottom w:val="single" w:sz="4" w:space="0" w:color="000000"/>
            </w:tcBorders>
            <w:shd w:val="clear" w:color="auto" w:fill="B4C6E7" w:themeFill="accent5" w:themeFillTint="66"/>
          </w:tcPr>
          <w:p w14:paraId="4A04696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Peptide bond, Protein Primary structure</w:t>
            </w:r>
          </w:p>
        </w:tc>
        <w:tc>
          <w:tcPr>
            <w:tcW w:w="2655" w:type="dxa"/>
            <w:tcBorders>
              <w:bottom w:val="single" w:sz="4" w:space="0" w:color="000000"/>
            </w:tcBorders>
            <w:shd w:val="clear" w:color="auto" w:fill="B4C6E7" w:themeFill="accent5" w:themeFillTint="66"/>
          </w:tcPr>
          <w:p w14:paraId="264B8FC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DC74BFF" w14:textId="77777777" w:rsidTr="007311BC">
        <w:trPr>
          <w:trHeight w:val="258"/>
        </w:trPr>
        <w:tc>
          <w:tcPr>
            <w:tcW w:w="990" w:type="dxa"/>
            <w:tcBorders>
              <w:bottom w:val="single" w:sz="4" w:space="0" w:color="000000"/>
            </w:tcBorders>
            <w:shd w:val="clear" w:color="auto" w:fill="B4C6E7" w:themeFill="accent5" w:themeFillTint="66"/>
          </w:tcPr>
          <w:p w14:paraId="73D9C35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27</w:t>
            </w:r>
          </w:p>
        </w:tc>
        <w:tc>
          <w:tcPr>
            <w:tcW w:w="5805" w:type="dxa"/>
            <w:tcBorders>
              <w:bottom w:val="single" w:sz="4" w:space="0" w:color="000000"/>
            </w:tcBorders>
            <w:shd w:val="clear" w:color="auto" w:fill="B4C6E7" w:themeFill="accent5" w:themeFillTint="66"/>
          </w:tcPr>
          <w:p w14:paraId="5EF51A1B"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Proteins Secondary &amp; Tertiary Structures &amp; Quaternary</w:t>
            </w:r>
          </w:p>
        </w:tc>
        <w:tc>
          <w:tcPr>
            <w:tcW w:w="2655" w:type="dxa"/>
            <w:tcBorders>
              <w:bottom w:val="single" w:sz="4" w:space="0" w:color="000000"/>
            </w:tcBorders>
            <w:shd w:val="clear" w:color="auto" w:fill="B4C6E7" w:themeFill="accent5" w:themeFillTint="66"/>
          </w:tcPr>
          <w:p w14:paraId="7BF76AC0"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FBBB637" w14:textId="77777777" w:rsidTr="007311BC">
        <w:trPr>
          <w:trHeight w:val="258"/>
        </w:trPr>
        <w:tc>
          <w:tcPr>
            <w:tcW w:w="990" w:type="dxa"/>
            <w:shd w:val="clear" w:color="auto" w:fill="B4C6E7" w:themeFill="accent5" w:themeFillTint="66"/>
          </w:tcPr>
          <w:p w14:paraId="41BB666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28</w:t>
            </w:r>
          </w:p>
        </w:tc>
        <w:tc>
          <w:tcPr>
            <w:tcW w:w="5805" w:type="dxa"/>
            <w:shd w:val="clear" w:color="auto" w:fill="B4C6E7" w:themeFill="accent5" w:themeFillTint="66"/>
          </w:tcPr>
          <w:p w14:paraId="39C39835" w14:textId="77777777" w:rsidR="007311BC" w:rsidRPr="006E0912" w:rsidRDefault="007311BC" w:rsidP="00443D33">
            <w:pPr>
              <w:tabs>
                <w:tab w:val="left" w:pos="2025"/>
                <w:tab w:val="center" w:pos="2995"/>
              </w:tabs>
              <w:jc w:val="center"/>
              <w:rPr>
                <w:rFonts w:asciiTheme="minorBidi" w:hAnsiTheme="minorBidi"/>
                <w:sz w:val="18"/>
                <w:szCs w:val="18"/>
              </w:rPr>
            </w:pPr>
            <w:r w:rsidRPr="006E0912">
              <w:rPr>
                <w:rFonts w:asciiTheme="minorBidi" w:hAnsiTheme="minorBidi"/>
                <w:sz w:val="18"/>
                <w:szCs w:val="18"/>
              </w:rPr>
              <w:t>Proteins Inactivation Vs Denaturation</w:t>
            </w:r>
          </w:p>
        </w:tc>
        <w:tc>
          <w:tcPr>
            <w:tcW w:w="2655" w:type="dxa"/>
            <w:shd w:val="clear" w:color="auto" w:fill="B4C6E7" w:themeFill="accent5" w:themeFillTint="66"/>
          </w:tcPr>
          <w:p w14:paraId="1FB2F708" w14:textId="77777777" w:rsidR="007311BC" w:rsidRPr="006E0912" w:rsidRDefault="007311BC" w:rsidP="00443D33">
            <w:pPr>
              <w:tabs>
                <w:tab w:val="left" w:pos="2025"/>
                <w:tab w:val="center" w:pos="2995"/>
              </w:tabs>
              <w:jc w:val="center"/>
              <w:rPr>
                <w:rFonts w:asciiTheme="minorBidi" w:hAnsiTheme="minorBidi"/>
                <w:sz w:val="18"/>
                <w:szCs w:val="18"/>
              </w:rPr>
            </w:pPr>
            <w:r w:rsidRPr="006E0912">
              <w:rPr>
                <w:rFonts w:asciiTheme="minorBidi" w:hAnsiTheme="minorBidi"/>
                <w:sz w:val="18"/>
                <w:szCs w:val="18"/>
              </w:rPr>
              <w:t>JU</w:t>
            </w:r>
          </w:p>
        </w:tc>
      </w:tr>
      <w:tr w:rsidR="007311BC" w:rsidRPr="006E0912" w14:paraId="0A3CFCBA" w14:textId="77777777" w:rsidTr="007311BC">
        <w:trPr>
          <w:trHeight w:val="242"/>
        </w:trPr>
        <w:tc>
          <w:tcPr>
            <w:tcW w:w="990" w:type="dxa"/>
            <w:shd w:val="clear" w:color="auto" w:fill="FFFFFF" w:themeFill="background1"/>
          </w:tcPr>
          <w:p w14:paraId="4F4A1A52" w14:textId="77777777" w:rsidR="007311BC" w:rsidRPr="006E0912" w:rsidRDefault="007311BC" w:rsidP="00443D33">
            <w:pPr>
              <w:jc w:val="center"/>
              <w:rPr>
                <w:rFonts w:asciiTheme="minorBidi" w:hAnsiTheme="minorBidi"/>
                <w:b/>
                <w:bCs/>
                <w:sz w:val="18"/>
                <w:szCs w:val="18"/>
              </w:rPr>
            </w:pPr>
          </w:p>
        </w:tc>
        <w:tc>
          <w:tcPr>
            <w:tcW w:w="5805" w:type="dxa"/>
            <w:shd w:val="clear" w:color="auto" w:fill="FFFFFF" w:themeFill="background1"/>
          </w:tcPr>
          <w:p w14:paraId="0B910AE3" w14:textId="0F6C43A5" w:rsidR="007311BC" w:rsidRPr="006E0912" w:rsidRDefault="007311BC" w:rsidP="00443D33">
            <w:pPr>
              <w:tabs>
                <w:tab w:val="left" w:pos="2025"/>
                <w:tab w:val="center" w:pos="2995"/>
              </w:tabs>
              <w:jc w:val="center"/>
              <w:rPr>
                <w:rFonts w:asciiTheme="minorBidi" w:hAnsiTheme="minorBidi"/>
                <w:sz w:val="18"/>
                <w:szCs w:val="18"/>
              </w:rPr>
            </w:pPr>
            <w:r w:rsidRPr="006E0912">
              <w:rPr>
                <w:rFonts w:asciiTheme="minorBidi" w:hAnsiTheme="minorBidi"/>
                <w:color w:val="FF0000"/>
                <w:sz w:val="18"/>
                <w:szCs w:val="18"/>
              </w:rPr>
              <w:t>EXAM – 2 (</w:t>
            </w:r>
            <w:proofErr w:type="spellStart"/>
            <w:r w:rsidRPr="006E0912">
              <w:rPr>
                <w:rFonts w:asciiTheme="minorBidi" w:hAnsiTheme="minorBidi"/>
                <w:color w:val="FF0000"/>
                <w:sz w:val="18"/>
                <w:szCs w:val="18"/>
              </w:rPr>
              <w:t>Lec</w:t>
            </w:r>
            <w:proofErr w:type="spellEnd"/>
            <w:r w:rsidRPr="006E0912">
              <w:rPr>
                <w:rFonts w:asciiTheme="minorBidi" w:hAnsiTheme="minorBidi"/>
                <w:color w:val="FF0000"/>
                <w:sz w:val="18"/>
                <w:szCs w:val="18"/>
              </w:rPr>
              <w:t xml:space="preserve"> 12-22</w:t>
            </w:r>
            <w:r>
              <w:rPr>
                <w:rFonts w:asciiTheme="minorBidi" w:hAnsiTheme="minorBidi"/>
                <w:color w:val="FF0000"/>
                <w:sz w:val="18"/>
                <w:szCs w:val="18"/>
              </w:rPr>
              <w:t>)</w:t>
            </w:r>
          </w:p>
        </w:tc>
        <w:tc>
          <w:tcPr>
            <w:tcW w:w="2655" w:type="dxa"/>
            <w:shd w:val="clear" w:color="auto" w:fill="FFFFFF" w:themeFill="background1"/>
          </w:tcPr>
          <w:p w14:paraId="565B5E49" w14:textId="77777777" w:rsidR="007311BC" w:rsidRPr="006E0912" w:rsidRDefault="007311BC" w:rsidP="00443D33">
            <w:pPr>
              <w:tabs>
                <w:tab w:val="left" w:pos="2025"/>
                <w:tab w:val="center" w:pos="2995"/>
              </w:tabs>
              <w:jc w:val="center"/>
              <w:rPr>
                <w:rFonts w:asciiTheme="minorBidi" w:hAnsiTheme="minorBidi"/>
                <w:sz w:val="18"/>
                <w:szCs w:val="18"/>
              </w:rPr>
            </w:pPr>
          </w:p>
        </w:tc>
      </w:tr>
      <w:tr w:rsidR="007311BC" w:rsidRPr="006E0912" w14:paraId="7CBB29BC" w14:textId="77777777" w:rsidTr="007311BC">
        <w:trPr>
          <w:trHeight w:val="252"/>
        </w:trPr>
        <w:tc>
          <w:tcPr>
            <w:tcW w:w="990" w:type="dxa"/>
            <w:tcBorders>
              <w:bottom w:val="single" w:sz="4" w:space="0" w:color="000000"/>
            </w:tcBorders>
            <w:shd w:val="clear" w:color="auto" w:fill="FFF2CC" w:themeFill="accent4" w:themeFillTint="33"/>
          </w:tcPr>
          <w:p w14:paraId="60B815C1"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29</w:t>
            </w:r>
          </w:p>
        </w:tc>
        <w:tc>
          <w:tcPr>
            <w:tcW w:w="5805" w:type="dxa"/>
            <w:tcBorders>
              <w:bottom w:val="single" w:sz="4" w:space="0" w:color="000000"/>
            </w:tcBorders>
            <w:shd w:val="clear" w:color="auto" w:fill="FFF2CC" w:themeFill="accent4" w:themeFillTint="33"/>
          </w:tcPr>
          <w:p w14:paraId="31297EDB" w14:textId="77777777" w:rsidR="007311BC" w:rsidRPr="006E0912" w:rsidRDefault="007311BC" w:rsidP="00443D33">
            <w:pPr>
              <w:tabs>
                <w:tab w:val="left" w:pos="2025"/>
                <w:tab w:val="center" w:pos="2995"/>
              </w:tabs>
              <w:jc w:val="center"/>
              <w:rPr>
                <w:rFonts w:asciiTheme="minorBidi" w:hAnsiTheme="minorBidi"/>
                <w:sz w:val="18"/>
                <w:szCs w:val="18"/>
              </w:rPr>
            </w:pPr>
            <w:r w:rsidRPr="006E0912">
              <w:rPr>
                <w:rFonts w:asciiTheme="minorBidi" w:hAnsiTheme="minorBidi"/>
                <w:sz w:val="18"/>
                <w:szCs w:val="18"/>
              </w:rPr>
              <w:t>Enzymes Classes and Properties</w:t>
            </w:r>
          </w:p>
        </w:tc>
        <w:tc>
          <w:tcPr>
            <w:tcW w:w="2655" w:type="dxa"/>
            <w:tcBorders>
              <w:bottom w:val="single" w:sz="4" w:space="0" w:color="000000"/>
            </w:tcBorders>
            <w:shd w:val="clear" w:color="auto" w:fill="FFF2CC" w:themeFill="accent4" w:themeFillTint="33"/>
          </w:tcPr>
          <w:p w14:paraId="1FF45DB2" w14:textId="77777777" w:rsidR="007311BC" w:rsidRPr="006E0912" w:rsidRDefault="007311BC" w:rsidP="00443D33">
            <w:pPr>
              <w:tabs>
                <w:tab w:val="left" w:pos="2025"/>
                <w:tab w:val="center" w:pos="2995"/>
              </w:tabs>
              <w:jc w:val="center"/>
              <w:rPr>
                <w:rFonts w:asciiTheme="minorBidi" w:hAnsiTheme="minorBidi"/>
                <w:sz w:val="18"/>
                <w:szCs w:val="18"/>
              </w:rPr>
            </w:pPr>
            <w:r w:rsidRPr="006E0912">
              <w:rPr>
                <w:rFonts w:asciiTheme="minorBidi" w:hAnsiTheme="minorBidi"/>
                <w:sz w:val="18"/>
                <w:szCs w:val="18"/>
              </w:rPr>
              <w:t>JU</w:t>
            </w:r>
          </w:p>
        </w:tc>
      </w:tr>
      <w:tr w:rsidR="007311BC" w:rsidRPr="006E0912" w14:paraId="2D1A32FE" w14:textId="77777777" w:rsidTr="007311BC">
        <w:trPr>
          <w:trHeight w:val="258"/>
        </w:trPr>
        <w:tc>
          <w:tcPr>
            <w:tcW w:w="990" w:type="dxa"/>
            <w:tcBorders>
              <w:bottom w:val="single" w:sz="4" w:space="0" w:color="000000"/>
            </w:tcBorders>
            <w:shd w:val="clear" w:color="auto" w:fill="FFF2CC" w:themeFill="accent4" w:themeFillTint="33"/>
          </w:tcPr>
          <w:p w14:paraId="333D1AB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30</w:t>
            </w:r>
          </w:p>
        </w:tc>
        <w:tc>
          <w:tcPr>
            <w:tcW w:w="5805" w:type="dxa"/>
            <w:tcBorders>
              <w:bottom w:val="single" w:sz="4" w:space="0" w:color="000000"/>
            </w:tcBorders>
            <w:shd w:val="clear" w:color="auto" w:fill="FFF2CC" w:themeFill="accent4" w:themeFillTint="33"/>
          </w:tcPr>
          <w:p w14:paraId="310D6AAB" w14:textId="77777777" w:rsidR="007311BC" w:rsidRPr="006E0912" w:rsidRDefault="007311BC" w:rsidP="00443D33">
            <w:pPr>
              <w:jc w:val="center"/>
              <w:rPr>
                <w:rFonts w:asciiTheme="minorBidi" w:hAnsiTheme="minorBidi"/>
                <w:color w:val="FF0000"/>
                <w:sz w:val="18"/>
                <w:szCs w:val="18"/>
              </w:rPr>
            </w:pPr>
            <w:r w:rsidRPr="006E0912">
              <w:rPr>
                <w:rFonts w:asciiTheme="minorBidi" w:hAnsiTheme="minorBidi"/>
                <w:sz w:val="18"/>
                <w:szCs w:val="18"/>
              </w:rPr>
              <w:t>Enzyme Catalysis</w:t>
            </w:r>
          </w:p>
        </w:tc>
        <w:tc>
          <w:tcPr>
            <w:tcW w:w="2655" w:type="dxa"/>
            <w:tcBorders>
              <w:bottom w:val="single" w:sz="4" w:space="0" w:color="000000"/>
            </w:tcBorders>
            <w:shd w:val="clear" w:color="auto" w:fill="FFF2CC" w:themeFill="accent4" w:themeFillTint="33"/>
          </w:tcPr>
          <w:p w14:paraId="6AC1EFD2"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4128EA3F" w14:textId="77777777" w:rsidTr="007311BC">
        <w:trPr>
          <w:trHeight w:val="250"/>
        </w:trPr>
        <w:tc>
          <w:tcPr>
            <w:tcW w:w="990" w:type="dxa"/>
            <w:shd w:val="clear" w:color="auto" w:fill="FFF2CC" w:themeFill="accent4" w:themeFillTint="33"/>
          </w:tcPr>
          <w:p w14:paraId="6122FCB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31</w:t>
            </w:r>
          </w:p>
        </w:tc>
        <w:tc>
          <w:tcPr>
            <w:tcW w:w="5805" w:type="dxa"/>
            <w:shd w:val="clear" w:color="auto" w:fill="FFF2CC" w:themeFill="accent4" w:themeFillTint="33"/>
          </w:tcPr>
          <w:p w14:paraId="2D0AB2C2"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Enzyme Kinetics + Inhibition</w:t>
            </w:r>
          </w:p>
        </w:tc>
        <w:tc>
          <w:tcPr>
            <w:tcW w:w="2655" w:type="dxa"/>
            <w:shd w:val="clear" w:color="auto" w:fill="FFF2CC" w:themeFill="accent4" w:themeFillTint="33"/>
          </w:tcPr>
          <w:p w14:paraId="0E7888E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44E2A83" w14:textId="77777777" w:rsidTr="007311BC">
        <w:trPr>
          <w:trHeight w:val="226"/>
        </w:trPr>
        <w:tc>
          <w:tcPr>
            <w:tcW w:w="990" w:type="dxa"/>
            <w:tcBorders>
              <w:bottom w:val="single" w:sz="4" w:space="0" w:color="000000"/>
            </w:tcBorders>
            <w:shd w:val="clear" w:color="auto" w:fill="FFF2CC" w:themeFill="accent4" w:themeFillTint="33"/>
          </w:tcPr>
          <w:p w14:paraId="59AF550B"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32</w:t>
            </w:r>
          </w:p>
        </w:tc>
        <w:tc>
          <w:tcPr>
            <w:tcW w:w="5805" w:type="dxa"/>
            <w:tcBorders>
              <w:bottom w:val="single" w:sz="4" w:space="0" w:color="000000"/>
            </w:tcBorders>
            <w:shd w:val="clear" w:color="auto" w:fill="FFF2CC" w:themeFill="accent4" w:themeFillTint="33"/>
          </w:tcPr>
          <w:p w14:paraId="5D6B06C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Enzyme Regulation</w:t>
            </w:r>
          </w:p>
        </w:tc>
        <w:tc>
          <w:tcPr>
            <w:tcW w:w="2655" w:type="dxa"/>
            <w:tcBorders>
              <w:bottom w:val="single" w:sz="4" w:space="0" w:color="000000"/>
            </w:tcBorders>
            <w:shd w:val="clear" w:color="auto" w:fill="FFF2CC" w:themeFill="accent4" w:themeFillTint="33"/>
          </w:tcPr>
          <w:p w14:paraId="6DEFD1BD"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69529301" w14:textId="77777777" w:rsidTr="007311BC">
        <w:trPr>
          <w:trHeight w:val="323"/>
        </w:trPr>
        <w:tc>
          <w:tcPr>
            <w:tcW w:w="990" w:type="dxa"/>
            <w:tcBorders>
              <w:bottom w:val="single" w:sz="4" w:space="0" w:color="000000"/>
            </w:tcBorders>
            <w:shd w:val="clear" w:color="auto" w:fill="FFFFFF" w:themeFill="background1"/>
          </w:tcPr>
          <w:p w14:paraId="65C197F6" w14:textId="77777777" w:rsidR="007311BC" w:rsidRPr="006E0912" w:rsidRDefault="007311BC" w:rsidP="00443D33">
            <w:pPr>
              <w:jc w:val="center"/>
              <w:rPr>
                <w:rFonts w:asciiTheme="minorBidi" w:hAnsiTheme="minorBidi"/>
                <w:b/>
                <w:bCs/>
                <w:sz w:val="18"/>
                <w:szCs w:val="18"/>
              </w:rPr>
            </w:pPr>
          </w:p>
        </w:tc>
        <w:tc>
          <w:tcPr>
            <w:tcW w:w="5805" w:type="dxa"/>
            <w:tcBorders>
              <w:bottom w:val="single" w:sz="4" w:space="0" w:color="000000"/>
            </w:tcBorders>
            <w:shd w:val="clear" w:color="auto" w:fill="FFFFFF" w:themeFill="background1"/>
          </w:tcPr>
          <w:p w14:paraId="5D57ACE8" w14:textId="77777777" w:rsidR="007311BC" w:rsidRPr="006E0912" w:rsidRDefault="007311BC" w:rsidP="00443D33">
            <w:pPr>
              <w:jc w:val="center"/>
              <w:rPr>
                <w:rFonts w:asciiTheme="minorBidi" w:hAnsiTheme="minorBidi"/>
                <w:sz w:val="18"/>
                <w:szCs w:val="18"/>
              </w:rPr>
            </w:pPr>
          </w:p>
        </w:tc>
        <w:tc>
          <w:tcPr>
            <w:tcW w:w="2655" w:type="dxa"/>
            <w:tcBorders>
              <w:bottom w:val="single" w:sz="4" w:space="0" w:color="000000"/>
            </w:tcBorders>
            <w:shd w:val="clear" w:color="auto" w:fill="FFFFFF" w:themeFill="background1"/>
          </w:tcPr>
          <w:p w14:paraId="0791395E" w14:textId="77777777" w:rsidR="007311BC" w:rsidRPr="006E0912" w:rsidRDefault="007311BC" w:rsidP="00443D33">
            <w:pPr>
              <w:jc w:val="center"/>
              <w:rPr>
                <w:rFonts w:asciiTheme="minorBidi" w:hAnsiTheme="minorBidi"/>
                <w:color w:val="FF0000"/>
                <w:sz w:val="18"/>
                <w:szCs w:val="18"/>
              </w:rPr>
            </w:pPr>
          </w:p>
        </w:tc>
      </w:tr>
      <w:tr w:rsidR="007311BC" w:rsidRPr="006E0912" w14:paraId="111FC5AF" w14:textId="77777777" w:rsidTr="007311BC">
        <w:trPr>
          <w:trHeight w:val="296"/>
        </w:trPr>
        <w:tc>
          <w:tcPr>
            <w:tcW w:w="990" w:type="dxa"/>
            <w:tcBorders>
              <w:bottom w:val="single" w:sz="4" w:space="0" w:color="000000"/>
            </w:tcBorders>
            <w:shd w:val="clear" w:color="auto" w:fill="B4C6E7" w:themeFill="accent5" w:themeFillTint="66"/>
          </w:tcPr>
          <w:p w14:paraId="1FDE6E9F"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33</w:t>
            </w:r>
          </w:p>
        </w:tc>
        <w:tc>
          <w:tcPr>
            <w:tcW w:w="5805" w:type="dxa"/>
            <w:tcBorders>
              <w:bottom w:val="single" w:sz="4" w:space="0" w:color="000000"/>
            </w:tcBorders>
            <w:shd w:val="clear" w:color="auto" w:fill="B4C6E7" w:themeFill="accent5" w:themeFillTint="66"/>
          </w:tcPr>
          <w:p w14:paraId="36ABEBE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Introduction to Metabolism</w:t>
            </w:r>
          </w:p>
        </w:tc>
        <w:tc>
          <w:tcPr>
            <w:tcW w:w="2655" w:type="dxa"/>
            <w:tcBorders>
              <w:bottom w:val="single" w:sz="4" w:space="0" w:color="000000"/>
            </w:tcBorders>
            <w:shd w:val="clear" w:color="auto" w:fill="B4C6E7" w:themeFill="accent5" w:themeFillTint="66"/>
          </w:tcPr>
          <w:p w14:paraId="7C84E3B0"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207B5ADF" w14:textId="77777777" w:rsidTr="007311BC">
        <w:trPr>
          <w:trHeight w:val="209"/>
        </w:trPr>
        <w:tc>
          <w:tcPr>
            <w:tcW w:w="990" w:type="dxa"/>
            <w:shd w:val="clear" w:color="auto" w:fill="B4C6E7" w:themeFill="accent5" w:themeFillTint="66"/>
          </w:tcPr>
          <w:p w14:paraId="0AEF9009"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34</w:t>
            </w:r>
          </w:p>
        </w:tc>
        <w:tc>
          <w:tcPr>
            <w:tcW w:w="5805" w:type="dxa"/>
            <w:shd w:val="clear" w:color="auto" w:fill="B4C6E7" w:themeFill="accent5" w:themeFillTint="66"/>
          </w:tcPr>
          <w:p w14:paraId="6AA463D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Carbohydrates</w:t>
            </w:r>
          </w:p>
        </w:tc>
        <w:tc>
          <w:tcPr>
            <w:tcW w:w="2655" w:type="dxa"/>
            <w:shd w:val="clear" w:color="auto" w:fill="B4C6E7" w:themeFill="accent5" w:themeFillTint="66"/>
          </w:tcPr>
          <w:p w14:paraId="3F970A85"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2F454B20" w14:textId="77777777" w:rsidTr="007311BC">
        <w:trPr>
          <w:trHeight w:val="191"/>
        </w:trPr>
        <w:tc>
          <w:tcPr>
            <w:tcW w:w="990" w:type="dxa"/>
            <w:shd w:val="clear" w:color="auto" w:fill="B4C6E7" w:themeFill="accent5" w:themeFillTint="66"/>
          </w:tcPr>
          <w:p w14:paraId="3759EC96"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35</w:t>
            </w:r>
          </w:p>
        </w:tc>
        <w:tc>
          <w:tcPr>
            <w:tcW w:w="5805" w:type="dxa"/>
            <w:shd w:val="clear" w:color="auto" w:fill="B4C6E7" w:themeFill="accent5" w:themeFillTint="66"/>
          </w:tcPr>
          <w:p w14:paraId="21ADA505"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Glycolysis</w:t>
            </w:r>
          </w:p>
        </w:tc>
        <w:tc>
          <w:tcPr>
            <w:tcW w:w="2655" w:type="dxa"/>
            <w:shd w:val="clear" w:color="auto" w:fill="B4C6E7" w:themeFill="accent5" w:themeFillTint="66"/>
          </w:tcPr>
          <w:p w14:paraId="1DA07215"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37DADFFE" w14:textId="77777777" w:rsidTr="007311BC">
        <w:trPr>
          <w:trHeight w:val="332"/>
        </w:trPr>
        <w:tc>
          <w:tcPr>
            <w:tcW w:w="990" w:type="dxa"/>
            <w:shd w:val="clear" w:color="auto" w:fill="B4C6E7" w:themeFill="accent5" w:themeFillTint="66"/>
          </w:tcPr>
          <w:p w14:paraId="105FC6A5"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36</w:t>
            </w:r>
          </w:p>
        </w:tc>
        <w:tc>
          <w:tcPr>
            <w:tcW w:w="5805" w:type="dxa"/>
            <w:shd w:val="clear" w:color="auto" w:fill="B4C6E7" w:themeFill="accent5" w:themeFillTint="66"/>
          </w:tcPr>
          <w:p w14:paraId="531B28D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TCA</w:t>
            </w:r>
          </w:p>
        </w:tc>
        <w:tc>
          <w:tcPr>
            <w:tcW w:w="2655" w:type="dxa"/>
            <w:shd w:val="clear" w:color="auto" w:fill="B4C6E7" w:themeFill="accent5" w:themeFillTint="66"/>
          </w:tcPr>
          <w:p w14:paraId="53F9F93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063CA592" w14:textId="77777777" w:rsidTr="007311BC">
        <w:trPr>
          <w:trHeight w:val="197"/>
        </w:trPr>
        <w:tc>
          <w:tcPr>
            <w:tcW w:w="990" w:type="dxa"/>
            <w:shd w:val="clear" w:color="auto" w:fill="FFFFFF" w:themeFill="background1"/>
          </w:tcPr>
          <w:p w14:paraId="62CFD668" w14:textId="77777777" w:rsidR="007311BC" w:rsidRPr="006E0912" w:rsidRDefault="007311BC" w:rsidP="00443D33">
            <w:pPr>
              <w:jc w:val="center"/>
              <w:rPr>
                <w:rFonts w:asciiTheme="minorBidi" w:hAnsiTheme="minorBidi"/>
                <w:b/>
                <w:bCs/>
                <w:sz w:val="18"/>
                <w:szCs w:val="18"/>
              </w:rPr>
            </w:pPr>
          </w:p>
        </w:tc>
        <w:tc>
          <w:tcPr>
            <w:tcW w:w="5805" w:type="dxa"/>
            <w:shd w:val="clear" w:color="auto" w:fill="FFFFFF" w:themeFill="background1"/>
          </w:tcPr>
          <w:p w14:paraId="616FCCC5" w14:textId="77777777" w:rsidR="007311BC" w:rsidRPr="006E0912" w:rsidRDefault="007311BC" w:rsidP="00443D33">
            <w:pPr>
              <w:jc w:val="center"/>
              <w:rPr>
                <w:rFonts w:asciiTheme="minorBidi" w:hAnsiTheme="minorBidi"/>
                <w:sz w:val="18"/>
                <w:szCs w:val="18"/>
              </w:rPr>
            </w:pPr>
          </w:p>
        </w:tc>
        <w:tc>
          <w:tcPr>
            <w:tcW w:w="2655" w:type="dxa"/>
            <w:shd w:val="clear" w:color="auto" w:fill="FFFFFF" w:themeFill="background1"/>
          </w:tcPr>
          <w:p w14:paraId="190F97BB" w14:textId="77777777" w:rsidR="007311BC" w:rsidRPr="006E0912" w:rsidRDefault="007311BC" w:rsidP="00443D33">
            <w:pPr>
              <w:jc w:val="center"/>
              <w:rPr>
                <w:rFonts w:asciiTheme="minorBidi" w:hAnsiTheme="minorBidi"/>
                <w:sz w:val="18"/>
                <w:szCs w:val="18"/>
              </w:rPr>
            </w:pPr>
          </w:p>
        </w:tc>
      </w:tr>
      <w:tr w:rsidR="007311BC" w:rsidRPr="006E0912" w14:paraId="6C464FC9" w14:textId="77777777" w:rsidTr="007311BC">
        <w:trPr>
          <w:trHeight w:val="428"/>
        </w:trPr>
        <w:tc>
          <w:tcPr>
            <w:tcW w:w="990" w:type="dxa"/>
            <w:tcBorders>
              <w:bottom w:val="single" w:sz="4" w:space="0" w:color="000000"/>
            </w:tcBorders>
            <w:shd w:val="clear" w:color="auto" w:fill="FFF2CC" w:themeFill="accent4" w:themeFillTint="33"/>
          </w:tcPr>
          <w:p w14:paraId="5FA89433"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37</w:t>
            </w:r>
          </w:p>
        </w:tc>
        <w:tc>
          <w:tcPr>
            <w:tcW w:w="5805" w:type="dxa"/>
            <w:tcBorders>
              <w:bottom w:val="single" w:sz="4" w:space="0" w:color="000000"/>
            </w:tcBorders>
            <w:shd w:val="clear" w:color="auto" w:fill="FFF2CC" w:themeFill="accent4" w:themeFillTint="33"/>
          </w:tcPr>
          <w:p w14:paraId="7B1CE815"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Tri-Carboxylic Acid Cycle</w:t>
            </w:r>
          </w:p>
        </w:tc>
        <w:tc>
          <w:tcPr>
            <w:tcW w:w="2655" w:type="dxa"/>
            <w:tcBorders>
              <w:bottom w:val="single" w:sz="4" w:space="0" w:color="000000"/>
            </w:tcBorders>
            <w:shd w:val="clear" w:color="auto" w:fill="FFF2CC" w:themeFill="accent4" w:themeFillTint="33"/>
          </w:tcPr>
          <w:p w14:paraId="1F005EE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313B13B7" w14:textId="77777777" w:rsidTr="007311BC">
        <w:trPr>
          <w:trHeight w:val="428"/>
        </w:trPr>
        <w:tc>
          <w:tcPr>
            <w:tcW w:w="990" w:type="dxa"/>
            <w:shd w:val="clear" w:color="auto" w:fill="FFF2CC" w:themeFill="accent4" w:themeFillTint="33"/>
          </w:tcPr>
          <w:p w14:paraId="606FB9DE"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38</w:t>
            </w:r>
          </w:p>
        </w:tc>
        <w:tc>
          <w:tcPr>
            <w:tcW w:w="5805" w:type="dxa"/>
            <w:shd w:val="clear" w:color="auto" w:fill="FFF2CC" w:themeFill="accent4" w:themeFillTint="33"/>
          </w:tcPr>
          <w:p w14:paraId="11FD01E8"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Electron Transport Chain</w:t>
            </w:r>
          </w:p>
        </w:tc>
        <w:tc>
          <w:tcPr>
            <w:tcW w:w="2655" w:type="dxa"/>
            <w:shd w:val="clear" w:color="auto" w:fill="FFF2CC" w:themeFill="accent4" w:themeFillTint="33"/>
          </w:tcPr>
          <w:p w14:paraId="323EE09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386C0799" w14:textId="77777777" w:rsidTr="007311BC">
        <w:trPr>
          <w:trHeight w:val="428"/>
        </w:trPr>
        <w:tc>
          <w:tcPr>
            <w:tcW w:w="990" w:type="dxa"/>
            <w:shd w:val="clear" w:color="auto" w:fill="FFF2CC" w:themeFill="accent4" w:themeFillTint="33"/>
          </w:tcPr>
          <w:p w14:paraId="42702DEB"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39</w:t>
            </w:r>
          </w:p>
        </w:tc>
        <w:tc>
          <w:tcPr>
            <w:tcW w:w="5805" w:type="dxa"/>
            <w:shd w:val="clear" w:color="auto" w:fill="FFF2CC" w:themeFill="accent4" w:themeFillTint="33"/>
          </w:tcPr>
          <w:p w14:paraId="2DBEFB62"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Glycogen Metabolism</w:t>
            </w:r>
          </w:p>
        </w:tc>
        <w:tc>
          <w:tcPr>
            <w:tcW w:w="2655" w:type="dxa"/>
            <w:shd w:val="clear" w:color="auto" w:fill="FFF2CC" w:themeFill="accent4" w:themeFillTint="33"/>
          </w:tcPr>
          <w:p w14:paraId="12BEAFD4"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0AB18986" w14:textId="77777777" w:rsidTr="007311BC">
        <w:trPr>
          <w:trHeight w:val="191"/>
        </w:trPr>
        <w:tc>
          <w:tcPr>
            <w:tcW w:w="990" w:type="dxa"/>
            <w:shd w:val="clear" w:color="auto" w:fill="FFF2CC" w:themeFill="accent4" w:themeFillTint="33"/>
          </w:tcPr>
          <w:p w14:paraId="236C392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40</w:t>
            </w:r>
          </w:p>
        </w:tc>
        <w:tc>
          <w:tcPr>
            <w:tcW w:w="5805" w:type="dxa"/>
            <w:shd w:val="clear" w:color="auto" w:fill="FFF2CC" w:themeFill="accent4" w:themeFillTint="33"/>
          </w:tcPr>
          <w:p w14:paraId="0E9D9A85"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Gluconeogenesis</w:t>
            </w:r>
          </w:p>
        </w:tc>
        <w:tc>
          <w:tcPr>
            <w:tcW w:w="2655" w:type="dxa"/>
            <w:shd w:val="clear" w:color="auto" w:fill="FFF2CC" w:themeFill="accent4" w:themeFillTint="33"/>
          </w:tcPr>
          <w:p w14:paraId="4F3DA360"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7E3E9594" w14:textId="77777777" w:rsidTr="007311BC">
        <w:trPr>
          <w:trHeight w:val="233"/>
        </w:trPr>
        <w:tc>
          <w:tcPr>
            <w:tcW w:w="990" w:type="dxa"/>
            <w:shd w:val="clear" w:color="auto" w:fill="FFFFFF" w:themeFill="background1"/>
          </w:tcPr>
          <w:p w14:paraId="57F57F84" w14:textId="77777777" w:rsidR="007311BC" w:rsidRPr="006E0912" w:rsidRDefault="007311BC" w:rsidP="00443D33">
            <w:pPr>
              <w:jc w:val="center"/>
              <w:rPr>
                <w:rFonts w:asciiTheme="minorBidi" w:hAnsiTheme="minorBidi"/>
                <w:b/>
                <w:bCs/>
                <w:sz w:val="18"/>
                <w:szCs w:val="18"/>
              </w:rPr>
            </w:pPr>
          </w:p>
        </w:tc>
        <w:tc>
          <w:tcPr>
            <w:tcW w:w="5805" w:type="dxa"/>
            <w:shd w:val="clear" w:color="auto" w:fill="FFFFFF" w:themeFill="background1"/>
          </w:tcPr>
          <w:p w14:paraId="619FA12D" w14:textId="67761B17" w:rsidR="007311BC" w:rsidRPr="006E0912" w:rsidRDefault="007311BC" w:rsidP="00443D33">
            <w:pPr>
              <w:jc w:val="center"/>
              <w:rPr>
                <w:rFonts w:asciiTheme="minorBidi" w:hAnsiTheme="minorBidi"/>
                <w:sz w:val="18"/>
                <w:szCs w:val="18"/>
              </w:rPr>
            </w:pPr>
            <w:r w:rsidRPr="006E0912">
              <w:rPr>
                <w:rFonts w:asciiTheme="minorBidi" w:hAnsiTheme="minorBidi"/>
                <w:color w:val="FF0000"/>
                <w:sz w:val="18"/>
                <w:szCs w:val="18"/>
              </w:rPr>
              <w:t>EXAM – 3 (</w:t>
            </w:r>
            <w:proofErr w:type="spellStart"/>
            <w:r w:rsidRPr="006E0912">
              <w:rPr>
                <w:rFonts w:asciiTheme="minorBidi" w:hAnsiTheme="minorBidi"/>
                <w:color w:val="FF0000"/>
                <w:sz w:val="18"/>
                <w:szCs w:val="18"/>
              </w:rPr>
              <w:t>Lec</w:t>
            </w:r>
            <w:proofErr w:type="spellEnd"/>
            <w:r w:rsidRPr="006E0912">
              <w:rPr>
                <w:rFonts w:asciiTheme="minorBidi" w:hAnsiTheme="minorBidi"/>
                <w:color w:val="FF0000"/>
                <w:sz w:val="18"/>
                <w:szCs w:val="18"/>
              </w:rPr>
              <w:t xml:space="preserve"> 23-32)</w:t>
            </w:r>
          </w:p>
        </w:tc>
        <w:tc>
          <w:tcPr>
            <w:tcW w:w="2655" w:type="dxa"/>
            <w:shd w:val="clear" w:color="auto" w:fill="FFFFFF" w:themeFill="background1"/>
          </w:tcPr>
          <w:p w14:paraId="43F7387B" w14:textId="77777777" w:rsidR="007311BC" w:rsidRPr="006E0912" w:rsidRDefault="007311BC" w:rsidP="00443D33">
            <w:pPr>
              <w:jc w:val="center"/>
              <w:rPr>
                <w:rFonts w:asciiTheme="minorBidi" w:hAnsiTheme="minorBidi"/>
                <w:b/>
                <w:bCs/>
                <w:sz w:val="18"/>
                <w:szCs w:val="18"/>
              </w:rPr>
            </w:pPr>
          </w:p>
        </w:tc>
      </w:tr>
      <w:tr w:rsidR="007311BC" w:rsidRPr="006E0912" w14:paraId="11FAD0CC" w14:textId="77777777" w:rsidTr="007311BC">
        <w:trPr>
          <w:trHeight w:val="270"/>
        </w:trPr>
        <w:tc>
          <w:tcPr>
            <w:tcW w:w="990" w:type="dxa"/>
            <w:shd w:val="clear" w:color="auto" w:fill="B4C6E7" w:themeFill="accent5" w:themeFillTint="66"/>
          </w:tcPr>
          <w:p w14:paraId="41FD593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41</w:t>
            </w:r>
          </w:p>
        </w:tc>
        <w:tc>
          <w:tcPr>
            <w:tcW w:w="5805" w:type="dxa"/>
            <w:shd w:val="clear" w:color="auto" w:fill="B4C6E7" w:themeFill="accent5" w:themeFillTint="66"/>
          </w:tcPr>
          <w:p w14:paraId="6FBB509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Hexose Monophosphate Shunt</w:t>
            </w:r>
          </w:p>
        </w:tc>
        <w:tc>
          <w:tcPr>
            <w:tcW w:w="2655" w:type="dxa"/>
            <w:shd w:val="clear" w:color="auto" w:fill="B4C6E7" w:themeFill="accent5" w:themeFillTint="66"/>
          </w:tcPr>
          <w:p w14:paraId="0010723A"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7AE25249" w14:textId="77777777" w:rsidTr="007311BC">
        <w:trPr>
          <w:trHeight w:val="235"/>
        </w:trPr>
        <w:tc>
          <w:tcPr>
            <w:tcW w:w="990" w:type="dxa"/>
            <w:tcBorders>
              <w:bottom w:val="single" w:sz="4" w:space="0" w:color="000000"/>
            </w:tcBorders>
            <w:shd w:val="clear" w:color="auto" w:fill="B4C6E7" w:themeFill="accent5" w:themeFillTint="66"/>
          </w:tcPr>
          <w:p w14:paraId="5E28DEA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42</w:t>
            </w:r>
          </w:p>
        </w:tc>
        <w:tc>
          <w:tcPr>
            <w:tcW w:w="5805" w:type="dxa"/>
            <w:tcBorders>
              <w:bottom w:val="single" w:sz="4" w:space="0" w:color="000000"/>
            </w:tcBorders>
            <w:shd w:val="clear" w:color="auto" w:fill="B4C6E7" w:themeFill="accent5" w:themeFillTint="66"/>
          </w:tcPr>
          <w:p w14:paraId="53D1EAD4" w14:textId="77777777" w:rsidR="007311BC" w:rsidRPr="006E0912" w:rsidRDefault="007311BC" w:rsidP="00443D33">
            <w:pPr>
              <w:jc w:val="center"/>
              <w:rPr>
                <w:rFonts w:asciiTheme="minorBidi" w:hAnsiTheme="minorBidi"/>
                <w:bCs/>
                <w:sz w:val="18"/>
                <w:szCs w:val="18"/>
              </w:rPr>
            </w:pPr>
            <w:r w:rsidRPr="006E0912">
              <w:rPr>
                <w:rFonts w:asciiTheme="minorBidi" w:hAnsiTheme="minorBidi"/>
                <w:sz w:val="18"/>
                <w:szCs w:val="18"/>
              </w:rPr>
              <w:t>Regulation of Carbohydrate Metabolism</w:t>
            </w:r>
          </w:p>
        </w:tc>
        <w:tc>
          <w:tcPr>
            <w:tcW w:w="2655" w:type="dxa"/>
            <w:tcBorders>
              <w:bottom w:val="single" w:sz="4" w:space="0" w:color="000000"/>
            </w:tcBorders>
            <w:shd w:val="clear" w:color="auto" w:fill="B4C6E7" w:themeFill="accent5" w:themeFillTint="66"/>
          </w:tcPr>
          <w:p w14:paraId="372AAAA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431401DE" w14:textId="77777777" w:rsidTr="007311BC">
        <w:trPr>
          <w:trHeight w:val="235"/>
        </w:trPr>
        <w:tc>
          <w:tcPr>
            <w:tcW w:w="990" w:type="dxa"/>
            <w:tcBorders>
              <w:bottom w:val="single" w:sz="4" w:space="0" w:color="000000"/>
            </w:tcBorders>
            <w:shd w:val="clear" w:color="auto" w:fill="B4C6E7" w:themeFill="accent5" w:themeFillTint="66"/>
          </w:tcPr>
          <w:p w14:paraId="577BB78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43</w:t>
            </w:r>
          </w:p>
        </w:tc>
        <w:tc>
          <w:tcPr>
            <w:tcW w:w="5805" w:type="dxa"/>
            <w:tcBorders>
              <w:bottom w:val="single" w:sz="4" w:space="0" w:color="000000"/>
            </w:tcBorders>
            <w:shd w:val="clear" w:color="auto" w:fill="B4C6E7" w:themeFill="accent5" w:themeFillTint="66"/>
          </w:tcPr>
          <w:p w14:paraId="4607F3D4" w14:textId="77777777" w:rsidR="007311BC" w:rsidRPr="006E0912" w:rsidRDefault="007311BC" w:rsidP="00443D33">
            <w:pPr>
              <w:jc w:val="center"/>
              <w:rPr>
                <w:rFonts w:asciiTheme="minorBidi" w:hAnsiTheme="minorBidi"/>
                <w:bCs/>
                <w:sz w:val="18"/>
                <w:szCs w:val="18"/>
              </w:rPr>
            </w:pPr>
            <w:r w:rsidRPr="006E0912">
              <w:rPr>
                <w:rFonts w:asciiTheme="minorBidi" w:hAnsiTheme="minorBidi"/>
                <w:sz w:val="18"/>
                <w:szCs w:val="18"/>
              </w:rPr>
              <w:t>Lipids- Classes</w:t>
            </w:r>
          </w:p>
        </w:tc>
        <w:tc>
          <w:tcPr>
            <w:tcW w:w="2655" w:type="dxa"/>
            <w:tcBorders>
              <w:bottom w:val="single" w:sz="4" w:space="0" w:color="000000"/>
            </w:tcBorders>
            <w:shd w:val="clear" w:color="auto" w:fill="B4C6E7" w:themeFill="accent5" w:themeFillTint="66"/>
          </w:tcPr>
          <w:p w14:paraId="3A21F07F"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4BAE2B6" w14:textId="77777777" w:rsidTr="007311BC">
        <w:trPr>
          <w:trHeight w:val="314"/>
        </w:trPr>
        <w:tc>
          <w:tcPr>
            <w:tcW w:w="990" w:type="dxa"/>
            <w:shd w:val="clear" w:color="auto" w:fill="B4C6E7" w:themeFill="accent5" w:themeFillTint="66"/>
          </w:tcPr>
          <w:p w14:paraId="7198714B"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44</w:t>
            </w:r>
          </w:p>
        </w:tc>
        <w:tc>
          <w:tcPr>
            <w:tcW w:w="5805" w:type="dxa"/>
            <w:shd w:val="clear" w:color="auto" w:fill="B4C6E7" w:themeFill="accent5" w:themeFillTint="66"/>
          </w:tcPr>
          <w:p w14:paraId="17938A0A"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Fatty acid Oxidation</w:t>
            </w:r>
          </w:p>
        </w:tc>
        <w:tc>
          <w:tcPr>
            <w:tcW w:w="2655" w:type="dxa"/>
            <w:shd w:val="clear" w:color="auto" w:fill="B4C6E7" w:themeFill="accent5" w:themeFillTint="66"/>
          </w:tcPr>
          <w:p w14:paraId="12237136"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14CA4344" w14:textId="77777777" w:rsidTr="007311BC">
        <w:trPr>
          <w:trHeight w:val="350"/>
        </w:trPr>
        <w:tc>
          <w:tcPr>
            <w:tcW w:w="990" w:type="dxa"/>
            <w:shd w:val="clear" w:color="auto" w:fill="FFFFFF" w:themeFill="background1"/>
          </w:tcPr>
          <w:p w14:paraId="4098580F" w14:textId="77777777" w:rsidR="007311BC" w:rsidRPr="006E0912" w:rsidRDefault="007311BC" w:rsidP="00443D33">
            <w:pPr>
              <w:jc w:val="center"/>
              <w:rPr>
                <w:rFonts w:asciiTheme="minorBidi" w:hAnsiTheme="minorBidi"/>
                <w:b/>
                <w:bCs/>
                <w:sz w:val="18"/>
                <w:szCs w:val="18"/>
              </w:rPr>
            </w:pPr>
          </w:p>
        </w:tc>
        <w:tc>
          <w:tcPr>
            <w:tcW w:w="5805" w:type="dxa"/>
            <w:shd w:val="clear" w:color="auto" w:fill="FFFFFF" w:themeFill="background1"/>
          </w:tcPr>
          <w:p w14:paraId="05F054C8" w14:textId="77777777" w:rsidR="007311BC" w:rsidRPr="006E0912" w:rsidRDefault="007311BC" w:rsidP="00443D33">
            <w:pPr>
              <w:rPr>
                <w:rFonts w:asciiTheme="minorBidi" w:hAnsiTheme="minorBidi"/>
                <w:b/>
                <w:bCs/>
                <w:color w:val="FF0000"/>
                <w:sz w:val="18"/>
                <w:szCs w:val="18"/>
              </w:rPr>
            </w:pPr>
          </w:p>
        </w:tc>
        <w:tc>
          <w:tcPr>
            <w:tcW w:w="2655" w:type="dxa"/>
            <w:shd w:val="clear" w:color="auto" w:fill="FFFFFF" w:themeFill="background1"/>
          </w:tcPr>
          <w:p w14:paraId="6FF13D51" w14:textId="77777777" w:rsidR="007311BC" w:rsidRPr="006E0912" w:rsidRDefault="007311BC" w:rsidP="00443D33">
            <w:pPr>
              <w:jc w:val="center"/>
              <w:rPr>
                <w:rFonts w:asciiTheme="minorBidi" w:hAnsiTheme="minorBidi"/>
                <w:color w:val="FF0000"/>
                <w:sz w:val="18"/>
                <w:szCs w:val="18"/>
              </w:rPr>
            </w:pPr>
          </w:p>
        </w:tc>
      </w:tr>
      <w:tr w:rsidR="007311BC" w:rsidRPr="006E0912" w14:paraId="56AF055C" w14:textId="77777777" w:rsidTr="007311BC">
        <w:trPr>
          <w:trHeight w:val="209"/>
        </w:trPr>
        <w:tc>
          <w:tcPr>
            <w:tcW w:w="990" w:type="dxa"/>
            <w:tcBorders>
              <w:bottom w:val="single" w:sz="4" w:space="0" w:color="000000"/>
            </w:tcBorders>
            <w:shd w:val="clear" w:color="auto" w:fill="FFF2CC" w:themeFill="accent4" w:themeFillTint="33"/>
          </w:tcPr>
          <w:p w14:paraId="2E833E7A"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45</w:t>
            </w:r>
          </w:p>
        </w:tc>
        <w:tc>
          <w:tcPr>
            <w:tcW w:w="5805" w:type="dxa"/>
            <w:tcBorders>
              <w:bottom w:val="single" w:sz="4" w:space="0" w:color="000000"/>
            </w:tcBorders>
            <w:shd w:val="clear" w:color="auto" w:fill="FFF2CC" w:themeFill="accent4" w:themeFillTint="33"/>
          </w:tcPr>
          <w:p w14:paraId="3EFB2D2E"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Fatty acid Oxidation</w:t>
            </w:r>
          </w:p>
        </w:tc>
        <w:tc>
          <w:tcPr>
            <w:tcW w:w="2655" w:type="dxa"/>
            <w:tcBorders>
              <w:bottom w:val="single" w:sz="4" w:space="0" w:color="000000"/>
            </w:tcBorders>
            <w:shd w:val="clear" w:color="auto" w:fill="FFF2CC" w:themeFill="accent4" w:themeFillTint="33"/>
          </w:tcPr>
          <w:p w14:paraId="45011C7F"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1FAB6F36" w14:textId="77777777" w:rsidTr="007311BC">
        <w:trPr>
          <w:trHeight w:val="296"/>
        </w:trPr>
        <w:tc>
          <w:tcPr>
            <w:tcW w:w="990" w:type="dxa"/>
            <w:tcBorders>
              <w:bottom w:val="single" w:sz="4" w:space="0" w:color="000000"/>
            </w:tcBorders>
            <w:shd w:val="clear" w:color="auto" w:fill="FFF2CC" w:themeFill="accent4" w:themeFillTint="33"/>
          </w:tcPr>
          <w:p w14:paraId="136D705E"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46</w:t>
            </w:r>
          </w:p>
        </w:tc>
        <w:tc>
          <w:tcPr>
            <w:tcW w:w="5805" w:type="dxa"/>
            <w:tcBorders>
              <w:bottom w:val="single" w:sz="4" w:space="0" w:color="000000"/>
            </w:tcBorders>
            <w:shd w:val="clear" w:color="auto" w:fill="FFF2CC" w:themeFill="accent4" w:themeFillTint="33"/>
          </w:tcPr>
          <w:p w14:paraId="0C49CA2B"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Ketone Bodies</w:t>
            </w:r>
          </w:p>
        </w:tc>
        <w:tc>
          <w:tcPr>
            <w:tcW w:w="2655" w:type="dxa"/>
            <w:tcBorders>
              <w:bottom w:val="single" w:sz="4" w:space="0" w:color="000000"/>
            </w:tcBorders>
            <w:shd w:val="clear" w:color="auto" w:fill="FFF2CC" w:themeFill="accent4" w:themeFillTint="33"/>
          </w:tcPr>
          <w:p w14:paraId="05DD8E5E"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7B1358AB" w14:textId="77777777" w:rsidTr="007311BC">
        <w:trPr>
          <w:trHeight w:val="252"/>
        </w:trPr>
        <w:tc>
          <w:tcPr>
            <w:tcW w:w="990" w:type="dxa"/>
            <w:shd w:val="clear" w:color="auto" w:fill="FFF2CC" w:themeFill="accent4" w:themeFillTint="33"/>
          </w:tcPr>
          <w:p w14:paraId="0ED633E6"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47</w:t>
            </w:r>
          </w:p>
        </w:tc>
        <w:tc>
          <w:tcPr>
            <w:tcW w:w="5805" w:type="dxa"/>
            <w:shd w:val="clear" w:color="auto" w:fill="FFF2CC" w:themeFill="accent4" w:themeFillTint="33"/>
          </w:tcPr>
          <w:p w14:paraId="561C43E6"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sz w:val="18"/>
                <w:szCs w:val="18"/>
              </w:rPr>
              <w:t>Fatty acid synthesis</w:t>
            </w:r>
          </w:p>
        </w:tc>
        <w:tc>
          <w:tcPr>
            <w:tcW w:w="2655" w:type="dxa"/>
            <w:shd w:val="clear" w:color="auto" w:fill="FFF2CC" w:themeFill="accent4" w:themeFillTint="33"/>
          </w:tcPr>
          <w:p w14:paraId="1565BD14"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09B704F2" w14:textId="77777777" w:rsidTr="007311BC">
        <w:trPr>
          <w:trHeight w:val="235"/>
        </w:trPr>
        <w:tc>
          <w:tcPr>
            <w:tcW w:w="990" w:type="dxa"/>
            <w:tcBorders>
              <w:bottom w:val="single" w:sz="4" w:space="0" w:color="000000"/>
            </w:tcBorders>
            <w:shd w:val="clear" w:color="auto" w:fill="FFF2CC" w:themeFill="accent4" w:themeFillTint="33"/>
          </w:tcPr>
          <w:p w14:paraId="303D7F0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48</w:t>
            </w:r>
          </w:p>
        </w:tc>
        <w:tc>
          <w:tcPr>
            <w:tcW w:w="5805" w:type="dxa"/>
            <w:tcBorders>
              <w:bottom w:val="single" w:sz="4" w:space="0" w:color="000000"/>
            </w:tcBorders>
            <w:shd w:val="clear" w:color="auto" w:fill="FFF2CC" w:themeFill="accent4" w:themeFillTint="33"/>
          </w:tcPr>
          <w:p w14:paraId="5B9E7DDE"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Amino Acid Metabolism- General</w:t>
            </w:r>
          </w:p>
        </w:tc>
        <w:tc>
          <w:tcPr>
            <w:tcW w:w="2655" w:type="dxa"/>
            <w:tcBorders>
              <w:bottom w:val="single" w:sz="4" w:space="0" w:color="000000"/>
            </w:tcBorders>
            <w:shd w:val="clear" w:color="auto" w:fill="FFF2CC" w:themeFill="accent4" w:themeFillTint="33"/>
          </w:tcPr>
          <w:p w14:paraId="6A4F929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39FCA2F" w14:textId="77777777" w:rsidTr="007311BC">
        <w:trPr>
          <w:trHeight w:val="235"/>
        </w:trPr>
        <w:tc>
          <w:tcPr>
            <w:tcW w:w="990" w:type="dxa"/>
            <w:tcBorders>
              <w:bottom w:val="single" w:sz="4" w:space="0" w:color="000000"/>
            </w:tcBorders>
            <w:shd w:val="clear" w:color="auto" w:fill="auto"/>
          </w:tcPr>
          <w:p w14:paraId="4D456ED6" w14:textId="77777777" w:rsidR="007311BC" w:rsidRPr="006E0912" w:rsidRDefault="007311BC" w:rsidP="00443D33">
            <w:pPr>
              <w:jc w:val="center"/>
              <w:rPr>
                <w:rFonts w:asciiTheme="minorBidi" w:hAnsiTheme="minorBidi"/>
                <w:b/>
                <w:bCs/>
                <w:sz w:val="18"/>
                <w:szCs w:val="18"/>
              </w:rPr>
            </w:pPr>
          </w:p>
        </w:tc>
        <w:tc>
          <w:tcPr>
            <w:tcW w:w="5805" w:type="dxa"/>
            <w:tcBorders>
              <w:bottom w:val="single" w:sz="4" w:space="0" w:color="000000"/>
            </w:tcBorders>
            <w:shd w:val="clear" w:color="auto" w:fill="auto"/>
          </w:tcPr>
          <w:p w14:paraId="25E1B95D" w14:textId="3211707E" w:rsidR="007311BC" w:rsidRPr="006E0912" w:rsidRDefault="007311BC" w:rsidP="00443D33">
            <w:pPr>
              <w:jc w:val="center"/>
              <w:rPr>
                <w:rFonts w:asciiTheme="minorBidi" w:hAnsiTheme="minorBidi"/>
                <w:sz w:val="18"/>
                <w:szCs w:val="18"/>
              </w:rPr>
            </w:pPr>
            <w:r w:rsidRPr="006E0912">
              <w:rPr>
                <w:rFonts w:asciiTheme="minorBidi" w:hAnsiTheme="minorBidi"/>
                <w:color w:val="FF0000"/>
                <w:sz w:val="18"/>
                <w:szCs w:val="18"/>
              </w:rPr>
              <w:t>EXAM – 4 (</w:t>
            </w:r>
            <w:proofErr w:type="spellStart"/>
            <w:r w:rsidRPr="006E0912">
              <w:rPr>
                <w:rFonts w:asciiTheme="minorBidi" w:hAnsiTheme="minorBidi"/>
                <w:color w:val="FF0000"/>
                <w:sz w:val="18"/>
                <w:szCs w:val="18"/>
              </w:rPr>
              <w:t>Lec</w:t>
            </w:r>
            <w:proofErr w:type="spellEnd"/>
            <w:r w:rsidRPr="006E0912">
              <w:rPr>
                <w:rFonts w:asciiTheme="minorBidi" w:hAnsiTheme="minorBidi"/>
                <w:color w:val="FF0000"/>
                <w:sz w:val="18"/>
                <w:szCs w:val="18"/>
              </w:rPr>
              <w:t xml:space="preserve"> 33-42)</w:t>
            </w:r>
          </w:p>
        </w:tc>
        <w:tc>
          <w:tcPr>
            <w:tcW w:w="2655" w:type="dxa"/>
            <w:tcBorders>
              <w:bottom w:val="single" w:sz="4" w:space="0" w:color="000000"/>
            </w:tcBorders>
            <w:shd w:val="clear" w:color="auto" w:fill="auto"/>
          </w:tcPr>
          <w:p w14:paraId="5F90DDF4" w14:textId="77777777" w:rsidR="007311BC" w:rsidRPr="006E0912" w:rsidRDefault="007311BC" w:rsidP="00443D33">
            <w:pPr>
              <w:jc w:val="center"/>
              <w:rPr>
                <w:rFonts w:asciiTheme="minorBidi" w:hAnsiTheme="minorBidi"/>
                <w:sz w:val="18"/>
                <w:szCs w:val="18"/>
              </w:rPr>
            </w:pPr>
          </w:p>
        </w:tc>
      </w:tr>
      <w:tr w:rsidR="007311BC" w:rsidRPr="006E0912" w14:paraId="79A6A286" w14:textId="77777777" w:rsidTr="007311BC">
        <w:trPr>
          <w:trHeight w:val="252"/>
        </w:trPr>
        <w:tc>
          <w:tcPr>
            <w:tcW w:w="990" w:type="dxa"/>
            <w:shd w:val="clear" w:color="auto" w:fill="B4C6E7" w:themeFill="accent5" w:themeFillTint="66"/>
          </w:tcPr>
          <w:p w14:paraId="341C402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49</w:t>
            </w:r>
          </w:p>
        </w:tc>
        <w:tc>
          <w:tcPr>
            <w:tcW w:w="5805" w:type="dxa"/>
            <w:shd w:val="clear" w:color="auto" w:fill="B4C6E7" w:themeFill="accent5" w:themeFillTint="66"/>
          </w:tcPr>
          <w:p w14:paraId="5637C271" w14:textId="77777777" w:rsidR="007311BC" w:rsidRPr="006E0912" w:rsidRDefault="007311BC" w:rsidP="00443D33">
            <w:pPr>
              <w:tabs>
                <w:tab w:val="left" w:pos="1395"/>
              </w:tabs>
              <w:jc w:val="center"/>
              <w:rPr>
                <w:rFonts w:asciiTheme="minorBidi" w:hAnsiTheme="minorBidi"/>
                <w:sz w:val="18"/>
                <w:szCs w:val="18"/>
              </w:rPr>
            </w:pPr>
            <w:r w:rsidRPr="006E0912">
              <w:rPr>
                <w:rFonts w:asciiTheme="minorBidi" w:hAnsiTheme="minorBidi"/>
                <w:sz w:val="18"/>
                <w:szCs w:val="18"/>
              </w:rPr>
              <w:t>Urea Cycle</w:t>
            </w:r>
          </w:p>
        </w:tc>
        <w:tc>
          <w:tcPr>
            <w:tcW w:w="2655" w:type="dxa"/>
            <w:shd w:val="clear" w:color="auto" w:fill="B4C6E7" w:themeFill="accent5" w:themeFillTint="66"/>
          </w:tcPr>
          <w:p w14:paraId="342B3BEC" w14:textId="77777777" w:rsidR="007311BC" w:rsidRPr="006E0912" w:rsidRDefault="007311BC" w:rsidP="00443D33">
            <w:pPr>
              <w:tabs>
                <w:tab w:val="left" w:pos="1395"/>
              </w:tabs>
              <w:jc w:val="center"/>
              <w:rPr>
                <w:rFonts w:asciiTheme="minorBidi" w:hAnsiTheme="minorBidi"/>
                <w:sz w:val="18"/>
                <w:szCs w:val="18"/>
              </w:rPr>
            </w:pPr>
            <w:r w:rsidRPr="006E0912">
              <w:rPr>
                <w:rFonts w:asciiTheme="minorBidi" w:hAnsiTheme="minorBidi"/>
                <w:sz w:val="18"/>
                <w:szCs w:val="18"/>
              </w:rPr>
              <w:t>JU</w:t>
            </w:r>
          </w:p>
        </w:tc>
      </w:tr>
      <w:tr w:rsidR="007311BC" w:rsidRPr="006E0912" w14:paraId="24500226" w14:textId="77777777" w:rsidTr="007311BC">
        <w:trPr>
          <w:trHeight w:val="252"/>
        </w:trPr>
        <w:tc>
          <w:tcPr>
            <w:tcW w:w="990" w:type="dxa"/>
            <w:shd w:val="clear" w:color="auto" w:fill="B4C6E7" w:themeFill="accent5" w:themeFillTint="66"/>
          </w:tcPr>
          <w:p w14:paraId="08B5EE10"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50</w:t>
            </w:r>
          </w:p>
        </w:tc>
        <w:tc>
          <w:tcPr>
            <w:tcW w:w="5805" w:type="dxa"/>
            <w:shd w:val="clear" w:color="auto" w:fill="B4C6E7" w:themeFill="accent5" w:themeFillTint="66"/>
          </w:tcPr>
          <w:p w14:paraId="65A16985"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Amino Acid Catabolism</w:t>
            </w:r>
          </w:p>
        </w:tc>
        <w:tc>
          <w:tcPr>
            <w:tcW w:w="2655" w:type="dxa"/>
            <w:shd w:val="clear" w:color="auto" w:fill="B4C6E7" w:themeFill="accent5" w:themeFillTint="66"/>
          </w:tcPr>
          <w:p w14:paraId="7C5A03C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298E5FCD" w14:textId="77777777" w:rsidTr="007311BC">
        <w:trPr>
          <w:trHeight w:val="147"/>
        </w:trPr>
        <w:tc>
          <w:tcPr>
            <w:tcW w:w="990" w:type="dxa"/>
            <w:shd w:val="clear" w:color="auto" w:fill="B4C6E7" w:themeFill="accent5" w:themeFillTint="66"/>
          </w:tcPr>
          <w:p w14:paraId="2C6F3443"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lastRenderedPageBreak/>
              <w:t>51</w:t>
            </w:r>
          </w:p>
        </w:tc>
        <w:tc>
          <w:tcPr>
            <w:tcW w:w="5805" w:type="dxa"/>
            <w:shd w:val="clear" w:color="auto" w:fill="B4C6E7" w:themeFill="accent5" w:themeFillTint="66"/>
          </w:tcPr>
          <w:p w14:paraId="1EE815CB" w14:textId="77777777" w:rsidR="007311BC" w:rsidRPr="006E0912" w:rsidRDefault="007311BC" w:rsidP="00443D33">
            <w:pPr>
              <w:jc w:val="center"/>
              <w:rPr>
                <w:rFonts w:asciiTheme="minorBidi" w:hAnsiTheme="minorBidi"/>
                <w:b/>
                <w:sz w:val="18"/>
                <w:szCs w:val="18"/>
                <w:highlight w:val="yellow"/>
              </w:rPr>
            </w:pPr>
            <w:r w:rsidRPr="006E0912">
              <w:rPr>
                <w:rFonts w:asciiTheme="minorBidi" w:hAnsiTheme="minorBidi"/>
                <w:sz w:val="18"/>
                <w:szCs w:val="18"/>
              </w:rPr>
              <w:t>Amino Acid Catabolism</w:t>
            </w:r>
          </w:p>
        </w:tc>
        <w:tc>
          <w:tcPr>
            <w:tcW w:w="2655" w:type="dxa"/>
            <w:shd w:val="clear" w:color="auto" w:fill="B4C6E7" w:themeFill="accent5" w:themeFillTint="66"/>
          </w:tcPr>
          <w:p w14:paraId="4898D0C8"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6972FFF2" w14:textId="77777777" w:rsidTr="007311BC">
        <w:trPr>
          <w:trHeight w:val="147"/>
        </w:trPr>
        <w:tc>
          <w:tcPr>
            <w:tcW w:w="990" w:type="dxa"/>
            <w:shd w:val="clear" w:color="auto" w:fill="B4C6E7" w:themeFill="accent5" w:themeFillTint="66"/>
          </w:tcPr>
          <w:p w14:paraId="55FDF877"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52</w:t>
            </w:r>
          </w:p>
        </w:tc>
        <w:tc>
          <w:tcPr>
            <w:tcW w:w="5805" w:type="dxa"/>
            <w:shd w:val="clear" w:color="auto" w:fill="B4C6E7" w:themeFill="accent5" w:themeFillTint="66"/>
          </w:tcPr>
          <w:p w14:paraId="0EDA18C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Amino Acid Disorders</w:t>
            </w:r>
          </w:p>
        </w:tc>
        <w:tc>
          <w:tcPr>
            <w:tcW w:w="2655" w:type="dxa"/>
            <w:shd w:val="clear" w:color="auto" w:fill="B4C6E7" w:themeFill="accent5" w:themeFillTint="66"/>
          </w:tcPr>
          <w:p w14:paraId="5FF5881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50B7B9B4" w14:textId="77777777" w:rsidTr="007311BC">
        <w:trPr>
          <w:trHeight w:val="215"/>
        </w:trPr>
        <w:tc>
          <w:tcPr>
            <w:tcW w:w="990" w:type="dxa"/>
            <w:shd w:val="clear" w:color="auto" w:fill="auto"/>
          </w:tcPr>
          <w:p w14:paraId="7BD1D116" w14:textId="77777777" w:rsidR="007311BC" w:rsidRPr="006E0912" w:rsidRDefault="007311BC" w:rsidP="00443D33">
            <w:pPr>
              <w:jc w:val="center"/>
              <w:rPr>
                <w:rFonts w:asciiTheme="minorBidi" w:hAnsiTheme="minorBidi"/>
                <w:b/>
                <w:bCs/>
                <w:sz w:val="18"/>
                <w:szCs w:val="18"/>
              </w:rPr>
            </w:pPr>
          </w:p>
        </w:tc>
        <w:tc>
          <w:tcPr>
            <w:tcW w:w="5805" w:type="dxa"/>
            <w:shd w:val="clear" w:color="auto" w:fill="auto"/>
          </w:tcPr>
          <w:p w14:paraId="65C88D92" w14:textId="77777777" w:rsidR="007311BC" w:rsidRPr="006E0912" w:rsidRDefault="007311BC" w:rsidP="00443D33">
            <w:pPr>
              <w:jc w:val="center"/>
              <w:rPr>
                <w:rFonts w:asciiTheme="minorBidi" w:hAnsiTheme="minorBidi"/>
                <w:sz w:val="18"/>
                <w:szCs w:val="18"/>
              </w:rPr>
            </w:pPr>
          </w:p>
        </w:tc>
        <w:tc>
          <w:tcPr>
            <w:tcW w:w="2655" w:type="dxa"/>
            <w:shd w:val="clear" w:color="auto" w:fill="auto"/>
          </w:tcPr>
          <w:p w14:paraId="59EC1392" w14:textId="77777777" w:rsidR="007311BC" w:rsidRPr="006E0912" w:rsidRDefault="007311BC" w:rsidP="00443D33">
            <w:pPr>
              <w:jc w:val="center"/>
              <w:rPr>
                <w:rFonts w:asciiTheme="minorBidi" w:hAnsiTheme="minorBidi"/>
                <w:sz w:val="18"/>
                <w:szCs w:val="18"/>
              </w:rPr>
            </w:pPr>
          </w:p>
        </w:tc>
      </w:tr>
      <w:tr w:rsidR="007311BC" w:rsidRPr="006E0912" w14:paraId="0938EA60" w14:textId="77777777" w:rsidTr="007311BC">
        <w:trPr>
          <w:trHeight w:val="147"/>
        </w:trPr>
        <w:tc>
          <w:tcPr>
            <w:tcW w:w="990" w:type="dxa"/>
            <w:shd w:val="clear" w:color="auto" w:fill="FFF2CC" w:themeFill="accent4" w:themeFillTint="33"/>
          </w:tcPr>
          <w:p w14:paraId="335C1D49"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53</w:t>
            </w:r>
          </w:p>
        </w:tc>
        <w:tc>
          <w:tcPr>
            <w:tcW w:w="5805" w:type="dxa"/>
            <w:shd w:val="clear" w:color="auto" w:fill="FFF2CC" w:themeFill="accent4" w:themeFillTint="33"/>
          </w:tcPr>
          <w:p w14:paraId="7179CD79"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DNA/RNA</w:t>
            </w:r>
          </w:p>
        </w:tc>
        <w:tc>
          <w:tcPr>
            <w:tcW w:w="2655" w:type="dxa"/>
            <w:shd w:val="clear" w:color="auto" w:fill="FFF2CC" w:themeFill="accent4" w:themeFillTint="33"/>
          </w:tcPr>
          <w:p w14:paraId="68CC85E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2B8D965E" w14:textId="77777777" w:rsidTr="007311BC">
        <w:trPr>
          <w:trHeight w:val="147"/>
        </w:trPr>
        <w:tc>
          <w:tcPr>
            <w:tcW w:w="990" w:type="dxa"/>
            <w:shd w:val="clear" w:color="auto" w:fill="FFF2CC" w:themeFill="accent4" w:themeFillTint="33"/>
          </w:tcPr>
          <w:p w14:paraId="67840BFC"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54</w:t>
            </w:r>
          </w:p>
        </w:tc>
        <w:tc>
          <w:tcPr>
            <w:tcW w:w="5805" w:type="dxa"/>
            <w:shd w:val="clear" w:color="auto" w:fill="FFF2CC" w:themeFill="accent4" w:themeFillTint="33"/>
          </w:tcPr>
          <w:p w14:paraId="7C49DD93"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DNA Replication</w:t>
            </w:r>
          </w:p>
        </w:tc>
        <w:tc>
          <w:tcPr>
            <w:tcW w:w="2655" w:type="dxa"/>
            <w:shd w:val="clear" w:color="auto" w:fill="FFF2CC" w:themeFill="accent4" w:themeFillTint="33"/>
          </w:tcPr>
          <w:p w14:paraId="38C653E7"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1B738AFA" w14:textId="77777777" w:rsidTr="007311BC">
        <w:trPr>
          <w:trHeight w:val="147"/>
        </w:trPr>
        <w:tc>
          <w:tcPr>
            <w:tcW w:w="990" w:type="dxa"/>
            <w:shd w:val="clear" w:color="auto" w:fill="FFF2CC" w:themeFill="accent4" w:themeFillTint="33"/>
          </w:tcPr>
          <w:p w14:paraId="71CE58A1"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55</w:t>
            </w:r>
          </w:p>
        </w:tc>
        <w:tc>
          <w:tcPr>
            <w:tcW w:w="5805" w:type="dxa"/>
            <w:shd w:val="clear" w:color="auto" w:fill="FFF2CC" w:themeFill="accent4" w:themeFillTint="33"/>
          </w:tcPr>
          <w:p w14:paraId="547BCEC1"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Transcription and Translation</w:t>
            </w:r>
          </w:p>
        </w:tc>
        <w:tc>
          <w:tcPr>
            <w:tcW w:w="2655" w:type="dxa"/>
            <w:shd w:val="clear" w:color="auto" w:fill="FFF2CC" w:themeFill="accent4" w:themeFillTint="33"/>
          </w:tcPr>
          <w:p w14:paraId="2CB79FA0" w14:textId="65D11866" w:rsidR="007311BC" w:rsidRPr="006E0912" w:rsidRDefault="007311BC" w:rsidP="007107D9">
            <w:pPr>
              <w:jc w:val="center"/>
              <w:rPr>
                <w:rFonts w:asciiTheme="minorBidi" w:hAnsiTheme="minorBidi"/>
                <w:sz w:val="18"/>
                <w:szCs w:val="18"/>
              </w:rPr>
            </w:pPr>
            <w:r w:rsidRPr="006E0912">
              <w:rPr>
                <w:rFonts w:asciiTheme="minorBidi" w:hAnsiTheme="minorBidi"/>
                <w:sz w:val="18"/>
                <w:szCs w:val="18"/>
              </w:rPr>
              <w:t>ND</w:t>
            </w:r>
          </w:p>
        </w:tc>
      </w:tr>
      <w:tr w:rsidR="007311BC" w:rsidRPr="006E0912" w14:paraId="3D344AA5" w14:textId="77777777" w:rsidTr="007311BC">
        <w:trPr>
          <w:trHeight w:val="147"/>
        </w:trPr>
        <w:tc>
          <w:tcPr>
            <w:tcW w:w="990" w:type="dxa"/>
            <w:shd w:val="clear" w:color="auto" w:fill="FFF2CC" w:themeFill="accent4" w:themeFillTint="33"/>
          </w:tcPr>
          <w:p w14:paraId="3AA76818" w14:textId="77777777" w:rsidR="007311BC" w:rsidRPr="006E0912" w:rsidRDefault="007311BC" w:rsidP="00443D33">
            <w:pPr>
              <w:jc w:val="center"/>
              <w:rPr>
                <w:rFonts w:asciiTheme="minorBidi" w:hAnsiTheme="minorBidi"/>
                <w:b/>
                <w:bCs/>
                <w:sz w:val="18"/>
                <w:szCs w:val="18"/>
              </w:rPr>
            </w:pPr>
            <w:r w:rsidRPr="006E0912">
              <w:rPr>
                <w:rFonts w:asciiTheme="minorBidi" w:hAnsiTheme="minorBidi"/>
                <w:b/>
                <w:bCs/>
                <w:sz w:val="18"/>
                <w:szCs w:val="18"/>
              </w:rPr>
              <w:t>56</w:t>
            </w:r>
          </w:p>
        </w:tc>
        <w:tc>
          <w:tcPr>
            <w:tcW w:w="5805" w:type="dxa"/>
            <w:shd w:val="clear" w:color="auto" w:fill="FFF2CC" w:themeFill="accent4" w:themeFillTint="33"/>
          </w:tcPr>
          <w:p w14:paraId="1F4305FC" w14:textId="77777777" w:rsidR="007311BC" w:rsidRPr="006E0912" w:rsidRDefault="007311BC" w:rsidP="00443D33">
            <w:pPr>
              <w:jc w:val="center"/>
              <w:rPr>
                <w:rFonts w:asciiTheme="minorBidi" w:hAnsiTheme="minorBidi"/>
                <w:sz w:val="18"/>
                <w:szCs w:val="18"/>
              </w:rPr>
            </w:pPr>
            <w:r w:rsidRPr="006E0912">
              <w:rPr>
                <w:rFonts w:asciiTheme="minorBidi" w:hAnsiTheme="minorBidi"/>
                <w:sz w:val="18"/>
                <w:szCs w:val="18"/>
              </w:rPr>
              <w:t xml:space="preserve">Integration of Metabolism </w:t>
            </w:r>
          </w:p>
        </w:tc>
        <w:tc>
          <w:tcPr>
            <w:tcW w:w="2655" w:type="dxa"/>
            <w:shd w:val="clear" w:color="auto" w:fill="FFF2CC" w:themeFill="accent4" w:themeFillTint="33"/>
          </w:tcPr>
          <w:p w14:paraId="6949544F" w14:textId="21A1DC05" w:rsidR="007311BC" w:rsidRPr="006E0912" w:rsidRDefault="007311BC" w:rsidP="007107D9">
            <w:pPr>
              <w:jc w:val="center"/>
              <w:rPr>
                <w:rFonts w:asciiTheme="minorBidi" w:hAnsiTheme="minorBidi"/>
                <w:sz w:val="18"/>
                <w:szCs w:val="18"/>
              </w:rPr>
            </w:pPr>
            <w:r w:rsidRPr="006E0912">
              <w:rPr>
                <w:rFonts w:asciiTheme="minorBidi" w:hAnsiTheme="minorBidi"/>
                <w:sz w:val="18"/>
                <w:szCs w:val="18"/>
              </w:rPr>
              <w:t>JU</w:t>
            </w:r>
          </w:p>
        </w:tc>
      </w:tr>
      <w:tr w:rsidR="007311BC" w:rsidRPr="006E0912" w14:paraId="0AE90A2B" w14:textId="77777777" w:rsidTr="007311BC">
        <w:trPr>
          <w:trHeight w:val="395"/>
        </w:trPr>
        <w:tc>
          <w:tcPr>
            <w:tcW w:w="990" w:type="dxa"/>
            <w:shd w:val="clear" w:color="auto" w:fill="FFFFFF" w:themeFill="background1"/>
          </w:tcPr>
          <w:p w14:paraId="1A205DA8" w14:textId="77777777" w:rsidR="007311BC" w:rsidRPr="006E0912" w:rsidRDefault="007311BC" w:rsidP="00443D33">
            <w:pPr>
              <w:jc w:val="center"/>
              <w:rPr>
                <w:rFonts w:asciiTheme="minorBidi" w:hAnsiTheme="minorBidi"/>
                <w:b/>
                <w:bCs/>
                <w:sz w:val="18"/>
                <w:szCs w:val="18"/>
              </w:rPr>
            </w:pPr>
          </w:p>
        </w:tc>
        <w:tc>
          <w:tcPr>
            <w:tcW w:w="5805" w:type="dxa"/>
            <w:shd w:val="clear" w:color="auto" w:fill="FFFFFF" w:themeFill="background1"/>
          </w:tcPr>
          <w:p w14:paraId="63EC7E1C" w14:textId="0AF7A4D1" w:rsidR="007311BC" w:rsidRPr="006E0912" w:rsidRDefault="007311BC" w:rsidP="00443D33">
            <w:pPr>
              <w:jc w:val="center"/>
              <w:rPr>
                <w:rFonts w:asciiTheme="minorBidi" w:hAnsiTheme="minorBidi"/>
                <w:sz w:val="18"/>
                <w:szCs w:val="18"/>
              </w:rPr>
            </w:pPr>
            <w:r w:rsidRPr="006E0912">
              <w:rPr>
                <w:rFonts w:asciiTheme="minorBidi" w:hAnsiTheme="minorBidi"/>
                <w:color w:val="FF0000"/>
                <w:sz w:val="18"/>
                <w:szCs w:val="18"/>
              </w:rPr>
              <w:t xml:space="preserve">Final EXAM </w:t>
            </w:r>
            <w:r>
              <w:rPr>
                <w:rFonts w:asciiTheme="minorBidi" w:hAnsiTheme="minorBidi"/>
                <w:color w:val="FF0000"/>
                <w:sz w:val="18"/>
                <w:szCs w:val="18"/>
              </w:rPr>
              <w:t>……..</w:t>
            </w:r>
            <w:r w:rsidRPr="006E0912">
              <w:rPr>
                <w:rFonts w:asciiTheme="minorBidi" w:hAnsiTheme="minorBidi"/>
                <w:color w:val="FF0000"/>
                <w:sz w:val="18"/>
                <w:szCs w:val="18"/>
              </w:rPr>
              <w:t>T</w:t>
            </w:r>
            <w:r>
              <w:rPr>
                <w:rFonts w:asciiTheme="minorBidi" w:hAnsiTheme="minorBidi"/>
                <w:color w:val="FF0000"/>
                <w:sz w:val="18"/>
                <w:szCs w:val="18"/>
              </w:rPr>
              <w:t xml:space="preserve">o </w:t>
            </w:r>
            <w:r w:rsidRPr="006E0912">
              <w:rPr>
                <w:rFonts w:asciiTheme="minorBidi" w:hAnsiTheme="minorBidi"/>
                <w:color w:val="FF0000"/>
                <w:sz w:val="18"/>
                <w:szCs w:val="18"/>
              </w:rPr>
              <w:t>B</w:t>
            </w:r>
            <w:r>
              <w:rPr>
                <w:rFonts w:asciiTheme="minorBidi" w:hAnsiTheme="minorBidi"/>
                <w:color w:val="FF0000"/>
                <w:sz w:val="18"/>
                <w:szCs w:val="18"/>
              </w:rPr>
              <w:t xml:space="preserve">e </w:t>
            </w:r>
            <w:r w:rsidRPr="006E0912">
              <w:rPr>
                <w:rFonts w:asciiTheme="minorBidi" w:hAnsiTheme="minorBidi"/>
                <w:color w:val="FF0000"/>
                <w:sz w:val="18"/>
                <w:szCs w:val="18"/>
              </w:rPr>
              <w:t>A</w:t>
            </w:r>
            <w:r>
              <w:rPr>
                <w:rFonts w:asciiTheme="minorBidi" w:hAnsiTheme="minorBidi"/>
                <w:color w:val="FF0000"/>
                <w:sz w:val="18"/>
                <w:szCs w:val="18"/>
              </w:rPr>
              <w:t xml:space="preserve">nnounced </w:t>
            </w:r>
          </w:p>
        </w:tc>
        <w:tc>
          <w:tcPr>
            <w:tcW w:w="2655" w:type="dxa"/>
            <w:shd w:val="clear" w:color="auto" w:fill="FFFFFF" w:themeFill="background1"/>
          </w:tcPr>
          <w:p w14:paraId="02AEE738" w14:textId="77777777" w:rsidR="007311BC" w:rsidRPr="006E0912" w:rsidRDefault="007311BC" w:rsidP="00443D33">
            <w:pPr>
              <w:rPr>
                <w:rFonts w:asciiTheme="minorBidi" w:hAnsiTheme="minorBidi"/>
                <w:color w:val="FF0000"/>
                <w:sz w:val="18"/>
                <w:szCs w:val="18"/>
              </w:rPr>
            </w:pPr>
          </w:p>
        </w:tc>
      </w:tr>
    </w:tbl>
    <w:p w14:paraId="0D40A6D7" w14:textId="044D3131" w:rsidR="00D10332" w:rsidRDefault="00D10332" w:rsidP="00383981">
      <w:pPr>
        <w:pStyle w:val="ListParagraph"/>
        <w:spacing w:after="0" w:line="240" w:lineRule="auto"/>
        <w:jc w:val="both"/>
        <w:rPr>
          <w:rFonts w:asciiTheme="minorBidi" w:hAnsiTheme="minorBidi"/>
        </w:rPr>
      </w:pPr>
    </w:p>
    <w:p w14:paraId="51DB979C" w14:textId="5DF787FC" w:rsidR="00825FAA" w:rsidRDefault="00825FAA" w:rsidP="003509CA">
      <w:pPr>
        <w:spacing w:after="0" w:line="240" w:lineRule="auto"/>
        <w:rPr>
          <w:rFonts w:asciiTheme="minorBidi" w:hAnsiTheme="minorBidi"/>
          <w:b/>
          <w:bCs/>
        </w:rPr>
      </w:pPr>
    </w:p>
    <w:p w14:paraId="7C28BBB7" w14:textId="77777777" w:rsidR="006E0912" w:rsidRPr="00D10332" w:rsidRDefault="006E0912" w:rsidP="003509CA">
      <w:pPr>
        <w:spacing w:after="0" w:line="240" w:lineRule="auto"/>
        <w:rPr>
          <w:rFonts w:asciiTheme="minorBidi" w:hAnsiTheme="minorBidi"/>
          <w:b/>
          <w:bCs/>
        </w:rPr>
      </w:pPr>
    </w:p>
    <w:p w14:paraId="364726EC" w14:textId="77777777" w:rsidR="003509CA" w:rsidRPr="00D10332" w:rsidRDefault="003509CA" w:rsidP="003509CA">
      <w:pPr>
        <w:pBdr>
          <w:top w:val="single" w:sz="4" w:space="1" w:color="auto"/>
          <w:left w:val="single" w:sz="4" w:space="4" w:color="auto"/>
          <w:bottom w:val="single" w:sz="4" w:space="1" w:color="auto"/>
          <w:right w:val="single" w:sz="4" w:space="4" w:color="auto"/>
        </w:pBdr>
        <w:spacing w:after="0" w:line="240" w:lineRule="auto"/>
        <w:jc w:val="both"/>
        <w:rPr>
          <w:rFonts w:asciiTheme="minorBidi" w:hAnsiTheme="minorBidi"/>
          <w:b/>
          <w:bCs/>
          <w:color w:val="2F5496" w:themeColor="accent5" w:themeShade="BF"/>
        </w:rPr>
      </w:pPr>
      <w:r w:rsidRPr="00D10332">
        <w:rPr>
          <w:rFonts w:asciiTheme="minorBidi" w:hAnsiTheme="minorBidi"/>
          <w:b/>
          <w:bCs/>
          <w:color w:val="2F5496" w:themeColor="accent5" w:themeShade="BF"/>
        </w:rPr>
        <w:t xml:space="preserve">VIII. Table of Assignments </w:t>
      </w:r>
      <w:r w:rsidRPr="00D10332">
        <w:rPr>
          <w:rFonts w:asciiTheme="minorBidi" w:hAnsiTheme="minorBidi"/>
          <w:b/>
          <w:bCs/>
          <w:i/>
          <w:iCs/>
          <w:color w:val="2F5496" w:themeColor="accent5" w:themeShade="BF"/>
        </w:rPr>
        <w:t xml:space="preserve"> </w:t>
      </w:r>
    </w:p>
    <w:p w14:paraId="364726ED" w14:textId="77777777" w:rsidR="00F10361" w:rsidRPr="00D10332" w:rsidRDefault="00F10361" w:rsidP="006F335C">
      <w:pPr>
        <w:spacing w:after="0" w:line="240" w:lineRule="auto"/>
        <w:rPr>
          <w:rFonts w:asciiTheme="minorBidi" w:hAnsiTheme="minorBidi"/>
          <w:b/>
          <w:bCs/>
        </w:rPr>
      </w:pPr>
    </w:p>
    <w:p w14:paraId="364726EE" w14:textId="27185766" w:rsidR="00216C30" w:rsidRPr="00D10332" w:rsidRDefault="00216C30" w:rsidP="006F335C">
      <w:pPr>
        <w:spacing w:after="0" w:line="240" w:lineRule="auto"/>
        <w:rPr>
          <w:rFonts w:asciiTheme="minorBidi" w:hAnsiTheme="minorBidi"/>
          <w:b/>
          <w:bCs/>
        </w:rPr>
      </w:pPr>
      <w:r w:rsidRPr="00D10332">
        <w:rPr>
          <w:rFonts w:asciiTheme="minorBidi" w:hAnsiTheme="minorBidi"/>
          <w:b/>
          <w:bCs/>
        </w:rPr>
        <w:t xml:space="preserve">Students will be informed about the Assignments when uploaded on the Moodle course </w:t>
      </w:r>
    </w:p>
    <w:p w14:paraId="364726EF" w14:textId="77777777" w:rsidR="00216C30" w:rsidRPr="00D10332" w:rsidRDefault="00216C30" w:rsidP="006F335C">
      <w:pPr>
        <w:spacing w:after="0" w:line="240" w:lineRule="auto"/>
        <w:rPr>
          <w:rFonts w:asciiTheme="minorBidi" w:hAnsiTheme="minorBidi"/>
          <w:b/>
          <w:bCs/>
        </w:rPr>
      </w:pPr>
    </w:p>
    <w:p w14:paraId="364726F0" w14:textId="010C2544" w:rsidR="00216C30" w:rsidRPr="00D10332" w:rsidRDefault="00216C30" w:rsidP="00D10332">
      <w:pPr>
        <w:spacing w:after="0" w:line="240" w:lineRule="auto"/>
        <w:rPr>
          <w:rFonts w:asciiTheme="minorBidi" w:hAnsiTheme="minorBidi"/>
          <w:b/>
          <w:bCs/>
        </w:rPr>
      </w:pPr>
      <w:r w:rsidRPr="00D10332">
        <w:rPr>
          <w:rFonts w:asciiTheme="minorBidi" w:hAnsiTheme="minorBidi"/>
          <w:b/>
          <w:bCs/>
        </w:rPr>
        <w:t xml:space="preserve">Students are kindly requested to submit </w:t>
      </w:r>
      <w:r w:rsidR="00D10332" w:rsidRPr="00D10332">
        <w:rPr>
          <w:rFonts w:asciiTheme="minorBidi" w:hAnsiTheme="minorBidi"/>
          <w:b/>
          <w:bCs/>
        </w:rPr>
        <w:t xml:space="preserve">a hard copy of the </w:t>
      </w:r>
      <w:r w:rsidR="006E0912">
        <w:rPr>
          <w:rFonts w:asciiTheme="minorBidi" w:hAnsiTheme="minorBidi"/>
          <w:b/>
          <w:bCs/>
        </w:rPr>
        <w:t xml:space="preserve">answers to the </w:t>
      </w:r>
      <w:r w:rsidR="00D10332" w:rsidRPr="00D10332">
        <w:rPr>
          <w:rFonts w:asciiTheme="minorBidi" w:hAnsiTheme="minorBidi"/>
          <w:b/>
          <w:bCs/>
        </w:rPr>
        <w:t xml:space="preserve">various assignments as directed by the course instructor. </w:t>
      </w:r>
    </w:p>
    <w:p w14:paraId="364726F1" w14:textId="77777777" w:rsidR="00216C30" w:rsidRPr="00D10332" w:rsidRDefault="00216C30" w:rsidP="006F335C">
      <w:pPr>
        <w:spacing w:after="0" w:line="240" w:lineRule="auto"/>
        <w:rPr>
          <w:rFonts w:asciiTheme="minorBidi" w:hAnsiTheme="minorBidi"/>
          <w:b/>
          <w:bCs/>
        </w:rPr>
      </w:pPr>
    </w:p>
    <w:p w14:paraId="364726F2" w14:textId="77777777" w:rsidR="00216C30" w:rsidRPr="00D10332" w:rsidRDefault="00216C30" w:rsidP="006F335C">
      <w:pPr>
        <w:spacing w:after="0" w:line="240" w:lineRule="auto"/>
        <w:rPr>
          <w:rFonts w:asciiTheme="minorBidi" w:hAnsiTheme="minorBidi"/>
          <w:b/>
          <w:bCs/>
        </w:rPr>
      </w:pPr>
      <w:r w:rsidRPr="00D10332">
        <w:rPr>
          <w:rFonts w:asciiTheme="minorBidi" w:hAnsiTheme="minorBidi"/>
          <w:b/>
          <w:bCs/>
        </w:rPr>
        <w:t xml:space="preserve"> Late submission will be corrected but no grades will be granted </w:t>
      </w:r>
    </w:p>
    <w:p w14:paraId="364726F3" w14:textId="77777777" w:rsidR="00216C30" w:rsidRPr="00D10332" w:rsidRDefault="00216C30" w:rsidP="006F335C">
      <w:pPr>
        <w:spacing w:after="0" w:line="240" w:lineRule="auto"/>
        <w:rPr>
          <w:rFonts w:asciiTheme="minorBidi" w:hAnsiTheme="minorBidi"/>
          <w:b/>
          <w:bCs/>
        </w:rPr>
      </w:pPr>
    </w:p>
    <w:p w14:paraId="7565F6A5" w14:textId="77777777" w:rsidR="003F0E89" w:rsidRPr="00D10332" w:rsidRDefault="003F0E89" w:rsidP="006F335C">
      <w:pPr>
        <w:spacing w:after="0" w:line="240" w:lineRule="auto"/>
        <w:rPr>
          <w:rFonts w:asciiTheme="minorBidi" w:hAnsiTheme="minorBidi"/>
          <w:b/>
          <w:bCs/>
        </w:rPr>
      </w:pPr>
    </w:p>
    <w:p w14:paraId="35D2F95C" w14:textId="785C0A16" w:rsidR="00825FAA" w:rsidRPr="00D10332" w:rsidRDefault="00825FAA" w:rsidP="006F335C">
      <w:pPr>
        <w:spacing w:after="0" w:line="240" w:lineRule="auto"/>
        <w:rPr>
          <w:rFonts w:asciiTheme="minorBidi" w:hAnsiTheme="minorBidi"/>
          <w:b/>
          <w:bCs/>
        </w:rPr>
      </w:pPr>
    </w:p>
    <w:sectPr w:rsidR="00825FAA" w:rsidRPr="00D103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15DF" w14:textId="77777777" w:rsidR="009A4FF1" w:rsidRDefault="009A4FF1" w:rsidP="003543BA">
      <w:pPr>
        <w:spacing w:after="0" w:line="240" w:lineRule="auto"/>
      </w:pPr>
      <w:r>
        <w:separator/>
      </w:r>
    </w:p>
  </w:endnote>
  <w:endnote w:type="continuationSeparator" w:id="0">
    <w:p w14:paraId="1486E1CA" w14:textId="77777777" w:rsidR="009A4FF1" w:rsidRDefault="009A4FF1" w:rsidP="0035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074095"/>
      <w:docPartObj>
        <w:docPartGallery w:val="Page Numbers (Bottom of Page)"/>
        <w:docPartUnique/>
      </w:docPartObj>
    </w:sdtPr>
    <w:sdtEndPr>
      <w:rPr>
        <w:noProof/>
      </w:rPr>
    </w:sdtEndPr>
    <w:sdtContent>
      <w:p w14:paraId="36472759" w14:textId="77777777" w:rsidR="009A0988" w:rsidRDefault="009A098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647275A" w14:textId="77777777" w:rsidR="009A0988" w:rsidRDefault="009A0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3F3E" w14:textId="77777777" w:rsidR="009A4FF1" w:rsidRDefault="009A4FF1" w:rsidP="003543BA">
      <w:pPr>
        <w:spacing w:after="0" w:line="240" w:lineRule="auto"/>
      </w:pPr>
      <w:r>
        <w:separator/>
      </w:r>
    </w:p>
  </w:footnote>
  <w:footnote w:type="continuationSeparator" w:id="0">
    <w:p w14:paraId="26FC6C88" w14:textId="77777777" w:rsidR="009A4FF1" w:rsidRDefault="009A4FF1" w:rsidP="00354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148"/>
    <w:multiLevelType w:val="hybridMultilevel"/>
    <w:tmpl w:val="5B30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04136"/>
    <w:multiLevelType w:val="hybridMultilevel"/>
    <w:tmpl w:val="A3C6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505F"/>
    <w:multiLevelType w:val="hybridMultilevel"/>
    <w:tmpl w:val="3100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D75AB"/>
    <w:multiLevelType w:val="hybridMultilevel"/>
    <w:tmpl w:val="09A8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F661E"/>
    <w:multiLevelType w:val="hybridMultilevel"/>
    <w:tmpl w:val="A1C22088"/>
    <w:lvl w:ilvl="0" w:tplc="39B4369A">
      <w:start w:val="1"/>
      <w:numFmt w:val="bullet"/>
      <w:lvlText w:val=""/>
      <w:lvlJc w:val="left"/>
      <w:pPr>
        <w:ind w:left="63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72908"/>
    <w:multiLevelType w:val="hybridMultilevel"/>
    <w:tmpl w:val="E8082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EF1DE5"/>
    <w:multiLevelType w:val="hybridMultilevel"/>
    <w:tmpl w:val="C3E01D06"/>
    <w:lvl w:ilvl="0" w:tplc="28C2FFF4">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42AA4"/>
    <w:multiLevelType w:val="hybridMultilevel"/>
    <w:tmpl w:val="05481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31F16"/>
    <w:multiLevelType w:val="hybridMultilevel"/>
    <w:tmpl w:val="E8082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9E1652"/>
    <w:multiLevelType w:val="hybridMultilevel"/>
    <w:tmpl w:val="ECCA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64A24"/>
    <w:multiLevelType w:val="hybridMultilevel"/>
    <w:tmpl w:val="3020B55C"/>
    <w:lvl w:ilvl="0" w:tplc="39B4369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0424380"/>
    <w:multiLevelType w:val="hybridMultilevel"/>
    <w:tmpl w:val="741E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0561A"/>
    <w:multiLevelType w:val="hybridMultilevel"/>
    <w:tmpl w:val="E98AE9BC"/>
    <w:lvl w:ilvl="0" w:tplc="0C162B0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319DD"/>
    <w:multiLevelType w:val="hybridMultilevel"/>
    <w:tmpl w:val="EEA4B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1"/>
  </w:num>
  <w:num w:numId="5">
    <w:abstractNumId w:val="7"/>
  </w:num>
  <w:num w:numId="6">
    <w:abstractNumId w:val="3"/>
  </w:num>
  <w:num w:numId="7">
    <w:abstractNumId w:val="0"/>
  </w:num>
  <w:num w:numId="8">
    <w:abstractNumId w:val="6"/>
  </w:num>
  <w:num w:numId="9">
    <w:abstractNumId w:val="5"/>
  </w:num>
  <w:num w:numId="10">
    <w:abstractNumId w:val="10"/>
  </w:num>
  <w:num w:numId="11">
    <w:abstractNumId w:val="4"/>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zS1MDAzMDeyNLdU0lEKTi0uzszPAykwNKkFAOtjKvAtAAAA"/>
  </w:docVars>
  <w:rsids>
    <w:rsidRoot w:val="00790D71"/>
    <w:rsid w:val="00013EF4"/>
    <w:rsid w:val="000177B9"/>
    <w:rsid w:val="00074E02"/>
    <w:rsid w:val="000825F2"/>
    <w:rsid w:val="00086085"/>
    <w:rsid w:val="000A1654"/>
    <w:rsid w:val="000A2569"/>
    <w:rsid w:val="000B5514"/>
    <w:rsid w:val="000C4D83"/>
    <w:rsid w:val="000F2223"/>
    <w:rsid w:val="00127059"/>
    <w:rsid w:val="00135F54"/>
    <w:rsid w:val="00137ED6"/>
    <w:rsid w:val="00193877"/>
    <w:rsid w:val="001B24BC"/>
    <w:rsid w:val="001D26E9"/>
    <w:rsid w:val="00215A0F"/>
    <w:rsid w:val="00216C30"/>
    <w:rsid w:val="00217C68"/>
    <w:rsid w:val="00237370"/>
    <w:rsid w:val="00271BF8"/>
    <w:rsid w:val="00284F28"/>
    <w:rsid w:val="002902E6"/>
    <w:rsid w:val="002946C8"/>
    <w:rsid w:val="00296286"/>
    <w:rsid w:val="002D1BA1"/>
    <w:rsid w:val="002F0273"/>
    <w:rsid w:val="0031169D"/>
    <w:rsid w:val="00320363"/>
    <w:rsid w:val="00337F5F"/>
    <w:rsid w:val="00346B6F"/>
    <w:rsid w:val="003509CA"/>
    <w:rsid w:val="003543BA"/>
    <w:rsid w:val="00367293"/>
    <w:rsid w:val="00372302"/>
    <w:rsid w:val="00383981"/>
    <w:rsid w:val="0038618E"/>
    <w:rsid w:val="003F0E89"/>
    <w:rsid w:val="003F2BB5"/>
    <w:rsid w:val="004629B4"/>
    <w:rsid w:val="0047009F"/>
    <w:rsid w:val="004744CF"/>
    <w:rsid w:val="00492D91"/>
    <w:rsid w:val="004D675D"/>
    <w:rsid w:val="004D7A91"/>
    <w:rsid w:val="005158BF"/>
    <w:rsid w:val="0051611D"/>
    <w:rsid w:val="005221F1"/>
    <w:rsid w:val="00560B63"/>
    <w:rsid w:val="005A1955"/>
    <w:rsid w:val="005D3DF1"/>
    <w:rsid w:val="005E7376"/>
    <w:rsid w:val="00603DF7"/>
    <w:rsid w:val="006168BB"/>
    <w:rsid w:val="00641977"/>
    <w:rsid w:val="0065780E"/>
    <w:rsid w:val="00663ED8"/>
    <w:rsid w:val="00695FBF"/>
    <w:rsid w:val="006A538C"/>
    <w:rsid w:val="006B4C40"/>
    <w:rsid w:val="006E0912"/>
    <w:rsid w:val="006E354C"/>
    <w:rsid w:val="006F335C"/>
    <w:rsid w:val="006F4DBB"/>
    <w:rsid w:val="007021B5"/>
    <w:rsid w:val="00704408"/>
    <w:rsid w:val="007107D9"/>
    <w:rsid w:val="00710EE5"/>
    <w:rsid w:val="00716C93"/>
    <w:rsid w:val="007311BC"/>
    <w:rsid w:val="00752253"/>
    <w:rsid w:val="007658DD"/>
    <w:rsid w:val="00776455"/>
    <w:rsid w:val="00790D71"/>
    <w:rsid w:val="00790F72"/>
    <w:rsid w:val="007915C9"/>
    <w:rsid w:val="00795679"/>
    <w:rsid w:val="007C29B5"/>
    <w:rsid w:val="007D656E"/>
    <w:rsid w:val="00801F77"/>
    <w:rsid w:val="00821C8A"/>
    <w:rsid w:val="00825FAA"/>
    <w:rsid w:val="00846087"/>
    <w:rsid w:val="0088484D"/>
    <w:rsid w:val="00890D64"/>
    <w:rsid w:val="008D2FBA"/>
    <w:rsid w:val="009104E6"/>
    <w:rsid w:val="00916325"/>
    <w:rsid w:val="00946950"/>
    <w:rsid w:val="00981265"/>
    <w:rsid w:val="009A0988"/>
    <w:rsid w:val="009A4FF1"/>
    <w:rsid w:val="009C57D5"/>
    <w:rsid w:val="009F4468"/>
    <w:rsid w:val="00A01F4E"/>
    <w:rsid w:val="00A03A81"/>
    <w:rsid w:val="00A15386"/>
    <w:rsid w:val="00A373B9"/>
    <w:rsid w:val="00A617BA"/>
    <w:rsid w:val="00A63045"/>
    <w:rsid w:val="00A6453D"/>
    <w:rsid w:val="00A76400"/>
    <w:rsid w:val="00AB7079"/>
    <w:rsid w:val="00AC229E"/>
    <w:rsid w:val="00B065FA"/>
    <w:rsid w:val="00B073E1"/>
    <w:rsid w:val="00B454F9"/>
    <w:rsid w:val="00B651A2"/>
    <w:rsid w:val="00BC1DF1"/>
    <w:rsid w:val="00BF0377"/>
    <w:rsid w:val="00BF1781"/>
    <w:rsid w:val="00C0779A"/>
    <w:rsid w:val="00C42516"/>
    <w:rsid w:val="00C61324"/>
    <w:rsid w:val="00C63E13"/>
    <w:rsid w:val="00C6464B"/>
    <w:rsid w:val="00C72781"/>
    <w:rsid w:val="00C97A59"/>
    <w:rsid w:val="00CA3167"/>
    <w:rsid w:val="00CA7A12"/>
    <w:rsid w:val="00CB3578"/>
    <w:rsid w:val="00CB426C"/>
    <w:rsid w:val="00CC678D"/>
    <w:rsid w:val="00CE1E73"/>
    <w:rsid w:val="00D10332"/>
    <w:rsid w:val="00D32AF2"/>
    <w:rsid w:val="00D6745D"/>
    <w:rsid w:val="00D84318"/>
    <w:rsid w:val="00D8742C"/>
    <w:rsid w:val="00DC28A7"/>
    <w:rsid w:val="00DD1D57"/>
    <w:rsid w:val="00DF4C42"/>
    <w:rsid w:val="00E2491A"/>
    <w:rsid w:val="00E56CEE"/>
    <w:rsid w:val="00EB5E13"/>
    <w:rsid w:val="00EC1EB4"/>
    <w:rsid w:val="00F06C15"/>
    <w:rsid w:val="00F10361"/>
    <w:rsid w:val="00F117F5"/>
    <w:rsid w:val="00F14405"/>
    <w:rsid w:val="00F17C80"/>
    <w:rsid w:val="00F37B0C"/>
    <w:rsid w:val="00F66E97"/>
    <w:rsid w:val="00F8548E"/>
    <w:rsid w:val="00F85B78"/>
    <w:rsid w:val="00FB34FD"/>
    <w:rsid w:val="00FF2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72527"/>
  <w15:chartTrackingRefBased/>
  <w15:docId w15:val="{D4F8E006-4A10-47C8-B5EF-AE17ED5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D71"/>
    <w:rPr>
      <w:sz w:val="16"/>
      <w:szCs w:val="16"/>
    </w:rPr>
  </w:style>
  <w:style w:type="paragraph" w:styleId="CommentText">
    <w:name w:val="annotation text"/>
    <w:basedOn w:val="Normal"/>
    <w:link w:val="CommentTextChar"/>
    <w:uiPriority w:val="99"/>
    <w:semiHidden/>
    <w:unhideWhenUsed/>
    <w:rsid w:val="00790D71"/>
    <w:pPr>
      <w:spacing w:line="240" w:lineRule="auto"/>
    </w:pPr>
    <w:rPr>
      <w:sz w:val="20"/>
      <w:szCs w:val="20"/>
    </w:rPr>
  </w:style>
  <w:style w:type="character" w:customStyle="1" w:styleId="CommentTextChar">
    <w:name w:val="Comment Text Char"/>
    <w:basedOn w:val="DefaultParagraphFont"/>
    <w:link w:val="CommentText"/>
    <w:uiPriority w:val="99"/>
    <w:semiHidden/>
    <w:rsid w:val="00790D71"/>
    <w:rPr>
      <w:sz w:val="20"/>
      <w:szCs w:val="20"/>
    </w:rPr>
  </w:style>
  <w:style w:type="paragraph" w:styleId="CommentSubject">
    <w:name w:val="annotation subject"/>
    <w:basedOn w:val="CommentText"/>
    <w:next w:val="CommentText"/>
    <w:link w:val="CommentSubjectChar"/>
    <w:uiPriority w:val="99"/>
    <w:semiHidden/>
    <w:unhideWhenUsed/>
    <w:rsid w:val="00790D71"/>
    <w:rPr>
      <w:b/>
      <w:bCs/>
    </w:rPr>
  </w:style>
  <w:style w:type="character" w:customStyle="1" w:styleId="CommentSubjectChar">
    <w:name w:val="Comment Subject Char"/>
    <w:basedOn w:val="CommentTextChar"/>
    <w:link w:val="CommentSubject"/>
    <w:uiPriority w:val="99"/>
    <w:semiHidden/>
    <w:rsid w:val="00790D71"/>
    <w:rPr>
      <w:b/>
      <w:bCs/>
      <w:sz w:val="20"/>
      <w:szCs w:val="20"/>
    </w:rPr>
  </w:style>
  <w:style w:type="paragraph" w:styleId="BalloonText">
    <w:name w:val="Balloon Text"/>
    <w:basedOn w:val="Normal"/>
    <w:link w:val="BalloonTextChar"/>
    <w:uiPriority w:val="99"/>
    <w:semiHidden/>
    <w:unhideWhenUsed/>
    <w:rsid w:val="00790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71"/>
    <w:rPr>
      <w:rFonts w:ascii="Segoe UI" w:hAnsi="Segoe UI" w:cs="Segoe UI"/>
      <w:sz w:val="18"/>
      <w:szCs w:val="18"/>
    </w:rPr>
  </w:style>
  <w:style w:type="paragraph" w:styleId="ListParagraph">
    <w:name w:val="List Paragraph"/>
    <w:basedOn w:val="Normal"/>
    <w:uiPriority w:val="34"/>
    <w:qFormat/>
    <w:rsid w:val="00790D71"/>
    <w:pPr>
      <w:ind w:left="720"/>
      <w:contextualSpacing/>
    </w:pPr>
  </w:style>
  <w:style w:type="table" w:styleId="TableGrid">
    <w:name w:val="Table Grid"/>
    <w:basedOn w:val="TableNormal"/>
    <w:uiPriority w:val="39"/>
    <w:rsid w:val="006F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3BA"/>
  </w:style>
  <w:style w:type="paragraph" w:styleId="Footer">
    <w:name w:val="footer"/>
    <w:basedOn w:val="Normal"/>
    <w:link w:val="FooterChar"/>
    <w:uiPriority w:val="99"/>
    <w:unhideWhenUsed/>
    <w:rsid w:val="00354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BA"/>
  </w:style>
  <w:style w:type="character" w:styleId="Hyperlink">
    <w:name w:val="Hyperlink"/>
    <w:basedOn w:val="DefaultParagraphFont"/>
    <w:uiPriority w:val="99"/>
    <w:unhideWhenUsed/>
    <w:rsid w:val="00CB3578"/>
    <w:rPr>
      <w:color w:val="0563C1" w:themeColor="hyperlink"/>
      <w:u w:val="single"/>
    </w:rPr>
  </w:style>
  <w:style w:type="character" w:customStyle="1" w:styleId="apple-converted-space">
    <w:name w:val="apple-converted-space"/>
    <w:rsid w:val="009104E6"/>
  </w:style>
  <w:style w:type="character" w:styleId="PlaceholderText">
    <w:name w:val="Placeholder Text"/>
    <w:basedOn w:val="DefaultParagraphFont"/>
    <w:uiPriority w:val="99"/>
    <w:semiHidden/>
    <w:rsid w:val="00E56CEE"/>
    <w:rPr>
      <w:color w:val="808080"/>
    </w:rPr>
  </w:style>
  <w:style w:type="table" w:styleId="TableGridLight">
    <w:name w:val="Grid Table Light"/>
    <w:basedOn w:val="TableNormal"/>
    <w:uiPriority w:val="40"/>
    <w:rsid w:val="00EB5E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02826">
      <w:bodyDiv w:val="1"/>
      <w:marLeft w:val="0"/>
      <w:marRight w:val="0"/>
      <w:marTop w:val="0"/>
      <w:marBottom w:val="0"/>
      <w:divBdr>
        <w:top w:val="none" w:sz="0" w:space="0" w:color="auto"/>
        <w:left w:val="none" w:sz="0" w:space="0" w:color="auto"/>
        <w:bottom w:val="none" w:sz="0" w:space="0" w:color="auto"/>
        <w:right w:val="none" w:sz="0" w:space="0" w:color="auto"/>
      </w:divBdr>
    </w:div>
    <w:div w:id="21415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np.aub.edu.lb/university/handbook/15801004.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d03@aub.edu.lb" TargetMode="External"/><Relationship Id="rId17" Type="http://schemas.openxmlformats.org/officeDocument/2006/relationships/hyperlink" Target="http://www.aub.ethicspoint.com" TargetMode="External"/><Relationship Id="rId2" Type="http://schemas.openxmlformats.org/officeDocument/2006/relationships/customXml" Target="../customXml/item2.xml"/><Relationship Id="rId16" Type="http://schemas.openxmlformats.org/officeDocument/2006/relationships/hyperlink" Target="http://www.aub.edu.lb/titlei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a@aub.edu.lb" TargetMode="External"/><Relationship Id="rId5" Type="http://schemas.openxmlformats.org/officeDocument/2006/relationships/numbering" Target="numbering.xml"/><Relationship Id="rId15" Type="http://schemas.openxmlformats.org/officeDocument/2006/relationships/hyperlink" Target="mailto:titleix@aub.edu.l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bility@aub.edu.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67CB9E8A79C3459DA956FAC6A22498" ma:contentTypeVersion="2" ma:contentTypeDescription="Create a new document." ma:contentTypeScope="" ma:versionID="99ba3277dce0d77db7133668dce4207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C6596-8426-42A5-9E50-0EBAFE7E51D8}">
  <ds:schemaRefs>
    <ds:schemaRef ds:uri="http://schemas.microsoft.com/office/2006/metadata/properties"/>
    <ds:schemaRef ds:uri="http://schemas.microsoft.com/office/infopath/2007/PartnerControls"/>
    <ds:schemaRef ds:uri="29aa738c-8d5a-4cf3-9b67-3653ffa7d219"/>
  </ds:schemaRefs>
</ds:datastoreItem>
</file>

<file path=customXml/itemProps2.xml><?xml version="1.0" encoding="utf-8"?>
<ds:datastoreItem xmlns:ds="http://schemas.openxmlformats.org/officeDocument/2006/customXml" ds:itemID="{640AA942-FA83-4A24-839D-F67D5BFD1447}">
  <ds:schemaRefs>
    <ds:schemaRef ds:uri="http://schemas.microsoft.com/sharepoint/v3/contenttype/forms"/>
  </ds:schemaRefs>
</ds:datastoreItem>
</file>

<file path=customXml/itemProps3.xml><?xml version="1.0" encoding="utf-8"?>
<ds:datastoreItem xmlns:ds="http://schemas.openxmlformats.org/officeDocument/2006/customXml" ds:itemID="{D867C12F-DFCB-4592-A61A-5C301513542D}"/>
</file>

<file path=customXml/itemProps4.xml><?xml version="1.0" encoding="utf-8"?>
<ds:datastoreItem xmlns:ds="http://schemas.openxmlformats.org/officeDocument/2006/customXml" ds:itemID="{AD86902E-6A86-4188-8ED2-F9F49147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1395</Words>
  <Characters>7732</Characters>
  <Application>Microsoft Office Word</Application>
  <DocSecurity>0</DocSecurity>
  <Lines>515</Lines>
  <Paragraphs>351</Paragraphs>
  <ScaleCrop>false</ScaleCrop>
  <HeadingPairs>
    <vt:vector size="2" baseType="variant">
      <vt:variant>
        <vt:lpstr>Title</vt:lpstr>
      </vt:variant>
      <vt:variant>
        <vt:i4>1</vt:i4>
      </vt:variant>
    </vt:vector>
  </HeadingPairs>
  <TitlesOfParts>
    <vt:vector size="1" baseType="lpstr">
      <vt:lpstr/>
    </vt:vector>
  </TitlesOfParts>
  <Company>American University of Beirut</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 Kreidieh</dc:creator>
  <cp:keywords/>
  <dc:description/>
  <cp:lastModifiedBy>Nada Ballouz</cp:lastModifiedBy>
  <cp:revision>7</cp:revision>
  <cp:lastPrinted>2024-09-06T04:31:00Z</cp:lastPrinted>
  <dcterms:created xsi:type="dcterms:W3CDTF">2024-09-06T04:31:00Z</dcterms:created>
  <dcterms:modified xsi:type="dcterms:W3CDTF">2025-06-03T08:58:00Z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0x010100BB67CB9E8A79C3459DA956FAC6A22498</vt:lpwstr>
  </property>
  <property fmtid="{D5CDD505-2E9C-101B-9397-08002B2CF9AE}" pid="3" name="GrammarlyDocumentId">
    <vt:lpwstr>abd11d1a4b4fd0c26ec6e3783e604e96162807588cad5ba29f569de6f323e2ea</vt:lpwstr>
  </property>
</Properties>
</file>